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260F58" w:rsidRDefault="008B5A33" w:rsidP="00126D45">
      <w:pPr>
        <w:jc w:val="center"/>
        <w:rPr>
          <w:b/>
        </w:rPr>
      </w:pPr>
      <w:r w:rsidRPr="00260F58">
        <w:rPr>
          <w:b/>
        </w:rPr>
        <w:t xml:space="preserve">краевое государственное бюджетное </w:t>
      </w:r>
    </w:p>
    <w:p w:rsidR="008B5A33" w:rsidRPr="00260F58" w:rsidRDefault="008B5A33" w:rsidP="008B5A33">
      <w:pPr>
        <w:jc w:val="center"/>
        <w:rPr>
          <w:b/>
        </w:rPr>
      </w:pPr>
      <w:proofErr w:type="spellStart"/>
      <w:r w:rsidRPr="00260F58">
        <w:rPr>
          <w:b/>
        </w:rPr>
        <w:t>профессиональноеобразовательное</w:t>
      </w:r>
      <w:proofErr w:type="spellEnd"/>
      <w:r w:rsidRPr="00260F58">
        <w:rPr>
          <w:b/>
        </w:rPr>
        <w:t xml:space="preserve"> учреждение </w:t>
      </w:r>
    </w:p>
    <w:p w:rsidR="008B5A33" w:rsidRPr="00260F58" w:rsidRDefault="008B5A33" w:rsidP="008B5A33">
      <w:pPr>
        <w:jc w:val="center"/>
        <w:rPr>
          <w:b/>
        </w:rPr>
      </w:pPr>
      <w:r w:rsidRPr="00260F58">
        <w:rPr>
          <w:b/>
        </w:rPr>
        <w:t>«Ребрихинский лицей профессионального образования»</w:t>
      </w: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tbl>
      <w:tblPr>
        <w:tblpPr w:leftFromText="180" w:rightFromText="180" w:vertAnchor="text" w:horzAnchor="margin" w:tblpY="328"/>
        <w:tblW w:w="0" w:type="auto"/>
        <w:tblLook w:val="04A0"/>
      </w:tblPr>
      <w:tblGrid>
        <w:gridCol w:w="3794"/>
        <w:gridCol w:w="1276"/>
        <w:gridCol w:w="4501"/>
      </w:tblGrid>
      <w:tr w:rsidR="004A19A1" w:rsidRPr="0003240F" w:rsidTr="004A19A1">
        <w:tc>
          <w:tcPr>
            <w:tcW w:w="3794" w:type="dxa"/>
          </w:tcPr>
          <w:p w:rsidR="004A19A1" w:rsidRPr="0003240F" w:rsidRDefault="004A19A1" w:rsidP="004A19A1">
            <w:pPr>
              <w:shd w:val="clear" w:color="auto" w:fill="FFFFFF"/>
              <w:tabs>
                <w:tab w:val="left" w:pos="10992"/>
                <w:tab w:val="left" w:pos="11908"/>
                <w:tab w:val="left" w:pos="12824"/>
                <w:tab w:val="left" w:pos="13740"/>
                <w:tab w:val="left" w:pos="14656"/>
              </w:tabs>
            </w:pPr>
          </w:p>
          <w:p w:rsidR="004A19A1" w:rsidRPr="0003240F" w:rsidRDefault="004A19A1" w:rsidP="004A19A1">
            <w:pPr>
              <w:shd w:val="clear" w:color="auto" w:fill="FFFFFF"/>
              <w:tabs>
                <w:tab w:val="left" w:pos="10992"/>
                <w:tab w:val="left" w:pos="11908"/>
                <w:tab w:val="left" w:pos="12824"/>
                <w:tab w:val="left" w:pos="13740"/>
                <w:tab w:val="left" w:pos="14656"/>
              </w:tabs>
              <w:spacing w:line="0" w:lineRule="atLeast"/>
            </w:pPr>
            <w:r w:rsidRPr="0003240F">
              <w:t>Согласована</w:t>
            </w:r>
          </w:p>
          <w:p w:rsidR="004A19A1" w:rsidRPr="0003240F" w:rsidRDefault="004A19A1" w:rsidP="004A19A1">
            <w:pPr>
              <w:shd w:val="clear" w:color="auto" w:fill="FFFFFF"/>
              <w:tabs>
                <w:tab w:val="left" w:pos="10992"/>
                <w:tab w:val="left" w:pos="11908"/>
                <w:tab w:val="left" w:pos="12824"/>
                <w:tab w:val="left" w:pos="13740"/>
                <w:tab w:val="left" w:pos="14656"/>
              </w:tabs>
              <w:spacing w:line="0" w:lineRule="atLeast"/>
            </w:pPr>
            <w:r w:rsidRPr="0003240F">
              <w:t xml:space="preserve">Зам директора по УР       ___________Т.Ю. </w:t>
            </w:r>
            <w:proofErr w:type="spellStart"/>
            <w:r w:rsidRPr="0003240F">
              <w:t>Загоруйко</w:t>
            </w:r>
            <w:proofErr w:type="spellEnd"/>
          </w:p>
          <w:p w:rsidR="004A19A1" w:rsidRPr="0003240F" w:rsidRDefault="004A19A1" w:rsidP="004A19A1">
            <w:pPr>
              <w:spacing w:line="0" w:lineRule="atLeast"/>
            </w:pPr>
            <w:r w:rsidRPr="0003240F">
              <w:t>«___»__________20  г.</w:t>
            </w:r>
          </w:p>
        </w:tc>
        <w:tc>
          <w:tcPr>
            <w:tcW w:w="1276" w:type="dxa"/>
          </w:tcPr>
          <w:p w:rsidR="004A19A1" w:rsidRPr="0003240F" w:rsidRDefault="004A19A1" w:rsidP="004A19A1"/>
        </w:tc>
        <w:tc>
          <w:tcPr>
            <w:tcW w:w="4501" w:type="dxa"/>
          </w:tcPr>
          <w:p w:rsidR="004A19A1" w:rsidRPr="0003240F" w:rsidRDefault="004A19A1" w:rsidP="004A19A1">
            <w:pPr>
              <w:suppressAutoHyphens/>
              <w:ind w:firstLine="5744"/>
            </w:pPr>
            <w:proofErr w:type="spellStart"/>
            <w:r w:rsidRPr="0003240F">
              <w:t>ППриложение</w:t>
            </w:r>
            <w:proofErr w:type="spellEnd"/>
            <w:r w:rsidRPr="0003240F">
              <w:t xml:space="preserve"> к ППССЗ                              </w:t>
            </w:r>
            <w:proofErr w:type="gramStart"/>
            <w:r w:rsidRPr="0003240F">
              <w:t>Утверждена</w:t>
            </w:r>
            <w:proofErr w:type="gramEnd"/>
            <w:r w:rsidRPr="0003240F">
              <w:t xml:space="preserve"> приказом директора   КГБПОУ «Ребрихинский лицей ПО»                                    от «__» ___________ 20____  № ___</w:t>
            </w:r>
          </w:p>
          <w:p w:rsidR="004A19A1" w:rsidRPr="0003240F" w:rsidRDefault="004A19A1" w:rsidP="004A19A1"/>
        </w:tc>
      </w:tr>
    </w:tbl>
    <w:p w:rsidR="008B5A33" w:rsidRPr="00260F58" w:rsidRDefault="008B5A33" w:rsidP="008B5A33">
      <w:pPr>
        <w:pStyle w:val="a3"/>
        <w:rPr>
          <w:rFonts w:ascii="Times New Roman" w:hAnsi="Times New Roman" w:cs="Times New Roman"/>
          <w:sz w:val="24"/>
          <w:szCs w:val="24"/>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03240F">
        <w:rPr>
          <w:b/>
          <w:caps/>
        </w:rPr>
        <w:t>рабочая ПРОГРАММа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03240F">
        <w:rPr>
          <w:b/>
          <w:caps/>
        </w:rPr>
        <w:t xml:space="preserve"> </w:t>
      </w:r>
      <w:r w:rsidR="00F446C3">
        <w:rPr>
          <w:b/>
          <w:bCs/>
        </w:rPr>
        <w:t>УЧЕБНОГО ПРЕДМЕТА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03240F">
        <w:rPr>
          <w:b/>
          <w:caps/>
        </w:rPr>
        <w:t>ОБЩЕОБРАЗОВАТЕЛЬНого цикла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03240F">
        <w:t xml:space="preserve">ПРОГРАММЫ ПОДГОТОВКИ </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03240F">
        <w:t>СПЕЦИАЛИСТОВ СРЕДНЕГО ЗВЕНА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03240F">
        <w:t>СРЕДНЕГО ПРОФЕССИОНАЛЬНОГО ОБРАЗОВАНИЯ</w:t>
      </w:r>
    </w:p>
    <w:p w:rsidR="004A19A1"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pPr>
      <w:r w:rsidRPr="0003240F">
        <w:t>ПО СПЕЦИАЛЬНОСТИ: 35.02.16 ЭКСПЛУАТАЦИЯ И РЕМОНТ</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pPr>
      <w:r w:rsidRPr="0003240F">
        <w:t xml:space="preserve"> СЕЛЬСКОХОЗЯЙСТВЕННОЙ ТЕХНИКИ И ОБОРУДОВАНИЯ</w:t>
      </w:r>
    </w:p>
    <w:p w:rsidR="00101878" w:rsidRPr="00260F58" w:rsidRDefault="00101878"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01878" w:rsidRPr="00260F58" w:rsidRDefault="00101878" w:rsidP="00101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оУ</w:t>
      </w:r>
      <w:r w:rsidR="00F446C3">
        <w:rPr>
          <w:b/>
          <w:caps/>
        </w:rPr>
        <w:t>П</w:t>
      </w:r>
      <w:r w:rsidRPr="00260F58">
        <w:rPr>
          <w:b/>
          <w:caps/>
        </w:rPr>
        <w:t>.</w:t>
      </w:r>
      <w:r w:rsidR="00F446C3">
        <w:rPr>
          <w:b/>
          <w:caps/>
        </w:rPr>
        <w:t>0</w:t>
      </w:r>
      <w:r w:rsidR="00C378F1">
        <w:rPr>
          <w:b/>
          <w:caps/>
        </w:rPr>
        <w:t>4</w:t>
      </w:r>
      <w:r w:rsidR="00294FFB">
        <w:rPr>
          <w:b/>
          <w:caps/>
        </w:rPr>
        <w:t xml:space="preserve"> </w:t>
      </w:r>
      <w:r w:rsidR="003B60AC">
        <w:rPr>
          <w:b/>
          <w:caps/>
        </w:rPr>
        <w:t>«Математик</w:t>
      </w:r>
      <w:r w:rsidR="00294FFB">
        <w:rPr>
          <w:b/>
          <w:caps/>
        </w:rPr>
        <w:t>А</w:t>
      </w:r>
      <w:r w:rsidRPr="00260F58">
        <w:rPr>
          <w:b/>
          <w:caps/>
        </w:rPr>
        <w:t>»</w:t>
      </w: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260F58" w:rsidRDefault="00FD1319" w:rsidP="00FD1319">
      <w:pPr>
        <w:jc w:val="center"/>
      </w:pPr>
      <w:r w:rsidRPr="00260F58">
        <w:t xml:space="preserve">Профиль профессионального образования: </w:t>
      </w:r>
      <w:r w:rsidR="00A906D1">
        <w:rPr>
          <w:u w:val="single"/>
        </w:rPr>
        <w:t>технологический</w:t>
      </w:r>
    </w:p>
    <w:p w:rsidR="00FD1319" w:rsidRPr="00260F58" w:rsidRDefault="00FD1319" w:rsidP="00FD1319">
      <w:pPr>
        <w:jc w:val="center"/>
      </w:pPr>
      <w:r w:rsidRPr="00260F58">
        <w:t xml:space="preserve">Уровень изучения: </w:t>
      </w:r>
      <w:r w:rsidR="00EF424D">
        <w:rPr>
          <w:u w:val="single"/>
        </w:rPr>
        <w:t>углубленный</w:t>
      </w:r>
    </w:p>
    <w:p w:rsidR="00FD1319" w:rsidRPr="00260F58" w:rsidRDefault="00FD1319" w:rsidP="00FD1319">
      <w:pPr>
        <w:jc w:val="center"/>
        <w:rPr>
          <w:u w:val="single"/>
        </w:rPr>
      </w:pPr>
      <w:r w:rsidRPr="00260F58">
        <w:t xml:space="preserve">Форма обучения: </w:t>
      </w:r>
      <w:r w:rsidRPr="00260F58">
        <w:rPr>
          <w:u w:val="single"/>
        </w:rPr>
        <w:t>очная</w:t>
      </w:r>
    </w:p>
    <w:p w:rsidR="00FD1319" w:rsidRPr="00260F58"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260F58"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C3B89" w:rsidRPr="00260F58" w:rsidRDefault="00DC3B89"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260F58"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60F58">
        <w:rPr>
          <w:spacing w:val="-2"/>
        </w:rPr>
        <w:t>Ребриха</w:t>
      </w:r>
      <w:r w:rsidR="003B60AC">
        <w:rPr>
          <w:spacing w:val="-2"/>
        </w:rPr>
        <w:t xml:space="preserve"> 20</w:t>
      </w:r>
      <w:r w:rsidR="00526C68">
        <w:rPr>
          <w:spacing w:val="-2"/>
        </w:rPr>
        <w:t>21</w:t>
      </w:r>
    </w:p>
    <w:p w:rsidR="008B5A33" w:rsidRPr="00260F58" w:rsidRDefault="008B5A33" w:rsidP="008B5A33">
      <w:pPr>
        <w:rPr>
          <w:caps/>
        </w:rPr>
      </w:pPr>
    </w:p>
    <w:p w:rsidR="00A51B57" w:rsidRPr="006D022C" w:rsidRDefault="00A51B57" w:rsidP="00A51B57">
      <w:pPr>
        <w:tabs>
          <w:tab w:val="left" w:pos="10992"/>
          <w:tab w:val="left" w:pos="11908"/>
          <w:tab w:val="left" w:pos="12824"/>
          <w:tab w:val="left" w:pos="13740"/>
          <w:tab w:val="left" w:pos="14656"/>
        </w:tabs>
        <w:ind w:firstLine="567"/>
        <w:jc w:val="both"/>
      </w:pPr>
      <w:proofErr w:type="gramStart"/>
      <w:r w:rsidRPr="00101878">
        <w:t xml:space="preserve">Рабочая программа </w:t>
      </w:r>
      <w:r w:rsidR="00F446C3">
        <w:t xml:space="preserve">учебного предмета </w:t>
      </w:r>
      <w:r w:rsidR="003B60AC">
        <w:t>«Математика</w:t>
      </w:r>
      <w:r w:rsidR="00AE7E6C">
        <w:t>»</w:t>
      </w:r>
      <w:r w:rsidR="002A4DA2">
        <w:t xml:space="preserve"> </w:t>
      </w:r>
      <w:r w:rsidRPr="00101878">
        <w:t xml:space="preserve">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w:t>
      </w:r>
      <w:r w:rsidR="00F446C3">
        <w:t>Математика</w:t>
      </w:r>
      <w:r w:rsidRPr="00101878">
        <w:t>, р</w:t>
      </w:r>
      <w:r w:rsidRPr="00101878">
        <w:rPr>
          <w:rStyle w:val="4"/>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101878">
        <w:rPr>
          <w:rStyle w:val="4"/>
          <w:i w:val="0"/>
          <w:iCs w:val="0"/>
          <w:sz w:val="24"/>
          <w:szCs w:val="24"/>
        </w:rPr>
        <w:t xml:space="preserve"> протокол</w:t>
      </w:r>
      <w:r w:rsidR="00294FFB">
        <w:rPr>
          <w:rStyle w:val="4"/>
          <w:i w:val="0"/>
          <w:iCs w:val="0"/>
          <w:sz w:val="24"/>
          <w:szCs w:val="24"/>
        </w:rPr>
        <w:t xml:space="preserve"> </w:t>
      </w:r>
      <w:r w:rsidR="00250CB9" w:rsidRPr="00101878">
        <w:rPr>
          <w:lang w:eastAsia="en-US"/>
        </w:rPr>
        <w:t xml:space="preserve">№3 </w:t>
      </w:r>
      <w:r w:rsidR="00250CB9" w:rsidRPr="006D022C">
        <w:rPr>
          <w:lang w:eastAsia="en-US"/>
        </w:rPr>
        <w:t xml:space="preserve">от 21.07.2015г </w:t>
      </w:r>
      <w:r w:rsidRPr="006D022C">
        <w:rPr>
          <w:rStyle w:val="4"/>
          <w:rFonts w:ascii="Times New Roman" w:hAnsi="Times New Roman" w:cs="Times New Roman"/>
          <w:i w:val="0"/>
          <w:iCs w:val="0"/>
          <w:sz w:val="24"/>
          <w:szCs w:val="24"/>
        </w:rPr>
        <w:t>регистрационный номер рецензии 3</w:t>
      </w:r>
      <w:r w:rsidR="00260F58">
        <w:rPr>
          <w:rStyle w:val="4"/>
          <w:rFonts w:ascii="Times New Roman" w:hAnsi="Times New Roman" w:cs="Times New Roman"/>
          <w:i w:val="0"/>
          <w:iCs w:val="0"/>
          <w:sz w:val="24"/>
          <w:szCs w:val="24"/>
        </w:rPr>
        <w:t>77</w:t>
      </w:r>
      <w:r w:rsidRPr="006D022C">
        <w:rPr>
          <w:rStyle w:val="4"/>
          <w:rFonts w:ascii="Times New Roman" w:hAnsi="Times New Roman" w:cs="Times New Roman"/>
          <w:i w:val="0"/>
          <w:iCs w:val="0"/>
          <w:sz w:val="24"/>
          <w:szCs w:val="24"/>
        </w:rPr>
        <w:t xml:space="preserve"> от 23</w:t>
      </w:r>
      <w:proofErr w:type="gramEnd"/>
      <w:r w:rsidRPr="006D022C">
        <w:rPr>
          <w:rStyle w:val="4"/>
          <w:rFonts w:ascii="Times New Roman" w:hAnsi="Times New Roman" w:cs="Times New Roman"/>
          <w:i w:val="0"/>
          <w:iCs w:val="0"/>
          <w:sz w:val="24"/>
          <w:szCs w:val="24"/>
        </w:rPr>
        <w:t xml:space="preserve"> июля 2015 г. ФГАУ «ФИРО».</w:t>
      </w:r>
    </w:p>
    <w:p w:rsidR="00A51B57" w:rsidRPr="006D022C"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Организация-разработчик: КГБПОУ «</w:t>
      </w:r>
      <w:r w:rsidR="00250CB9" w:rsidRPr="00101878">
        <w:t xml:space="preserve">Ребрихинский лицей </w:t>
      </w:r>
      <w:proofErr w:type="gramStart"/>
      <w:r w:rsidR="00250CB9" w:rsidRPr="00101878">
        <w:t>ПО</w:t>
      </w:r>
      <w:proofErr w:type="gramEnd"/>
      <w:r w:rsidRPr="00101878">
        <w:t>»</w:t>
      </w:r>
    </w:p>
    <w:p w:rsidR="00A51B57" w:rsidRPr="00101878" w:rsidRDefault="00A51B57" w:rsidP="00A51B57">
      <w:pPr>
        <w:widowControl w:val="0"/>
        <w:tabs>
          <w:tab w:val="left" w:pos="10992"/>
          <w:tab w:val="left" w:pos="11908"/>
          <w:tab w:val="left" w:pos="12824"/>
          <w:tab w:val="left" w:pos="13740"/>
          <w:tab w:val="left" w:pos="14656"/>
        </w:tabs>
        <w:suppressAutoHyphens/>
        <w:ind w:firstLine="567"/>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 xml:space="preserve">Разработчики: </w:t>
      </w:r>
      <w:r w:rsidR="00526C68">
        <w:t>Малышев И.А.</w:t>
      </w:r>
      <w:r w:rsidR="006D022C">
        <w:t xml:space="preserve">, </w:t>
      </w:r>
      <w:r w:rsidR="00B644D2" w:rsidRPr="00101878">
        <w:t>преподаватель</w:t>
      </w:r>
      <w:r w:rsidR="007E4DD3">
        <w:t xml:space="preserve"> физики и информатики, математики</w:t>
      </w:r>
      <w:r w:rsidR="00B644D2" w:rsidRPr="00101878">
        <w:t xml:space="preserve"> </w:t>
      </w:r>
    </w:p>
    <w:p w:rsidR="00A51B57" w:rsidRPr="00101878" w:rsidRDefault="00A51B57" w:rsidP="00A51B57">
      <w:pPr>
        <w:widowControl w:val="0"/>
        <w:suppressAutoHyphens/>
      </w:pPr>
    </w:p>
    <w:p w:rsidR="00A51B57" w:rsidRPr="00101878" w:rsidRDefault="00A51B57" w:rsidP="00A51B57">
      <w:pPr>
        <w:widowControl w:val="0"/>
        <w:suppressAutoHyphens/>
      </w:pPr>
    </w:p>
    <w:p w:rsidR="00F446C3" w:rsidRDefault="00F446C3" w:rsidP="00F446C3">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w:t>
      </w:r>
      <w:r>
        <w:rPr>
          <w:color w:val="FF0000"/>
        </w:rPr>
        <w:t xml:space="preserve"> </w:t>
      </w:r>
      <w:r>
        <w:t xml:space="preserve"> преподавателей общеобразовательных предметов протокол № 6 от «25» февраля  2021 г.</w:t>
      </w:r>
    </w:p>
    <w:p w:rsidR="00F446C3" w:rsidRDefault="00F446C3" w:rsidP="00F446C3">
      <w:pPr>
        <w:shd w:val="clear" w:color="auto" w:fill="FFFFFF"/>
        <w:tabs>
          <w:tab w:val="left" w:pos="10992"/>
          <w:tab w:val="left" w:pos="11908"/>
          <w:tab w:val="left" w:pos="12824"/>
          <w:tab w:val="left" w:pos="13740"/>
          <w:tab w:val="left" w:pos="14656"/>
        </w:tabs>
        <w:jc w:val="both"/>
      </w:pPr>
    </w:p>
    <w:p w:rsidR="00F446C3" w:rsidRDefault="00F446C3" w:rsidP="00F446C3">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F446C3" w:rsidRDefault="00F446C3" w:rsidP="00F446C3">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F446C3" w:rsidRDefault="00F446C3" w:rsidP="00F446C3">
      <w:pPr>
        <w:shd w:val="clear" w:color="auto" w:fill="FFFFFF"/>
        <w:tabs>
          <w:tab w:val="left" w:pos="10992"/>
          <w:tab w:val="left" w:pos="11908"/>
          <w:tab w:val="left" w:pos="12824"/>
          <w:tab w:val="left" w:pos="13740"/>
          <w:tab w:val="left" w:pos="14656"/>
        </w:tabs>
        <w:rPr>
          <w:caps/>
        </w:rPr>
      </w:pPr>
    </w:p>
    <w:p w:rsidR="00A51B57" w:rsidRPr="00101878" w:rsidRDefault="00A51B57" w:rsidP="00A51B57">
      <w:pPr>
        <w:widowControl w:val="0"/>
        <w:tabs>
          <w:tab w:val="left" w:pos="0"/>
        </w:tabs>
        <w:suppressAutoHyphens/>
        <w:rPr>
          <w:caps/>
        </w:rPr>
      </w:pPr>
    </w:p>
    <w:p w:rsidR="00A51B57" w:rsidRPr="00101878" w:rsidRDefault="00A51B57" w:rsidP="00A51B57">
      <w:pPr>
        <w:widowControl w:val="0"/>
        <w:tabs>
          <w:tab w:val="left" w:pos="0"/>
        </w:tabs>
        <w:suppressAutoHyphens/>
        <w:rPr>
          <w:caps/>
        </w:rPr>
      </w:pPr>
    </w:p>
    <w:p w:rsidR="008B5A33" w:rsidRPr="00101878"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01878">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043AE7" w:rsidRPr="00F169CC" w:rsidTr="007E4DD3">
        <w:tc>
          <w:tcPr>
            <w:tcW w:w="8505" w:type="dxa"/>
          </w:tcPr>
          <w:p w:rsidR="00043AE7" w:rsidRPr="00F169CC" w:rsidRDefault="00043AE7" w:rsidP="007E4DD3">
            <w:pPr>
              <w:pStyle w:val="1"/>
              <w:spacing w:line="276" w:lineRule="auto"/>
              <w:jc w:val="both"/>
              <w:rPr>
                <w:b/>
                <w:bCs/>
                <w:caps/>
              </w:rPr>
            </w:pPr>
          </w:p>
        </w:tc>
        <w:tc>
          <w:tcPr>
            <w:tcW w:w="1418" w:type="dxa"/>
          </w:tcPr>
          <w:p w:rsidR="00043AE7" w:rsidRPr="00F169CC" w:rsidRDefault="00043AE7" w:rsidP="007E4DD3">
            <w:pPr>
              <w:jc w:val="center"/>
            </w:pPr>
            <w:r w:rsidRPr="00F169CC">
              <w:t>Стр.</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Пояснительная записка</w:t>
            </w:r>
          </w:p>
          <w:p w:rsidR="00043AE7" w:rsidRPr="00F169CC" w:rsidRDefault="00043AE7" w:rsidP="007E4DD3">
            <w:pPr>
              <w:tabs>
                <w:tab w:val="num" w:pos="426"/>
              </w:tabs>
            </w:pPr>
          </w:p>
        </w:tc>
        <w:tc>
          <w:tcPr>
            <w:tcW w:w="1418" w:type="dxa"/>
          </w:tcPr>
          <w:p w:rsidR="00043AE7" w:rsidRPr="00F169CC" w:rsidRDefault="00043AE7" w:rsidP="007E4DD3">
            <w:pPr>
              <w:jc w:val="center"/>
            </w:pPr>
            <w:r>
              <w:t>4</w:t>
            </w:r>
          </w:p>
        </w:tc>
      </w:tr>
      <w:tr w:rsidR="00043AE7" w:rsidRPr="00F169CC" w:rsidTr="007E4DD3">
        <w:tc>
          <w:tcPr>
            <w:tcW w:w="8505" w:type="dxa"/>
          </w:tcPr>
          <w:p w:rsidR="00043AE7" w:rsidRDefault="00043AE7" w:rsidP="007E4DD3">
            <w:pPr>
              <w:pStyle w:val="1"/>
              <w:numPr>
                <w:ilvl w:val="0"/>
                <w:numId w:val="1"/>
              </w:numPr>
              <w:tabs>
                <w:tab w:val="num" w:pos="426"/>
              </w:tabs>
              <w:ind w:left="0" w:firstLine="0"/>
              <w:jc w:val="both"/>
            </w:pPr>
            <w:r>
              <w:t>Паспорт программы</w:t>
            </w:r>
          </w:p>
          <w:p w:rsidR="00043AE7" w:rsidRPr="00024F4D" w:rsidRDefault="00043AE7" w:rsidP="007E4DD3"/>
        </w:tc>
        <w:tc>
          <w:tcPr>
            <w:tcW w:w="1418" w:type="dxa"/>
          </w:tcPr>
          <w:p w:rsidR="00043AE7" w:rsidRDefault="00043AE7" w:rsidP="007E4DD3">
            <w:pPr>
              <w:jc w:val="center"/>
            </w:pPr>
            <w:r>
              <w:t>5</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pPr>
            <w:r w:rsidRPr="00F169CC">
              <w:t>Тематический план</w:t>
            </w:r>
          </w:p>
          <w:p w:rsidR="00043AE7" w:rsidRPr="00F169CC" w:rsidRDefault="00043AE7" w:rsidP="007E4DD3"/>
        </w:tc>
        <w:tc>
          <w:tcPr>
            <w:tcW w:w="1418" w:type="dxa"/>
          </w:tcPr>
          <w:p w:rsidR="00043AE7" w:rsidRPr="00F169CC" w:rsidRDefault="00043AE7" w:rsidP="007E4DD3">
            <w:pPr>
              <w:jc w:val="center"/>
            </w:pPr>
            <w:r>
              <w:t>7</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 xml:space="preserve">Содержание </w:t>
            </w:r>
            <w:r w:rsidR="00F446C3">
              <w:t>учебного предмета</w:t>
            </w:r>
          </w:p>
          <w:p w:rsidR="00043AE7" w:rsidRPr="00F169CC" w:rsidRDefault="00043AE7" w:rsidP="007E4DD3">
            <w:pPr>
              <w:pStyle w:val="1"/>
              <w:jc w:val="both"/>
            </w:pPr>
          </w:p>
        </w:tc>
        <w:tc>
          <w:tcPr>
            <w:tcW w:w="1418" w:type="dxa"/>
          </w:tcPr>
          <w:p w:rsidR="00043AE7" w:rsidRPr="00F169CC" w:rsidRDefault="00043AE7" w:rsidP="007E4DD3">
            <w:pPr>
              <w:jc w:val="center"/>
            </w:pPr>
            <w:r>
              <w:t>8</w:t>
            </w:r>
          </w:p>
        </w:tc>
      </w:tr>
      <w:tr w:rsidR="00043AE7" w:rsidRPr="00F169CC" w:rsidTr="007E4DD3">
        <w:trPr>
          <w:trHeight w:val="670"/>
        </w:trPr>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 xml:space="preserve">Условия реализации рабочей программы </w:t>
            </w:r>
            <w:r w:rsidR="00F446C3">
              <w:t>учебного предмета</w:t>
            </w:r>
          </w:p>
          <w:p w:rsidR="00043AE7" w:rsidRPr="00F169CC" w:rsidRDefault="00043AE7" w:rsidP="007E4DD3">
            <w:pPr>
              <w:pStyle w:val="1"/>
              <w:tabs>
                <w:tab w:val="num" w:pos="0"/>
                <w:tab w:val="num" w:pos="426"/>
              </w:tabs>
              <w:jc w:val="both"/>
              <w:rPr>
                <w:caps/>
              </w:rPr>
            </w:pPr>
          </w:p>
        </w:tc>
        <w:tc>
          <w:tcPr>
            <w:tcW w:w="1418" w:type="dxa"/>
          </w:tcPr>
          <w:p w:rsidR="00043AE7" w:rsidRPr="00F169CC" w:rsidRDefault="00043AE7" w:rsidP="007E4DD3">
            <w:pPr>
              <w:jc w:val="center"/>
            </w:pPr>
            <w:r>
              <w:t>18</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 xml:space="preserve">Контроль и оценка результатов освоения </w:t>
            </w:r>
            <w:r w:rsidR="00F446C3">
              <w:t>учебного предмета</w:t>
            </w:r>
          </w:p>
          <w:p w:rsidR="00043AE7" w:rsidRPr="00F169CC" w:rsidRDefault="00043AE7" w:rsidP="007E4DD3">
            <w:pPr>
              <w:pStyle w:val="1"/>
              <w:tabs>
                <w:tab w:val="num" w:pos="426"/>
              </w:tabs>
              <w:jc w:val="both"/>
              <w:rPr>
                <w:caps/>
              </w:rPr>
            </w:pPr>
          </w:p>
        </w:tc>
        <w:tc>
          <w:tcPr>
            <w:tcW w:w="1418" w:type="dxa"/>
          </w:tcPr>
          <w:p w:rsidR="00043AE7" w:rsidRPr="00F169CC" w:rsidRDefault="00043AE7" w:rsidP="007E4DD3">
            <w:pPr>
              <w:jc w:val="center"/>
            </w:pPr>
            <w:r>
              <w:t>19</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pPr>
            <w:r w:rsidRPr="00F169CC">
              <w:t>Лист внесения изменений</w:t>
            </w:r>
          </w:p>
        </w:tc>
        <w:tc>
          <w:tcPr>
            <w:tcW w:w="1418" w:type="dxa"/>
          </w:tcPr>
          <w:p w:rsidR="00043AE7" w:rsidRPr="00F169CC" w:rsidRDefault="00043AE7" w:rsidP="007E4DD3">
            <w:pPr>
              <w:jc w:val="center"/>
            </w:pPr>
            <w:r>
              <w:t>24</w:t>
            </w:r>
          </w:p>
        </w:tc>
      </w:tr>
    </w:tbl>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947185" w:rsidRDefault="00947185"/>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4A19A1" w:rsidRPr="00316AA4" w:rsidRDefault="004A19A1" w:rsidP="004A19A1">
      <w:pPr>
        <w:pStyle w:val="a5"/>
        <w:numPr>
          <w:ilvl w:val="1"/>
          <w:numId w:val="1"/>
        </w:numPr>
        <w:jc w:val="center"/>
        <w:rPr>
          <w:b/>
          <w:sz w:val="24"/>
          <w:szCs w:val="24"/>
        </w:rPr>
      </w:pPr>
      <w:r w:rsidRPr="00316AA4">
        <w:rPr>
          <w:b/>
          <w:sz w:val="24"/>
          <w:szCs w:val="24"/>
        </w:rPr>
        <w:lastRenderedPageBreak/>
        <w:t>ПОЯСНИТЕЛЬНАЯ ЗАПИСКА</w:t>
      </w:r>
    </w:p>
    <w:p w:rsidR="004A19A1" w:rsidRPr="00316AA4" w:rsidRDefault="004A19A1" w:rsidP="004A19A1">
      <w:pPr>
        <w:jc w:val="center"/>
      </w:pPr>
    </w:p>
    <w:p w:rsidR="004A19A1" w:rsidRPr="00316AA4" w:rsidRDefault="004A19A1" w:rsidP="004A19A1">
      <w:pPr>
        <w:autoSpaceDE w:val="0"/>
        <w:autoSpaceDN w:val="0"/>
        <w:adjustRightInd w:val="0"/>
        <w:spacing w:line="0" w:lineRule="atLeast"/>
        <w:jc w:val="both"/>
      </w:pPr>
      <w:r w:rsidRPr="00316AA4">
        <w:t xml:space="preserve">Настоящая рабочая программа разработана на основании: </w:t>
      </w:r>
    </w:p>
    <w:p w:rsidR="004A19A1" w:rsidRPr="004A19A1" w:rsidRDefault="004A19A1" w:rsidP="004A19A1">
      <w:pPr>
        <w:pStyle w:val="a5"/>
        <w:numPr>
          <w:ilvl w:val="0"/>
          <w:numId w:val="36"/>
        </w:numPr>
        <w:ind w:left="0" w:firstLine="0"/>
        <w:jc w:val="both"/>
        <w:rPr>
          <w:sz w:val="24"/>
          <w:szCs w:val="24"/>
          <w:lang w:val="ru-RU"/>
        </w:rPr>
      </w:pPr>
      <w:r w:rsidRPr="004A19A1">
        <w:rPr>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4A19A1" w:rsidRPr="003E35EF" w:rsidRDefault="004A19A1" w:rsidP="004A19A1">
      <w:pPr>
        <w:pStyle w:val="a5"/>
        <w:numPr>
          <w:ilvl w:val="0"/>
          <w:numId w:val="36"/>
        </w:numPr>
        <w:ind w:left="0" w:firstLine="0"/>
        <w:jc w:val="both"/>
        <w:rPr>
          <w:sz w:val="24"/>
          <w:szCs w:val="24"/>
          <w:lang w:val="ru-RU"/>
        </w:rPr>
      </w:pPr>
      <w:r w:rsidRPr="003E35EF">
        <w:rPr>
          <w:sz w:val="24"/>
          <w:szCs w:val="24"/>
          <w:lang w:val="ru-RU"/>
        </w:rPr>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4A19A1" w:rsidRPr="003E35EF" w:rsidRDefault="004A19A1" w:rsidP="004A19A1">
      <w:pPr>
        <w:pStyle w:val="a5"/>
        <w:numPr>
          <w:ilvl w:val="0"/>
          <w:numId w:val="36"/>
        </w:numPr>
        <w:ind w:left="0" w:firstLine="0"/>
        <w:jc w:val="both"/>
        <w:rPr>
          <w:sz w:val="24"/>
          <w:szCs w:val="24"/>
          <w:lang w:val="ru-RU"/>
        </w:rPr>
      </w:pPr>
      <w:r w:rsidRPr="003E35EF">
        <w:rPr>
          <w:sz w:val="24"/>
          <w:szCs w:val="24"/>
          <w:lang w:val="ru-RU"/>
        </w:rPr>
        <w:t xml:space="preserve">приказа </w:t>
      </w:r>
      <w:proofErr w:type="spellStart"/>
      <w:r w:rsidRPr="003E35EF">
        <w:rPr>
          <w:sz w:val="24"/>
          <w:szCs w:val="24"/>
          <w:lang w:val="ru-RU"/>
        </w:rPr>
        <w:t>Минобрнауки</w:t>
      </w:r>
      <w:proofErr w:type="spellEnd"/>
      <w:r w:rsidRPr="003E35EF">
        <w:rPr>
          <w:sz w:val="24"/>
          <w:szCs w:val="24"/>
          <w:lang w:val="ru-RU"/>
        </w:rPr>
        <w:t xml:space="preserve"> России от 07.06.2017 </w:t>
      </w:r>
      <w:r w:rsidRPr="00316AA4">
        <w:rPr>
          <w:sz w:val="24"/>
          <w:szCs w:val="24"/>
        </w:rPr>
        <w:t>N</w:t>
      </w:r>
      <w:r w:rsidRPr="003E35EF">
        <w:rPr>
          <w:sz w:val="24"/>
          <w:szCs w:val="24"/>
          <w:lang w:val="ru-RU"/>
        </w:rPr>
        <w:t xml:space="preserve">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w:t>
      </w:r>
      <w:r w:rsidRPr="00316AA4">
        <w:rPr>
          <w:sz w:val="24"/>
          <w:szCs w:val="24"/>
        </w:rPr>
        <w:t>N</w:t>
      </w:r>
      <w:r w:rsidRPr="003E35EF">
        <w:rPr>
          <w:sz w:val="24"/>
          <w:szCs w:val="24"/>
          <w:lang w:val="ru-RU"/>
        </w:rPr>
        <w:t xml:space="preserve"> 1089"</w:t>
      </w:r>
    </w:p>
    <w:p w:rsidR="004A19A1" w:rsidRPr="00316AA4" w:rsidRDefault="004A19A1" w:rsidP="004A19A1">
      <w:pPr>
        <w:pStyle w:val="a5"/>
        <w:numPr>
          <w:ilvl w:val="0"/>
          <w:numId w:val="36"/>
        </w:numPr>
        <w:ind w:left="0" w:firstLine="0"/>
        <w:jc w:val="both"/>
        <w:rPr>
          <w:sz w:val="24"/>
          <w:szCs w:val="24"/>
        </w:rPr>
      </w:pPr>
      <w:r w:rsidRPr="003E35EF">
        <w:rPr>
          <w:sz w:val="24"/>
          <w:szCs w:val="24"/>
          <w:lang w:val="ru-RU"/>
        </w:rPr>
        <w:t xml:space="preserve">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sidRPr="00316AA4">
        <w:rPr>
          <w:sz w:val="24"/>
          <w:szCs w:val="24"/>
        </w:rPr>
        <w:t>(</w:t>
      </w:r>
      <w:proofErr w:type="spellStart"/>
      <w:r w:rsidRPr="00316AA4">
        <w:rPr>
          <w:sz w:val="24"/>
          <w:szCs w:val="24"/>
        </w:rPr>
        <w:t>протокол</w:t>
      </w:r>
      <w:proofErr w:type="spellEnd"/>
      <w:r w:rsidRPr="00316AA4">
        <w:rPr>
          <w:sz w:val="24"/>
          <w:szCs w:val="24"/>
        </w:rPr>
        <w:t xml:space="preserve"> </w:t>
      </w:r>
      <w:proofErr w:type="spellStart"/>
      <w:r w:rsidRPr="00316AA4">
        <w:rPr>
          <w:sz w:val="24"/>
          <w:szCs w:val="24"/>
        </w:rPr>
        <w:t>от</w:t>
      </w:r>
      <w:proofErr w:type="spellEnd"/>
      <w:r w:rsidRPr="00316AA4">
        <w:rPr>
          <w:sz w:val="24"/>
          <w:szCs w:val="24"/>
        </w:rPr>
        <w:t xml:space="preserve"> 28 </w:t>
      </w:r>
      <w:proofErr w:type="spellStart"/>
      <w:r w:rsidRPr="00316AA4">
        <w:rPr>
          <w:sz w:val="24"/>
          <w:szCs w:val="24"/>
        </w:rPr>
        <w:t>июня</w:t>
      </w:r>
      <w:proofErr w:type="spellEnd"/>
      <w:r w:rsidRPr="00316AA4">
        <w:rPr>
          <w:sz w:val="24"/>
          <w:szCs w:val="24"/>
        </w:rPr>
        <w:t xml:space="preserve"> 2016 г. № 2/16-з).</w:t>
      </w:r>
    </w:p>
    <w:p w:rsidR="004A19A1" w:rsidRPr="004A19A1" w:rsidRDefault="004A19A1" w:rsidP="004A19A1">
      <w:pPr>
        <w:pStyle w:val="a5"/>
        <w:numPr>
          <w:ilvl w:val="0"/>
          <w:numId w:val="36"/>
        </w:numPr>
        <w:ind w:left="0" w:firstLine="0"/>
        <w:jc w:val="both"/>
        <w:rPr>
          <w:sz w:val="24"/>
          <w:szCs w:val="24"/>
          <w:lang w:val="ru-RU"/>
        </w:rPr>
      </w:pPr>
      <w:r w:rsidRPr="004A19A1">
        <w:rPr>
          <w:sz w:val="24"/>
          <w:szCs w:val="24"/>
          <w:lang w:val="ru-RU"/>
        </w:rPr>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4A19A1">
        <w:rPr>
          <w:sz w:val="24"/>
          <w:szCs w:val="24"/>
          <w:lang w:val="ru-RU"/>
        </w:rPr>
        <w:t>Минобрнауки</w:t>
      </w:r>
      <w:proofErr w:type="spellEnd"/>
      <w:r w:rsidRPr="004A19A1">
        <w:rPr>
          <w:sz w:val="24"/>
          <w:szCs w:val="24"/>
          <w:lang w:val="ru-RU"/>
        </w:rPr>
        <w:t xml:space="preserve"> России от 17.03.2015 № 06-259)</w:t>
      </w:r>
    </w:p>
    <w:p w:rsidR="004A19A1" w:rsidRPr="004A19A1" w:rsidRDefault="004A19A1" w:rsidP="004A19A1">
      <w:pPr>
        <w:pStyle w:val="a5"/>
        <w:numPr>
          <w:ilvl w:val="0"/>
          <w:numId w:val="36"/>
        </w:numPr>
        <w:ind w:left="0" w:firstLine="0"/>
        <w:jc w:val="both"/>
        <w:rPr>
          <w:sz w:val="24"/>
          <w:szCs w:val="24"/>
          <w:lang w:val="ru-RU"/>
        </w:rPr>
      </w:pPr>
      <w:proofErr w:type="gramStart"/>
      <w:r w:rsidRPr="004A19A1">
        <w:rPr>
          <w:sz w:val="24"/>
          <w:szCs w:val="24"/>
          <w:lang w:val="ru-RU"/>
        </w:rPr>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4A19A1">
        <w:rPr>
          <w:sz w:val="24"/>
          <w:szCs w:val="24"/>
          <w:lang w:val="ru-RU"/>
        </w:rPr>
        <w:t>Минобрнауки</w:t>
      </w:r>
      <w:proofErr w:type="spellEnd"/>
      <w:r w:rsidRPr="004A19A1">
        <w:rPr>
          <w:sz w:val="24"/>
          <w:szCs w:val="24"/>
          <w:lang w:val="ru-RU"/>
        </w:rPr>
        <w:t xml:space="preserve"> России от 17.03.2015 № 06-259) и Примерных программ общеобразовательных учебных дисциплин для профессиональных</w:t>
      </w:r>
      <w:proofErr w:type="gramEnd"/>
      <w:r w:rsidRPr="004A19A1">
        <w:rPr>
          <w:sz w:val="24"/>
          <w:szCs w:val="24"/>
          <w:lang w:val="ru-RU"/>
        </w:rP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 </w:t>
      </w:r>
    </w:p>
    <w:p w:rsidR="006C345F" w:rsidRPr="00043AE7" w:rsidRDefault="004A19A1" w:rsidP="00F51E0A">
      <w:pPr>
        <w:pStyle w:val="a5"/>
        <w:numPr>
          <w:ilvl w:val="0"/>
          <w:numId w:val="36"/>
        </w:numPr>
        <w:tabs>
          <w:tab w:val="left" w:pos="10992"/>
          <w:tab w:val="left" w:pos="11908"/>
          <w:tab w:val="left" w:pos="12824"/>
          <w:tab w:val="left" w:pos="13740"/>
          <w:tab w:val="left" w:pos="14656"/>
        </w:tabs>
        <w:ind w:left="0" w:firstLine="567"/>
        <w:jc w:val="both"/>
        <w:rPr>
          <w:rStyle w:val="4"/>
          <w:rFonts w:ascii="Times New Roman" w:hAnsi="Times New Roman" w:cs="Times New Roman"/>
          <w:b/>
          <w:bCs/>
          <w:i w:val="0"/>
          <w:iCs w:val="0"/>
          <w:sz w:val="28"/>
          <w:szCs w:val="32"/>
          <w:shd w:val="clear" w:color="auto" w:fill="auto"/>
          <w:lang w:val="ru-RU"/>
        </w:rPr>
      </w:pPr>
      <w:r w:rsidRPr="004A19A1">
        <w:rPr>
          <w:sz w:val="24"/>
          <w:szCs w:val="24"/>
          <w:lang w:val="ru-RU"/>
        </w:rPr>
        <w:t>примерной программы общеобразовательной учебной дисциплины «</w:t>
      </w:r>
      <w:r>
        <w:rPr>
          <w:sz w:val="24"/>
          <w:szCs w:val="24"/>
          <w:lang w:val="ru-RU"/>
        </w:rPr>
        <w:t>Математика</w:t>
      </w:r>
      <w:r w:rsidRPr="004A19A1">
        <w:rPr>
          <w:sz w:val="24"/>
          <w:szCs w:val="24"/>
          <w:lang w:val="ru-RU"/>
        </w:rPr>
        <w:t>», р</w:t>
      </w:r>
      <w:r w:rsidRPr="006C345F">
        <w:rPr>
          <w:rStyle w:val="4"/>
          <w:rFonts w:ascii="Times New Roman" w:hAnsi="Times New Roman" w:cs="Times New Roman"/>
          <w:i w:val="0"/>
          <w:sz w:val="24"/>
          <w:szCs w:val="24"/>
          <w:lang w:val="ru-RU"/>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4A19A1">
        <w:rPr>
          <w:sz w:val="24"/>
          <w:szCs w:val="24"/>
          <w:lang w:val="ru-RU" w:eastAsia="en-US"/>
        </w:rPr>
        <w:t>№</w:t>
      </w:r>
      <w:r w:rsidR="006C345F" w:rsidRPr="006C345F">
        <w:rPr>
          <w:lang w:val="ru-RU" w:eastAsia="en-US"/>
        </w:rPr>
        <w:t xml:space="preserve">3 от 21.07.2015г </w:t>
      </w:r>
      <w:r w:rsidR="006C345F" w:rsidRPr="006C345F">
        <w:rPr>
          <w:rStyle w:val="4"/>
          <w:rFonts w:ascii="Times New Roman" w:hAnsi="Times New Roman" w:cs="Times New Roman"/>
          <w:i w:val="0"/>
          <w:iCs w:val="0"/>
          <w:sz w:val="24"/>
          <w:szCs w:val="24"/>
          <w:lang w:val="ru-RU"/>
        </w:rPr>
        <w:t>регистрационный номер рецензии 377 от 23 июля 2015 г. ФГАУ «ФИРО».</w:t>
      </w: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A94E31" w:rsidRDefault="00A94E31"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pStyle w:val="a9"/>
        <w:ind w:left="1287"/>
        <w:jc w:val="center"/>
      </w:pPr>
      <w:r>
        <w:rPr>
          <w:rFonts w:eastAsiaTheme="minorHAnsi"/>
          <w:b/>
          <w:color w:val="000000"/>
          <w:lang w:eastAsia="en-US"/>
        </w:rPr>
        <w:lastRenderedPageBreak/>
        <w:t>2.ПАСПОРТ ПРОГРАММЫ</w:t>
      </w:r>
    </w:p>
    <w:p w:rsidR="00952683" w:rsidRDefault="00952683" w:rsidP="00952683">
      <w:pPr>
        <w:tabs>
          <w:tab w:val="left" w:pos="10992"/>
          <w:tab w:val="left" w:pos="11908"/>
          <w:tab w:val="left" w:pos="12824"/>
          <w:tab w:val="left" w:pos="13740"/>
          <w:tab w:val="left" w:pos="14656"/>
        </w:tabs>
        <w:ind w:left="360"/>
        <w:jc w:val="both"/>
        <w:rPr>
          <w:b/>
          <w:bCs/>
        </w:rPr>
      </w:pPr>
    </w:p>
    <w:p w:rsidR="00F51E0A" w:rsidRPr="00952683" w:rsidRDefault="00952683" w:rsidP="00952683">
      <w:pPr>
        <w:tabs>
          <w:tab w:val="left" w:pos="10992"/>
          <w:tab w:val="left" w:pos="11908"/>
          <w:tab w:val="left" w:pos="12824"/>
          <w:tab w:val="left" w:pos="13740"/>
          <w:tab w:val="left" w:pos="14656"/>
        </w:tabs>
        <w:jc w:val="both"/>
        <w:rPr>
          <w:b/>
          <w:bCs/>
        </w:rPr>
      </w:pPr>
      <w:r>
        <w:rPr>
          <w:b/>
          <w:bCs/>
        </w:rPr>
        <w:t>2</w:t>
      </w:r>
      <w:r w:rsidR="00F51E0A" w:rsidRPr="00952683">
        <w:rPr>
          <w:b/>
          <w:bCs/>
        </w:rPr>
        <w:t>.1. Область применения программы</w:t>
      </w:r>
    </w:p>
    <w:p w:rsidR="00294FFB" w:rsidRPr="00294FFB" w:rsidRDefault="00F51E0A" w:rsidP="00294FFB">
      <w:pPr>
        <w:jc w:val="both"/>
      </w:pPr>
      <w:r w:rsidRPr="005C4EE4">
        <w:t xml:space="preserve">Рабочая программа </w:t>
      </w:r>
      <w:r w:rsidR="00F446C3">
        <w:t xml:space="preserve">учебного предмета </w:t>
      </w:r>
      <w:r w:rsidRPr="005C4EE4">
        <w:t xml:space="preserve">является частью основной профессиональной образовательной программы по </w:t>
      </w:r>
      <w:r w:rsidR="00043AE7">
        <w:t xml:space="preserve">специальности </w:t>
      </w:r>
      <w:r w:rsidRPr="005C4EE4">
        <w:t>СПО</w:t>
      </w:r>
      <w:r w:rsidR="00294FFB">
        <w:t xml:space="preserve"> </w:t>
      </w:r>
      <w:r w:rsidR="00294FFB" w:rsidRPr="00294FFB">
        <w:t>35.02.16 Эксплуатация и ремонт сельскохозяйственной техники и оборудования.</w:t>
      </w:r>
    </w:p>
    <w:p w:rsidR="00F51E0A" w:rsidRDefault="00F51E0A" w:rsidP="00294FFB">
      <w:pPr>
        <w:tabs>
          <w:tab w:val="left" w:pos="10992"/>
          <w:tab w:val="left" w:pos="11908"/>
          <w:tab w:val="left" w:pos="12824"/>
          <w:tab w:val="left" w:pos="13740"/>
          <w:tab w:val="left" w:pos="14656"/>
        </w:tabs>
        <w:ind w:firstLine="567"/>
        <w:jc w:val="both"/>
        <w:rPr>
          <w:rFonts w:eastAsiaTheme="minorHAnsi"/>
          <w:b/>
          <w:lang w:eastAsia="en-US"/>
        </w:rPr>
      </w:pPr>
    </w:p>
    <w:p w:rsidR="00F51E0A" w:rsidRDefault="00952683" w:rsidP="007E4DD3">
      <w:pPr>
        <w:autoSpaceDE w:val="0"/>
        <w:autoSpaceDN w:val="0"/>
        <w:adjustRightInd w:val="0"/>
        <w:jc w:val="both"/>
      </w:pPr>
      <w:r>
        <w:rPr>
          <w:b/>
          <w:bCs/>
        </w:rPr>
        <w:t>2</w:t>
      </w:r>
      <w:r w:rsidR="00F51E0A">
        <w:rPr>
          <w:b/>
          <w:bCs/>
        </w:rPr>
        <w:t xml:space="preserve">.2. Место </w:t>
      </w:r>
      <w:r w:rsidR="00F446C3">
        <w:rPr>
          <w:b/>
          <w:bCs/>
        </w:rPr>
        <w:t xml:space="preserve">предмета </w:t>
      </w:r>
      <w:r w:rsidR="00F51E0A">
        <w:rPr>
          <w:b/>
          <w:bCs/>
        </w:rPr>
        <w:t xml:space="preserve">в структуре основной профессиональной образовательной программы: </w:t>
      </w:r>
      <w:r w:rsidR="003229C4" w:rsidRPr="00CB65FB">
        <w:t xml:space="preserve">общеобразовательный цикл </w:t>
      </w:r>
      <w:r w:rsidR="0081159A">
        <w:t xml:space="preserve">общих </w:t>
      </w:r>
      <w:r w:rsidR="003229C4" w:rsidRPr="00CB65FB">
        <w:t xml:space="preserve">учебных </w:t>
      </w:r>
      <w:r w:rsidR="00F446C3">
        <w:t xml:space="preserve">предметов </w:t>
      </w:r>
      <w:r w:rsidR="003229C4" w:rsidRPr="00CB65FB">
        <w:t xml:space="preserve">ФГОС среднего общего образования, для </w:t>
      </w:r>
      <w:r w:rsidR="00294FFB">
        <w:t xml:space="preserve"> специальности </w:t>
      </w:r>
      <w:r w:rsidR="003229C4" w:rsidRPr="00CB65FB">
        <w:t xml:space="preserve">СПО </w:t>
      </w:r>
      <w:r w:rsidR="004578BC">
        <w:t>техн</w:t>
      </w:r>
      <w:r w:rsidR="007E4DD3">
        <w:t>олог</w:t>
      </w:r>
      <w:r w:rsidR="004578BC">
        <w:t>ического</w:t>
      </w:r>
      <w:r w:rsidR="003229C4" w:rsidRPr="00CB65FB">
        <w:t xml:space="preserve"> профил</w:t>
      </w:r>
      <w:r w:rsidR="00EF424D">
        <w:t>я, уровень изучения – углубленный</w:t>
      </w:r>
      <w:r w:rsidR="003229C4" w:rsidRPr="00CB65FB">
        <w:t>.</w:t>
      </w:r>
      <w:r>
        <w:t xml:space="preserve"> </w:t>
      </w:r>
    </w:p>
    <w:p w:rsidR="00F51E0A" w:rsidRPr="0022107E" w:rsidRDefault="00E27226" w:rsidP="00E27226">
      <w:pPr>
        <w:tabs>
          <w:tab w:val="left" w:pos="10992"/>
          <w:tab w:val="left" w:pos="11908"/>
          <w:tab w:val="left" w:pos="12824"/>
          <w:tab w:val="left" w:pos="13740"/>
          <w:tab w:val="left" w:pos="14656"/>
        </w:tabs>
        <w:jc w:val="both"/>
      </w:pPr>
      <w:r>
        <w:rPr>
          <w:b/>
          <w:bCs/>
        </w:rPr>
        <w:t>2</w:t>
      </w:r>
      <w:r w:rsidR="00F51E0A" w:rsidRPr="0022107E">
        <w:rPr>
          <w:b/>
          <w:bCs/>
        </w:rPr>
        <w:t xml:space="preserve">.3. Цели и задачи </w:t>
      </w:r>
      <w:r w:rsidR="00F446C3">
        <w:rPr>
          <w:b/>
          <w:bCs/>
        </w:rPr>
        <w:t>предмета</w:t>
      </w:r>
      <w:r w:rsidR="007E4DD3">
        <w:rPr>
          <w:b/>
          <w:bCs/>
        </w:rPr>
        <w:t xml:space="preserve"> </w:t>
      </w:r>
      <w:r w:rsidR="00F51E0A" w:rsidRPr="0022107E">
        <w:rPr>
          <w:b/>
          <w:bCs/>
        </w:rPr>
        <w:t xml:space="preserve">– требования к результатам освоения </w:t>
      </w:r>
      <w:r w:rsidR="00F446C3">
        <w:rPr>
          <w:b/>
          <w:bCs/>
        </w:rPr>
        <w:t>предмета</w:t>
      </w:r>
      <w:r w:rsidR="00F51E0A" w:rsidRPr="0022107E">
        <w:rPr>
          <w:b/>
          <w:bCs/>
        </w:rPr>
        <w:t>:</w:t>
      </w:r>
    </w:p>
    <w:p w:rsidR="005A12BD" w:rsidRDefault="005A12BD" w:rsidP="005A12BD">
      <w:pPr>
        <w:autoSpaceDE w:val="0"/>
        <w:autoSpaceDN w:val="0"/>
        <w:adjustRightInd w:val="0"/>
        <w:jc w:val="both"/>
        <w:rPr>
          <w:rFonts w:eastAsiaTheme="minorHAnsi"/>
          <w:bCs/>
          <w:lang w:eastAsia="en-US"/>
        </w:rPr>
      </w:pPr>
      <w:r w:rsidRPr="00F51E0A">
        <w:rPr>
          <w:rFonts w:eastAsiaTheme="minorHAnsi"/>
          <w:lang w:eastAsia="en-US"/>
        </w:rPr>
        <w:t>Содержани</w:t>
      </w:r>
      <w:r w:rsidR="00F51E0A">
        <w:rPr>
          <w:rFonts w:eastAsiaTheme="minorHAnsi"/>
          <w:lang w:eastAsia="en-US"/>
        </w:rPr>
        <w:t xml:space="preserve">е программы </w:t>
      </w:r>
      <w:r w:rsidR="00294FFB">
        <w:rPr>
          <w:rFonts w:eastAsiaTheme="minorHAnsi"/>
          <w:lang w:eastAsia="en-US"/>
        </w:rPr>
        <w:t>«Математика</w:t>
      </w:r>
      <w:r w:rsidR="00BF5075">
        <w:rPr>
          <w:rFonts w:eastAsiaTheme="minorHAnsi"/>
          <w:lang w:eastAsia="en-US"/>
        </w:rPr>
        <w:t xml:space="preserve">» </w:t>
      </w:r>
      <w:r w:rsidRPr="00F51E0A">
        <w:rPr>
          <w:rFonts w:eastAsiaTheme="minorHAnsi"/>
          <w:lang w:eastAsia="en-US"/>
        </w:rPr>
        <w:t xml:space="preserve">направлено на достижение следующих </w:t>
      </w:r>
      <w:r w:rsidRPr="00F51E0A">
        <w:rPr>
          <w:rFonts w:eastAsiaTheme="minorHAnsi"/>
          <w:bCs/>
          <w:lang w:eastAsia="en-US"/>
        </w:rPr>
        <w:t>целей:</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представлений о социальных, культурных и</w:t>
      </w:r>
      <w:r w:rsidR="007E4DD3">
        <w:rPr>
          <w:rFonts w:eastAsiaTheme="minorHAnsi"/>
          <w:lang w:eastAsia="en-US"/>
        </w:rPr>
        <w:t xml:space="preserve"> </w:t>
      </w:r>
      <w:r w:rsidRPr="007E785F">
        <w:rPr>
          <w:rFonts w:eastAsiaTheme="minorHAnsi"/>
          <w:lang w:eastAsia="en-US"/>
        </w:rPr>
        <w:t>исторических факторах становления математики;</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логического, алгоритмического и математического мышления;</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умений применять полученные знания при решении различных задач;</w:t>
      </w:r>
    </w:p>
    <w:p w:rsidR="00667AFB" w:rsidRPr="007E785F" w:rsidRDefault="00667AFB" w:rsidP="00667AFB">
      <w:pPr>
        <w:autoSpaceDE w:val="0"/>
        <w:autoSpaceDN w:val="0"/>
        <w:adjustRightInd w:val="0"/>
        <w:jc w:val="both"/>
        <w:rPr>
          <w:rFonts w:eastAsiaTheme="minorHAnsi"/>
          <w:b/>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представлений о математике как части общечеловеческой культуры, универсальном языке науки, позволяющем описывать</w:t>
      </w:r>
      <w:r w:rsidR="007E4DD3">
        <w:rPr>
          <w:rFonts w:eastAsiaTheme="minorHAnsi"/>
          <w:lang w:eastAsia="en-US"/>
        </w:rPr>
        <w:t xml:space="preserve"> </w:t>
      </w:r>
      <w:r w:rsidRPr="007E785F">
        <w:rPr>
          <w:rFonts w:eastAsiaTheme="minorHAnsi"/>
          <w:lang w:eastAsia="en-US"/>
        </w:rPr>
        <w:t>и изучать реальные процессы и явления.</w:t>
      </w:r>
    </w:p>
    <w:p w:rsidR="00E25BE1" w:rsidRPr="00F814B3" w:rsidRDefault="00E25BE1" w:rsidP="00F814B3">
      <w:pPr>
        <w:spacing w:before="240"/>
        <w:ind w:firstLine="567"/>
        <w:jc w:val="both"/>
        <w:rPr>
          <w:rFonts w:eastAsiaTheme="minorHAnsi"/>
          <w:bCs/>
          <w:lang w:eastAsia="en-US"/>
        </w:rPr>
      </w:pPr>
      <w:r w:rsidRPr="0074441A">
        <w:rPr>
          <w:rFonts w:eastAsiaTheme="minorHAnsi"/>
          <w:lang w:eastAsia="en-US"/>
        </w:rPr>
        <w:t xml:space="preserve">Освоение содержания </w:t>
      </w:r>
      <w:r w:rsidR="00F446C3">
        <w:t>учебного предмета</w:t>
      </w:r>
      <w:r w:rsidR="00F446C3" w:rsidRPr="0074441A">
        <w:rPr>
          <w:rFonts w:eastAsiaTheme="minorHAnsi"/>
          <w:lang w:eastAsia="en-US"/>
        </w:rPr>
        <w:t xml:space="preserve"> </w:t>
      </w:r>
      <w:r w:rsidRPr="0074441A">
        <w:rPr>
          <w:rFonts w:eastAsiaTheme="minorHAnsi"/>
          <w:lang w:eastAsia="en-US"/>
        </w:rPr>
        <w:t>«</w:t>
      </w:r>
      <w:r w:rsidR="006821A8">
        <w:rPr>
          <w:rFonts w:eastAsiaTheme="minorHAnsi"/>
          <w:lang w:eastAsia="en-US"/>
        </w:rPr>
        <w:t>Математика»</w:t>
      </w:r>
      <w:r w:rsidR="00591610">
        <w:rPr>
          <w:rFonts w:eastAsiaTheme="minorHAnsi"/>
          <w:lang w:eastAsia="en-US"/>
        </w:rPr>
        <w:t xml:space="preserve">  обеспечивает     </w:t>
      </w:r>
      <w:r w:rsidRPr="0074441A">
        <w:rPr>
          <w:rFonts w:eastAsiaTheme="minorHAnsi"/>
          <w:lang w:eastAsia="en-US"/>
        </w:rPr>
        <w:t>достижение</w:t>
      </w:r>
      <w:r w:rsidR="00043AE7">
        <w:rPr>
          <w:rFonts w:eastAsiaTheme="minorHAnsi"/>
          <w:lang w:eastAsia="en-US"/>
        </w:rPr>
        <w:t xml:space="preserve"> </w:t>
      </w:r>
      <w:r w:rsidRPr="0074441A">
        <w:rPr>
          <w:rFonts w:eastAsiaTheme="minorHAnsi"/>
          <w:lang w:eastAsia="en-US"/>
        </w:rPr>
        <w:t xml:space="preserve">студентами следующих </w:t>
      </w:r>
      <w:r w:rsidRPr="00F814B3">
        <w:rPr>
          <w:rFonts w:eastAsiaTheme="minorHAnsi"/>
          <w:bCs/>
          <w:lang w:eastAsia="en-US"/>
        </w:rPr>
        <w:t>результатов:</w:t>
      </w:r>
    </w:p>
    <w:p w:rsidR="00E25BE1" w:rsidRPr="0074441A" w:rsidRDefault="00E25BE1" w:rsidP="0074441A">
      <w:pPr>
        <w:autoSpaceDE w:val="0"/>
        <w:autoSpaceDN w:val="0"/>
        <w:adjustRightInd w:val="0"/>
        <w:jc w:val="both"/>
        <w:rPr>
          <w:rFonts w:eastAsiaTheme="minorHAnsi"/>
          <w:b/>
          <w:bCs/>
          <w:lang w:eastAsia="en-US"/>
        </w:rPr>
      </w:pPr>
      <w:r w:rsidRPr="0074441A">
        <w:rPr>
          <w:rFonts w:eastAsiaTheme="minorHAnsi"/>
          <w:b/>
          <w:bCs/>
          <w:i/>
          <w:iCs/>
          <w:lang w:eastAsia="en-US"/>
        </w:rPr>
        <w:t>личностных</w:t>
      </w:r>
      <w:r w:rsidRPr="0074441A">
        <w:rPr>
          <w:rFonts w:eastAsiaTheme="minorHAnsi"/>
          <w:b/>
          <w:bCs/>
          <w:lang w:eastAsia="en-US"/>
        </w:rPr>
        <w:t>:</w:t>
      </w:r>
    </w:p>
    <w:p w:rsidR="006821A8" w:rsidRPr="000B7C8D" w:rsidRDefault="001356D1" w:rsidP="006821A8">
      <w:pPr>
        <w:autoSpaceDE w:val="0"/>
        <w:autoSpaceDN w:val="0"/>
        <w:adjustRightInd w:val="0"/>
        <w:jc w:val="both"/>
        <w:rPr>
          <w:rFonts w:eastAsiaTheme="minorHAnsi"/>
          <w:lang w:eastAsia="en-US"/>
        </w:rPr>
      </w:pPr>
      <w:r>
        <w:rPr>
          <w:rFonts w:eastAsiaTheme="minorHAnsi"/>
          <w:lang w:eastAsia="en-US"/>
        </w:rPr>
        <w:t>−</w:t>
      </w:r>
      <w:r w:rsidR="006821A8" w:rsidRPr="000B7C8D">
        <w:rPr>
          <w:rFonts w:eastAsiaTheme="minorHAnsi"/>
          <w:lang w:eastAsia="en-US"/>
        </w:rPr>
        <w:t xml:space="preserve">−− </w:t>
      </w:r>
      <w:proofErr w:type="spellStart"/>
      <w:r w:rsidR="006821A8" w:rsidRPr="000B7C8D">
        <w:rPr>
          <w:rFonts w:eastAsiaTheme="minorHAnsi"/>
          <w:lang w:eastAsia="en-US"/>
        </w:rPr>
        <w:t>сформированность</w:t>
      </w:r>
      <w:proofErr w:type="spellEnd"/>
      <w:r w:rsidR="006821A8" w:rsidRPr="000B7C8D">
        <w:rPr>
          <w:rFonts w:eastAsiaTheme="minorHAnsi"/>
          <w:lang w:eastAsia="en-US"/>
        </w:rPr>
        <w:t xml:space="preserve"> представлений о математике как универсальном языке</w:t>
      </w:r>
      <w:r w:rsidR="007E4DD3">
        <w:rPr>
          <w:rFonts w:eastAsiaTheme="minorHAnsi"/>
          <w:lang w:eastAsia="en-US"/>
        </w:rPr>
        <w:t xml:space="preserve"> </w:t>
      </w:r>
      <w:r w:rsidR="006821A8" w:rsidRPr="000B7C8D">
        <w:rPr>
          <w:rFonts w:eastAsiaTheme="minorHAnsi"/>
          <w:lang w:eastAsia="en-US"/>
        </w:rPr>
        <w:t xml:space="preserve">науки, средстве моделирования явлений </w:t>
      </w:r>
      <w:r w:rsidR="006821A8">
        <w:rPr>
          <w:rFonts w:eastAsiaTheme="minorHAnsi"/>
          <w:lang w:eastAsia="en-US"/>
        </w:rPr>
        <w:t>и процессов, идеях и методах ма</w:t>
      </w:r>
      <w:r w:rsidR="006821A8" w:rsidRPr="000B7C8D">
        <w:rPr>
          <w:rFonts w:eastAsiaTheme="minorHAnsi"/>
          <w:lang w:eastAsia="en-US"/>
        </w:rPr>
        <w:t>тематики;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понимание значимости математики для научно-технического прогресса</w:t>
      </w:r>
      <w:proofErr w:type="gramStart"/>
      <w:r w:rsidR="00473A8A">
        <w:rPr>
          <w:rFonts w:eastAsiaTheme="minorHAnsi"/>
          <w:lang w:eastAsia="en-US"/>
        </w:rPr>
        <w:t xml:space="preserve"> </w:t>
      </w:r>
      <w:r w:rsidRPr="000B7C8D">
        <w:rPr>
          <w:rFonts w:eastAsiaTheme="minorHAnsi"/>
          <w:lang w:eastAsia="en-US"/>
        </w:rPr>
        <w:t>,</w:t>
      </w:r>
      <w:proofErr w:type="spellStart"/>
      <w:proofErr w:type="gramEnd"/>
      <w:r w:rsidRPr="000B7C8D">
        <w:rPr>
          <w:rFonts w:eastAsiaTheme="minorHAnsi"/>
          <w:lang w:eastAsia="en-US"/>
        </w:rPr>
        <w:t>сформированность</w:t>
      </w:r>
      <w:proofErr w:type="spellEnd"/>
      <w:r w:rsidRPr="000B7C8D">
        <w:rPr>
          <w:rFonts w:eastAsiaTheme="minorHAnsi"/>
          <w:lang w:eastAsia="en-US"/>
        </w:rPr>
        <w:t xml:space="preserve"> отношения к математике как к части общечеловеческой</w:t>
      </w:r>
      <w:r w:rsidR="00043AE7">
        <w:rPr>
          <w:rFonts w:eastAsiaTheme="minorHAnsi"/>
          <w:lang w:eastAsia="en-US"/>
        </w:rPr>
        <w:t xml:space="preserve"> </w:t>
      </w:r>
      <w:r w:rsidRPr="000B7C8D">
        <w:rPr>
          <w:rFonts w:eastAsiaTheme="minorHAnsi"/>
          <w:lang w:eastAsia="en-US"/>
        </w:rPr>
        <w:t>культуры через знакомство с историей развития математики, эволюцией</w:t>
      </w:r>
      <w:r w:rsidR="00043AE7">
        <w:rPr>
          <w:rFonts w:eastAsiaTheme="minorHAnsi"/>
          <w:lang w:eastAsia="en-US"/>
        </w:rPr>
        <w:t xml:space="preserve"> </w:t>
      </w:r>
      <w:r w:rsidRPr="000B7C8D">
        <w:rPr>
          <w:rFonts w:eastAsiaTheme="minorHAnsi"/>
          <w:lang w:eastAsia="en-US"/>
        </w:rPr>
        <w:t>математических идей;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w:t>
      </w:r>
      <w:r w:rsidR="00043AE7">
        <w:rPr>
          <w:rFonts w:eastAsiaTheme="minorHAnsi"/>
          <w:lang w:eastAsia="en-US"/>
        </w:rPr>
        <w:t xml:space="preserve"> </w:t>
      </w:r>
      <w:r w:rsidRPr="000B7C8D">
        <w:rPr>
          <w:rFonts w:eastAsiaTheme="minorHAnsi"/>
          <w:lang w:eastAsia="en-US"/>
        </w:rPr>
        <w:t>будущей профессиональной деятельности, для продолжения образования и</w:t>
      </w:r>
      <w:r w:rsidR="00043AE7">
        <w:rPr>
          <w:rFonts w:eastAsiaTheme="minorHAnsi"/>
          <w:lang w:eastAsia="en-US"/>
        </w:rPr>
        <w:t xml:space="preserve"> </w:t>
      </w:r>
      <w:r w:rsidRPr="000B7C8D">
        <w:rPr>
          <w:rFonts w:eastAsiaTheme="minorHAnsi"/>
          <w:lang w:eastAsia="en-US"/>
        </w:rPr>
        <w:t>самообразования;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 xml:space="preserve">вседневной жизни, для освоения смежных </w:t>
      </w:r>
      <w:proofErr w:type="spellStart"/>
      <w:proofErr w:type="gramStart"/>
      <w:r w:rsidRPr="000B7C8D">
        <w:rPr>
          <w:rFonts w:eastAsiaTheme="minorHAnsi"/>
          <w:lang w:eastAsia="en-US"/>
        </w:rPr>
        <w:t>естественно-научных</w:t>
      </w:r>
      <w:proofErr w:type="spellEnd"/>
      <w:proofErr w:type="gramEnd"/>
      <w:r w:rsidRPr="000B7C8D">
        <w:rPr>
          <w:rFonts w:eastAsiaTheme="minorHAnsi"/>
          <w:lang w:eastAsia="en-US"/>
        </w:rPr>
        <w:t xml:space="preserve"> дисциплин и</w:t>
      </w:r>
      <w:r w:rsidR="00043AE7">
        <w:rPr>
          <w:rFonts w:eastAsiaTheme="minorHAnsi"/>
          <w:lang w:eastAsia="en-US"/>
        </w:rPr>
        <w:t xml:space="preserve"> </w:t>
      </w:r>
      <w:r w:rsidRPr="000B7C8D">
        <w:rPr>
          <w:rFonts w:eastAsiaTheme="minorHAnsi"/>
          <w:lang w:eastAsia="en-US"/>
        </w:rPr>
        <w:t>дисциплин профессионального цикла, для получения образования в областях,</w:t>
      </w:r>
      <w:r w:rsidR="00043AE7">
        <w:rPr>
          <w:rFonts w:eastAsiaTheme="minorHAnsi"/>
          <w:lang w:eastAsia="en-US"/>
        </w:rPr>
        <w:t xml:space="preserve"> </w:t>
      </w:r>
      <w:r w:rsidRPr="000B7C8D">
        <w:rPr>
          <w:rFonts w:eastAsiaTheme="minorHAnsi"/>
          <w:lang w:eastAsia="en-US"/>
        </w:rPr>
        <w:t>не требующих углубленной математической подготовки;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образованию, в том числе самообразованию,</w:t>
      </w:r>
      <w:r w:rsidR="00043AE7">
        <w:rPr>
          <w:rFonts w:eastAsiaTheme="minorHAnsi"/>
          <w:lang w:eastAsia="en-US"/>
        </w:rPr>
        <w:t xml:space="preserve"> </w:t>
      </w:r>
      <w:r w:rsidRPr="000B7C8D">
        <w:rPr>
          <w:rFonts w:eastAsiaTheme="minorHAnsi"/>
          <w:lang w:eastAsia="en-US"/>
        </w:rPr>
        <w:t>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творческой и ответственной</w:t>
      </w:r>
      <w:r w:rsidR="00043AE7">
        <w:rPr>
          <w:rFonts w:eastAsiaTheme="minorHAnsi"/>
          <w:lang w:eastAsia="en-US"/>
        </w:rPr>
        <w:t xml:space="preserve"> </w:t>
      </w:r>
      <w:r w:rsidRPr="000B7C8D">
        <w:rPr>
          <w:rFonts w:eastAsiaTheme="minorHAnsi"/>
          <w:lang w:eastAsia="en-US"/>
        </w:rPr>
        <w:t>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к коллективной работе, сотруд</w:t>
      </w:r>
      <w:r w:rsidR="00C82C59">
        <w:rPr>
          <w:rFonts w:eastAsiaTheme="minorHAnsi"/>
          <w:lang w:eastAsia="en-US"/>
        </w:rPr>
        <w:t>ничеству со сверстниками в обра</w:t>
      </w:r>
      <w:r w:rsidRPr="000B7C8D">
        <w:rPr>
          <w:rFonts w:eastAsiaTheme="minorHAnsi"/>
          <w:lang w:eastAsia="en-US"/>
        </w:rPr>
        <w:t>зовательной, общественно полезной, учебно-исследовательской, проектной и</w:t>
      </w:r>
      <w:r w:rsidR="007E4DD3">
        <w:rPr>
          <w:rFonts w:eastAsiaTheme="minorHAnsi"/>
          <w:lang w:eastAsia="en-US"/>
        </w:rPr>
        <w:t xml:space="preserve"> </w:t>
      </w:r>
      <w:r w:rsidRPr="000B7C8D">
        <w:rPr>
          <w:rFonts w:eastAsiaTheme="minorHAnsi"/>
          <w:lang w:eastAsia="en-US"/>
        </w:rPr>
        <w:t>других видах 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proofErr w:type="spellStart"/>
      <w:r w:rsidRPr="000B7C8D">
        <w:rPr>
          <w:rFonts w:eastAsiaTheme="minorHAnsi"/>
          <w:b/>
          <w:bCs/>
          <w:i/>
          <w:iCs/>
          <w:lang w:eastAsia="en-US"/>
        </w:rPr>
        <w:t>метапредметных</w:t>
      </w:r>
      <w:proofErr w:type="spellEnd"/>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умение самостоятельно определять цели деятельности и составлять планы</w:t>
      </w:r>
      <w:r w:rsidR="007E4DD3">
        <w:rPr>
          <w:rFonts w:eastAsiaTheme="minorHAnsi"/>
          <w:lang w:eastAsia="en-US"/>
        </w:rPr>
        <w:t xml:space="preserve"> </w:t>
      </w:r>
      <w:r w:rsidRPr="000B7C8D">
        <w:rPr>
          <w:rFonts w:eastAsiaTheme="minorHAnsi"/>
          <w:lang w:eastAsia="en-US"/>
        </w:rPr>
        <w:t>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w:t>
      </w:r>
      <w:r w:rsidR="00043AE7">
        <w:rPr>
          <w:rFonts w:eastAsiaTheme="minorHAnsi"/>
          <w:lang w:eastAsia="en-US"/>
        </w:rPr>
        <w:t xml:space="preserve"> </w:t>
      </w:r>
      <w:r w:rsidRPr="000B7C8D">
        <w:rPr>
          <w:rFonts w:eastAsiaTheme="minorHAnsi"/>
          <w:lang w:eastAsia="en-US"/>
        </w:rPr>
        <w:t>поставленных целей и реализации планов деятельности; выбирать успешные</w:t>
      </w:r>
      <w:r w:rsidR="00043AE7">
        <w:rPr>
          <w:rFonts w:eastAsiaTheme="minorHAnsi"/>
          <w:lang w:eastAsia="en-US"/>
        </w:rPr>
        <w:t xml:space="preserve"> </w:t>
      </w:r>
      <w:r w:rsidRPr="000B7C8D">
        <w:rPr>
          <w:rFonts w:eastAsiaTheme="minorHAnsi"/>
          <w:lang w:eastAsia="en-US"/>
        </w:rPr>
        <w:t>стратегии в различных ситуациях;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продуктивно общаться и взаимодействовать в процессе совместной</w:t>
      </w:r>
      <w:r w:rsidR="00043AE7">
        <w:rPr>
          <w:rFonts w:eastAsiaTheme="minorHAnsi"/>
          <w:lang w:eastAsia="en-US"/>
        </w:rPr>
        <w:t xml:space="preserve"> </w:t>
      </w:r>
      <w:r w:rsidRPr="000B7C8D">
        <w:rPr>
          <w:rFonts w:eastAsiaTheme="minorHAnsi"/>
          <w:lang w:eastAsia="en-US"/>
        </w:rPr>
        <w:t>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учебно-исследовательской и проектной</w:t>
      </w:r>
      <w:r w:rsidR="00043AE7">
        <w:rPr>
          <w:rFonts w:eastAsiaTheme="minorHAnsi"/>
          <w:lang w:eastAsia="en-US"/>
        </w:rPr>
        <w:t xml:space="preserve"> </w:t>
      </w:r>
      <w:r w:rsidRPr="000B7C8D">
        <w:rPr>
          <w:rFonts w:eastAsiaTheme="minorHAnsi"/>
          <w:lang w:eastAsia="en-US"/>
        </w:rPr>
        <w:t>деятельности, навыками разрешения проблем; способность и готовность к</w:t>
      </w:r>
      <w:r w:rsidR="00043AE7">
        <w:rPr>
          <w:rFonts w:eastAsiaTheme="minorHAnsi"/>
          <w:lang w:eastAsia="en-US"/>
        </w:rPr>
        <w:t xml:space="preserve"> </w:t>
      </w:r>
      <w:r w:rsidRPr="000B7C8D">
        <w:rPr>
          <w:rFonts w:eastAsiaTheme="minorHAnsi"/>
          <w:lang w:eastAsia="en-US"/>
        </w:rPr>
        <w:t>самостоятельному поиску методов решения практических задач, применению</w:t>
      </w:r>
      <w:r w:rsidR="00043AE7">
        <w:rPr>
          <w:rFonts w:eastAsiaTheme="minorHAnsi"/>
          <w:lang w:eastAsia="en-US"/>
        </w:rPr>
        <w:t xml:space="preserve"> </w:t>
      </w:r>
      <w:r w:rsidRPr="000B7C8D">
        <w:rPr>
          <w:rFonts w:eastAsiaTheme="minorHAnsi"/>
          <w:lang w:eastAsia="en-US"/>
        </w:rPr>
        <w:t>различных методов познания;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информационно-познавательной</w:t>
      </w:r>
      <w:r w:rsidR="00043AE7">
        <w:rPr>
          <w:rFonts w:eastAsiaTheme="minorHAnsi"/>
          <w:lang w:eastAsia="en-US"/>
        </w:rPr>
        <w:t xml:space="preserve"> </w:t>
      </w:r>
      <w:r w:rsidRPr="000B7C8D">
        <w:rPr>
          <w:rFonts w:eastAsiaTheme="minorHAnsi"/>
          <w:lang w:eastAsia="en-US"/>
        </w:rPr>
        <w:t>деятельности, включая умение ориентироваться в различных источниках</w:t>
      </w:r>
      <w:r w:rsidR="00043AE7">
        <w:rPr>
          <w:rFonts w:eastAsiaTheme="minorHAnsi"/>
          <w:lang w:eastAsia="en-US"/>
        </w:rPr>
        <w:t xml:space="preserve"> </w:t>
      </w:r>
      <w:r w:rsidRPr="000B7C8D">
        <w:rPr>
          <w:rFonts w:eastAsiaTheme="minorHAnsi"/>
          <w:lang w:eastAsia="en-US"/>
        </w:rPr>
        <w:t xml:space="preserve">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языковыми средствами: умение ясно, логично и точно излагать</w:t>
      </w:r>
      <w:r w:rsidR="00043AE7">
        <w:rPr>
          <w:rFonts w:eastAsiaTheme="minorHAnsi"/>
          <w:lang w:eastAsia="en-US"/>
        </w:rPr>
        <w:t xml:space="preserve"> </w:t>
      </w:r>
      <w:r w:rsidRPr="000B7C8D">
        <w:rPr>
          <w:rFonts w:eastAsiaTheme="minorHAnsi"/>
          <w:lang w:eastAsia="en-US"/>
        </w:rPr>
        <w:t>свою точку зрения, использовать адекватные языковые средства;</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рефлексии как осознания совершаемых</w:t>
      </w:r>
      <w:r w:rsidR="00043AE7">
        <w:rPr>
          <w:rFonts w:eastAsiaTheme="minorHAnsi"/>
          <w:lang w:eastAsia="en-US"/>
        </w:rPr>
        <w:t xml:space="preserve"> </w:t>
      </w:r>
      <w:r w:rsidRPr="000B7C8D">
        <w:rPr>
          <w:rFonts w:eastAsiaTheme="minorHAnsi"/>
          <w:lang w:eastAsia="en-US"/>
        </w:rPr>
        <w:t>действий и мыслительных процессов, их результатов и оснований, границ</w:t>
      </w:r>
      <w:r w:rsidR="00043AE7">
        <w:rPr>
          <w:rFonts w:eastAsiaTheme="minorHAnsi"/>
          <w:lang w:eastAsia="en-US"/>
        </w:rPr>
        <w:t xml:space="preserve"> </w:t>
      </w:r>
      <w:r w:rsidRPr="000B7C8D">
        <w:rPr>
          <w:rFonts w:eastAsiaTheme="minorHAnsi"/>
          <w:lang w:eastAsia="en-US"/>
        </w:rPr>
        <w:t>своего знания и незнания, новых познавательных задач и сре</w:t>
      </w:r>
      <w:proofErr w:type="gramStart"/>
      <w:r w:rsidRPr="000B7C8D">
        <w:rPr>
          <w:rFonts w:eastAsiaTheme="minorHAnsi"/>
          <w:lang w:eastAsia="en-US"/>
        </w:rPr>
        <w:t>дств дл</w:t>
      </w:r>
      <w:proofErr w:type="gramEnd"/>
      <w:r w:rsidRPr="000B7C8D">
        <w:rPr>
          <w:rFonts w:eastAsiaTheme="minorHAnsi"/>
          <w:lang w:eastAsia="en-US"/>
        </w:rPr>
        <w:t>я</w:t>
      </w:r>
      <w:r w:rsidR="00043AE7">
        <w:rPr>
          <w:rFonts w:eastAsiaTheme="minorHAnsi"/>
          <w:lang w:eastAsia="en-US"/>
        </w:rPr>
        <w:t xml:space="preserve"> </w:t>
      </w:r>
      <w:r w:rsidRPr="000B7C8D">
        <w:rPr>
          <w:rFonts w:eastAsiaTheme="minorHAnsi"/>
          <w:lang w:eastAsia="en-US"/>
        </w:rPr>
        <w:t>их</w:t>
      </w:r>
      <w:r w:rsidR="00043AE7">
        <w:rPr>
          <w:rFonts w:eastAsiaTheme="minorHAnsi"/>
          <w:lang w:eastAsia="en-US"/>
        </w:rPr>
        <w:t xml:space="preserve"> </w:t>
      </w:r>
      <w:r w:rsidRPr="000B7C8D">
        <w:rPr>
          <w:rFonts w:eastAsiaTheme="minorHAnsi"/>
          <w:lang w:eastAsia="en-US"/>
        </w:rPr>
        <w:t>достижения;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w:t>
      </w:r>
      <w:r w:rsidR="00043AE7">
        <w:rPr>
          <w:rFonts w:eastAsiaTheme="minorHAnsi"/>
          <w:lang w:eastAsia="en-US"/>
        </w:rPr>
        <w:t xml:space="preserve"> </w:t>
      </w:r>
      <w:r w:rsidRPr="000B7C8D">
        <w:rPr>
          <w:rFonts w:eastAsiaTheme="minorHAnsi"/>
          <w:lang w:eastAsia="en-US"/>
        </w:rPr>
        <w:t>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00473A8A">
        <w:rPr>
          <w:rFonts w:eastAsiaTheme="minorHAnsi"/>
          <w:lang w:eastAsia="en-US"/>
        </w:rPr>
        <w:t xml:space="preserve"> </w:t>
      </w:r>
      <w:r w:rsidRPr="000B7C8D">
        <w:rPr>
          <w:rFonts w:eastAsiaTheme="minorHAnsi"/>
          <w:lang w:eastAsia="en-US"/>
        </w:rPr>
        <w:t>представлений о математике как части мировой культуры</w:t>
      </w:r>
      <w:r w:rsidR="00043AE7">
        <w:rPr>
          <w:rFonts w:eastAsiaTheme="minorHAnsi"/>
          <w:lang w:eastAsia="en-US"/>
        </w:rPr>
        <w:t xml:space="preserve"> </w:t>
      </w:r>
      <w:r w:rsidRPr="000B7C8D">
        <w:rPr>
          <w:rFonts w:eastAsiaTheme="minorHAnsi"/>
          <w:lang w:eastAsia="en-US"/>
        </w:rPr>
        <w:t>и месте математики в современной цивилизации, способах описания явлений</w:t>
      </w:r>
      <w:r w:rsidR="00043AE7">
        <w:rPr>
          <w:rFonts w:eastAsiaTheme="minorHAnsi"/>
          <w:lang w:eastAsia="en-US"/>
        </w:rPr>
        <w:t xml:space="preserve"> </w:t>
      </w:r>
      <w:r w:rsidRPr="000B7C8D">
        <w:rPr>
          <w:rFonts w:eastAsiaTheme="minorHAnsi"/>
          <w:lang w:eastAsia="en-US"/>
        </w:rPr>
        <w:t>реального мира на математическом языке;</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w:t>
      </w:r>
      <w:r w:rsidR="00043AE7">
        <w:rPr>
          <w:rFonts w:eastAsiaTheme="minorHAnsi"/>
          <w:lang w:eastAsia="en-US"/>
        </w:rPr>
        <w:t xml:space="preserve"> </w:t>
      </w:r>
      <w:r w:rsidRPr="000B7C8D">
        <w:rPr>
          <w:rFonts w:eastAsiaTheme="minorHAnsi"/>
          <w:lang w:eastAsia="en-US"/>
        </w:rPr>
        <w:t>процессы и явления; понимание возможности аксиоматического построения</w:t>
      </w:r>
      <w:r w:rsidR="00043AE7">
        <w:rPr>
          <w:rFonts w:eastAsiaTheme="minorHAnsi"/>
          <w:lang w:eastAsia="en-US"/>
        </w:rPr>
        <w:t xml:space="preserve"> </w:t>
      </w:r>
      <w:r w:rsidRPr="000B7C8D">
        <w:rPr>
          <w:rFonts w:eastAsiaTheme="minorHAnsi"/>
          <w:lang w:eastAsia="en-US"/>
        </w:rPr>
        <w:t>математических теорий;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владение стандартными приемами решения </w:t>
      </w:r>
      <w:proofErr w:type="gramStart"/>
      <w:r w:rsidRPr="000B7C8D">
        <w:rPr>
          <w:rFonts w:eastAsiaTheme="minorHAnsi"/>
          <w:lang w:eastAsia="en-US"/>
        </w:rPr>
        <w:t>рациональных</w:t>
      </w:r>
      <w:proofErr w:type="gramEnd"/>
      <w:r w:rsidRPr="000B7C8D">
        <w:rPr>
          <w:rFonts w:eastAsiaTheme="minorHAnsi"/>
          <w:lang w:eastAsia="en-US"/>
        </w:rPr>
        <w:t xml:space="preserve"> и иррациональных,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w:t>
      </w:r>
      <w:r w:rsidR="007E4DD3">
        <w:rPr>
          <w:rFonts w:eastAsiaTheme="minorHAnsi"/>
          <w:lang w:eastAsia="en-US"/>
        </w:rPr>
        <w:t xml:space="preserve"> </w:t>
      </w:r>
      <w:r w:rsidRPr="000B7C8D">
        <w:rPr>
          <w:rFonts w:eastAsiaTheme="minorHAnsi"/>
          <w:lang w:eastAsia="en-US"/>
        </w:rPr>
        <w:t>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об основных понятиях математического</w:t>
      </w:r>
      <w:r w:rsidR="00043AE7">
        <w:rPr>
          <w:rFonts w:eastAsiaTheme="minorHAnsi"/>
          <w:lang w:eastAsia="en-US"/>
        </w:rPr>
        <w:t xml:space="preserve"> </w:t>
      </w:r>
      <w:r w:rsidRPr="000B7C8D">
        <w:rPr>
          <w:rFonts w:eastAsiaTheme="minorHAnsi"/>
          <w:lang w:eastAsia="en-US"/>
        </w:rPr>
        <w:t>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w:t>
      </w:r>
      <w:r w:rsidR="00043AE7">
        <w:rPr>
          <w:rFonts w:eastAsiaTheme="minorHAnsi"/>
          <w:lang w:eastAsia="en-US"/>
        </w:rPr>
        <w:t xml:space="preserve"> </w:t>
      </w:r>
      <w:r w:rsidRPr="000B7C8D">
        <w:rPr>
          <w:rFonts w:eastAsiaTheme="minorHAnsi"/>
          <w:lang w:eastAsia="en-US"/>
        </w:rPr>
        <w:t>зависимостей;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w:t>
      </w:r>
      <w:r w:rsidR="00043AE7">
        <w:rPr>
          <w:rFonts w:eastAsiaTheme="minorHAnsi"/>
          <w:lang w:eastAsia="en-US"/>
        </w:rPr>
        <w:t xml:space="preserve"> </w:t>
      </w:r>
      <w:r w:rsidRPr="000B7C8D">
        <w:rPr>
          <w:rFonts w:eastAsiaTheme="minorHAnsi"/>
          <w:lang w:eastAsia="en-US"/>
        </w:rPr>
        <w:t xml:space="preserve">фигурах, их основных свойствах; </w:t>
      </w:r>
      <w:proofErr w:type="spellStart"/>
      <w:r w:rsidRPr="000B7C8D">
        <w:rPr>
          <w:rFonts w:eastAsiaTheme="minorHAnsi"/>
          <w:lang w:eastAsia="en-US"/>
        </w:rPr>
        <w:t>с</w:t>
      </w:r>
      <w:r>
        <w:rPr>
          <w:rFonts w:eastAsiaTheme="minorHAnsi"/>
          <w:lang w:eastAsia="en-US"/>
        </w:rPr>
        <w:t>формированность</w:t>
      </w:r>
      <w:proofErr w:type="spellEnd"/>
      <w:r>
        <w:rPr>
          <w:rFonts w:eastAsiaTheme="minorHAnsi"/>
          <w:lang w:eastAsia="en-US"/>
        </w:rPr>
        <w:t xml:space="preserve">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w:t>
      </w:r>
      <w:r w:rsidR="00043AE7">
        <w:rPr>
          <w:rFonts w:eastAsiaTheme="minorHAnsi"/>
          <w:lang w:eastAsia="en-US"/>
        </w:rPr>
        <w:t xml:space="preserve"> </w:t>
      </w:r>
      <w:r w:rsidRPr="000B7C8D">
        <w:rPr>
          <w:rFonts w:eastAsiaTheme="minorHAnsi"/>
          <w:lang w:eastAsia="en-US"/>
        </w:rPr>
        <w:t>геометрических задач и задач с практическим содержанием;</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sidR="00043AE7">
        <w:rPr>
          <w:rFonts w:eastAsiaTheme="minorHAnsi"/>
          <w:lang w:eastAsia="en-US"/>
        </w:rPr>
        <w:t xml:space="preserve"> </w:t>
      </w:r>
      <w:r w:rsidRPr="000B7C8D">
        <w:rPr>
          <w:rFonts w:eastAsiaTheme="minorHAnsi"/>
          <w:lang w:eastAsia="en-US"/>
        </w:rPr>
        <w:t>основных понятиях элементарной теории вероятностей; умений находить и</w:t>
      </w:r>
      <w:r w:rsidR="00043AE7">
        <w:rPr>
          <w:rFonts w:eastAsiaTheme="minorHAnsi"/>
          <w:lang w:eastAsia="en-US"/>
        </w:rPr>
        <w:t xml:space="preserve"> </w:t>
      </w:r>
      <w:r w:rsidRPr="000B7C8D">
        <w:rPr>
          <w:rFonts w:eastAsiaTheme="minorHAnsi"/>
          <w:lang w:eastAsia="en-US"/>
        </w:rPr>
        <w:t>оценивать вероятности наступления событий в простейших практических</w:t>
      </w:r>
      <w:r w:rsidR="007E4DD3">
        <w:rPr>
          <w:rFonts w:eastAsiaTheme="minorHAnsi"/>
          <w:lang w:eastAsia="en-US"/>
        </w:rPr>
        <w:t xml:space="preserve"> </w:t>
      </w:r>
      <w:r w:rsidRPr="000B7C8D">
        <w:rPr>
          <w:rFonts w:eastAsiaTheme="minorHAnsi"/>
          <w:lang w:eastAsia="en-US"/>
        </w:rPr>
        <w:t>ситуациях и основные характеристики случайных величин;</w:t>
      </w:r>
    </w:p>
    <w:p w:rsidR="006821A8"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владение навыками использования готовых компьютерных программ при</w:t>
      </w:r>
      <w:r w:rsidR="00473A8A">
        <w:rPr>
          <w:rFonts w:eastAsiaTheme="minorHAnsi"/>
          <w:lang w:eastAsia="en-US"/>
        </w:rPr>
        <w:t xml:space="preserve"> </w:t>
      </w:r>
      <w:r w:rsidRPr="000B7C8D">
        <w:rPr>
          <w:rFonts w:eastAsiaTheme="minorHAnsi"/>
          <w:lang w:eastAsia="en-US"/>
        </w:rPr>
        <w:t>решении задач.</w:t>
      </w:r>
    </w:p>
    <w:p w:rsidR="004578BC" w:rsidRPr="000B7C8D" w:rsidRDefault="004578BC" w:rsidP="007E3278">
      <w:pPr>
        <w:autoSpaceDE w:val="0"/>
        <w:autoSpaceDN w:val="0"/>
        <w:adjustRightInd w:val="0"/>
        <w:ind w:firstLine="567"/>
        <w:jc w:val="both"/>
        <w:rPr>
          <w:rFonts w:eastAsiaTheme="minorHAnsi"/>
          <w:lang w:eastAsia="en-US"/>
        </w:rPr>
      </w:pPr>
      <w:proofErr w:type="gramStart"/>
      <w:r w:rsidRPr="00CB65FB">
        <w:t>Освоение содержа</w:t>
      </w:r>
      <w:r w:rsidR="007E3278">
        <w:t xml:space="preserve">ния </w:t>
      </w:r>
      <w:r w:rsidR="00F446C3">
        <w:t>учебного предмета</w:t>
      </w:r>
      <w:r w:rsidR="00F446C3" w:rsidRPr="00B6465F">
        <w:rPr>
          <w:rFonts w:eastAsiaTheme="minorHAnsi"/>
          <w:lang w:eastAsia="en-US"/>
        </w:rPr>
        <w:t xml:space="preserve"> </w:t>
      </w:r>
      <w:r w:rsidR="007E3278" w:rsidRPr="00B6465F">
        <w:rPr>
          <w:rFonts w:eastAsiaTheme="minorHAnsi"/>
          <w:lang w:eastAsia="en-US"/>
        </w:rPr>
        <w:t>«Математика»</w:t>
      </w:r>
      <w:r w:rsidR="00294FFB">
        <w:rPr>
          <w:rFonts w:eastAsiaTheme="minorHAnsi"/>
          <w:lang w:eastAsia="en-US"/>
        </w:rPr>
        <w:t xml:space="preserve"> </w:t>
      </w:r>
      <w:r w:rsidRPr="00CB65FB">
        <w:t>осуществляется в таких формах организации учебных занятий, как: уроки (комбинированные; проверки знаний, умений и навыков), уроки-лекции (вводные, обобщающие), практические занятия (в форме семинаров, практикумов), самостоятельная работа, консультации.</w:t>
      </w:r>
      <w:proofErr w:type="gramEnd"/>
      <w:r w:rsidRPr="00CB65FB">
        <w:t xml:space="preserve"> Реализация </w:t>
      </w:r>
      <w:proofErr w:type="spellStart"/>
      <w:r w:rsidRPr="00CB65FB">
        <w:t>системно-деятельностного</w:t>
      </w:r>
      <w:proofErr w:type="spellEnd"/>
      <w:r w:rsidRPr="00CB65FB">
        <w:t xml:space="preserve">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 и подготовка рефератов. </w:t>
      </w:r>
    </w:p>
    <w:p w:rsidR="006821A8" w:rsidRPr="007E785F" w:rsidRDefault="006821A8" w:rsidP="004578BC">
      <w:pPr>
        <w:autoSpaceDE w:val="0"/>
        <w:autoSpaceDN w:val="0"/>
        <w:adjustRightInd w:val="0"/>
        <w:ind w:firstLine="567"/>
        <w:jc w:val="both"/>
        <w:rPr>
          <w:rFonts w:eastAsiaTheme="minorHAnsi"/>
          <w:lang w:eastAsia="en-US"/>
        </w:rPr>
      </w:pPr>
      <w:r w:rsidRPr="008679E1">
        <w:rPr>
          <w:rFonts w:eastAsiaTheme="minorHAnsi"/>
          <w:lang w:eastAsia="en-US"/>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r w:rsidR="007E4DD3">
        <w:rPr>
          <w:rFonts w:eastAsiaTheme="minorHAnsi"/>
          <w:lang w:eastAsia="en-US"/>
        </w:rPr>
        <w:t xml:space="preserve"> </w:t>
      </w:r>
      <w:r w:rsidRPr="006E7758">
        <w:rPr>
          <w:rFonts w:eastAsiaTheme="minorHAnsi"/>
          <w:lang w:eastAsia="en-US"/>
        </w:rPr>
        <w:t>При освоении профессий технического профиля профессионального образования математика изучается более углубленно, как профильн</w:t>
      </w:r>
      <w:r w:rsidR="00F446C3">
        <w:rPr>
          <w:rFonts w:eastAsiaTheme="minorHAnsi"/>
          <w:lang w:eastAsia="en-US"/>
        </w:rPr>
        <w:t>ый</w:t>
      </w:r>
      <w:r w:rsidRPr="006E7758">
        <w:rPr>
          <w:rFonts w:eastAsiaTheme="minorHAnsi"/>
          <w:lang w:eastAsia="en-US"/>
        </w:rPr>
        <w:t xml:space="preserve"> учебн</w:t>
      </w:r>
      <w:r w:rsidR="00F446C3">
        <w:rPr>
          <w:rFonts w:eastAsiaTheme="minorHAnsi"/>
          <w:lang w:eastAsia="en-US"/>
        </w:rPr>
        <w:t>ый</w:t>
      </w:r>
      <w:r w:rsidRPr="006E7758">
        <w:rPr>
          <w:rFonts w:eastAsiaTheme="minorHAnsi"/>
          <w:lang w:eastAsia="en-US"/>
        </w:rPr>
        <w:t xml:space="preserve"> </w:t>
      </w:r>
      <w:r w:rsidR="00F446C3">
        <w:rPr>
          <w:rFonts w:eastAsiaTheme="minorHAnsi"/>
          <w:lang w:eastAsia="en-US"/>
        </w:rPr>
        <w:t>предмет</w:t>
      </w:r>
      <w:r w:rsidRPr="006E7758">
        <w:rPr>
          <w:rFonts w:eastAsiaTheme="minorHAnsi"/>
          <w:lang w:eastAsia="en-US"/>
        </w:rPr>
        <w:t>, учитывающая специфику осваиваемых профессий.</w:t>
      </w:r>
      <w:r w:rsidR="007E4DD3">
        <w:rPr>
          <w:rFonts w:eastAsiaTheme="minorHAnsi"/>
          <w:lang w:eastAsia="en-US"/>
        </w:rPr>
        <w:t xml:space="preserve"> </w:t>
      </w:r>
      <w:r w:rsidRPr="007E785F">
        <w:rPr>
          <w:rFonts w:eastAsiaTheme="minorHAnsi"/>
          <w:lang w:eastAsia="en-US"/>
        </w:rPr>
        <w:t>Это выражается в содержании обучения, количестве часов, выделяемых на</w:t>
      </w:r>
      <w:r w:rsidR="007E4DD3">
        <w:rPr>
          <w:rFonts w:eastAsiaTheme="minorHAnsi"/>
          <w:lang w:eastAsia="en-US"/>
        </w:rPr>
        <w:t xml:space="preserve"> </w:t>
      </w:r>
      <w:r w:rsidRPr="007E785F">
        <w:rPr>
          <w:rFonts w:eastAsiaTheme="minorHAnsi"/>
          <w:lang w:eastAsia="en-US"/>
        </w:rPr>
        <w:t>изучение отдельных тем программы, глубине их освоения студентами, объеме и</w:t>
      </w:r>
      <w:r w:rsidR="007E4DD3">
        <w:rPr>
          <w:rFonts w:eastAsiaTheme="minorHAnsi"/>
          <w:lang w:eastAsia="en-US"/>
        </w:rPr>
        <w:t xml:space="preserve"> </w:t>
      </w:r>
      <w:r w:rsidRPr="007E785F">
        <w:rPr>
          <w:rFonts w:eastAsiaTheme="minorHAnsi"/>
          <w:lang w:eastAsia="en-US"/>
        </w:rPr>
        <w:t>характере практических занятий, видах внеаудиторной самостоятельной работы</w:t>
      </w:r>
      <w:r w:rsidR="007E4DD3">
        <w:rPr>
          <w:rFonts w:eastAsiaTheme="minorHAnsi"/>
          <w:lang w:eastAsia="en-US"/>
        </w:rPr>
        <w:t xml:space="preserve"> </w:t>
      </w:r>
      <w:r w:rsidRPr="007E785F">
        <w:rPr>
          <w:rFonts w:eastAsiaTheme="minorHAnsi"/>
          <w:lang w:eastAsia="en-US"/>
        </w:rPr>
        <w:t>студентов.</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Общие цели изучения математики традиционно реализуются в четырех направлениях:</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1) общее представление об идеях и методах математики;</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2) интеллектуальное развитие;</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3) овладение необходимыми конкретными знаниями и умениями;</w:t>
      </w:r>
    </w:p>
    <w:p w:rsidR="006821A8" w:rsidRPr="0035096F" w:rsidRDefault="006821A8" w:rsidP="006821A8">
      <w:pPr>
        <w:autoSpaceDE w:val="0"/>
        <w:autoSpaceDN w:val="0"/>
        <w:adjustRightInd w:val="0"/>
        <w:jc w:val="both"/>
        <w:rPr>
          <w:rFonts w:eastAsiaTheme="minorHAnsi"/>
          <w:b/>
          <w:lang w:eastAsia="en-US"/>
        </w:rPr>
      </w:pPr>
      <w:r w:rsidRPr="0035096F">
        <w:rPr>
          <w:rFonts w:eastAsiaTheme="minorHAnsi"/>
          <w:lang w:eastAsia="en-US"/>
        </w:rPr>
        <w:t>4) воспитательное воздействие.</w:t>
      </w:r>
    </w:p>
    <w:p w:rsidR="006821A8" w:rsidRDefault="006821A8" w:rsidP="006821A8">
      <w:pPr>
        <w:jc w:val="both"/>
      </w:pPr>
      <w:r w:rsidRPr="0035096F">
        <w:t xml:space="preserve">Содержание </w:t>
      </w:r>
      <w:r w:rsidR="00F446C3">
        <w:t xml:space="preserve">учебного предмета </w:t>
      </w:r>
      <w:r w:rsidRPr="0035096F">
        <w:t>разработано в соответствии с основными содержательными линиями обучения математике</w:t>
      </w:r>
      <w:r>
        <w:t>:</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алгебраическая линия, включающая систематизацию сведений о числах; изучение новых</w:t>
      </w:r>
      <w:r w:rsidR="007E4DD3">
        <w:rPr>
          <w:sz w:val="24"/>
          <w:szCs w:val="24"/>
          <w:lang w:val="ru-RU"/>
        </w:rPr>
        <w:t xml:space="preserve"> </w:t>
      </w:r>
      <w:r w:rsidRPr="00596BCC">
        <w:rPr>
          <w:sz w:val="24"/>
          <w:szCs w:val="24"/>
          <w:lang w:val="ru-RU"/>
        </w:rPr>
        <w:t>и обобщение ранее изученных операций (возведение в степень, извлечение корня, логарифмирование, синус, косинус, тангенс, котангенс и обратные к ним)</w:t>
      </w:r>
      <w:proofErr w:type="gramStart"/>
      <w:r w:rsidRPr="00596BCC">
        <w:rPr>
          <w:sz w:val="24"/>
          <w:szCs w:val="24"/>
          <w:lang w:val="ru-RU"/>
        </w:rPr>
        <w:t>;и</w:t>
      </w:r>
      <w:proofErr w:type="gramEnd"/>
      <w:r w:rsidRPr="00596BCC">
        <w:rPr>
          <w:sz w:val="24"/>
          <w:szCs w:val="24"/>
          <w:lang w:val="ru-RU"/>
        </w:rPr>
        <w:t>зучение новых видов числовых выражений и формул; совершенствование практических навыков и</w:t>
      </w:r>
      <w:r w:rsidR="007E4DD3">
        <w:rPr>
          <w:sz w:val="24"/>
          <w:szCs w:val="24"/>
          <w:lang w:val="ru-RU"/>
        </w:rPr>
        <w:t xml:space="preserve"> </w:t>
      </w:r>
      <w:r w:rsidRPr="00596BCC">
        <w:rPr>
          <w:sz w:val="24"/>
          <w:szCs w:val="24"/>
          <w:lang w:val="ru-RU"/>
        </w:rPr>
        <w:t>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w:t>
      </w:r>
      <w:r w:rsidR="007E4DD3">
        <w:rPr>
          <w:sz w:val="24"/>
          <w:szCs w:val="24"/>
          <w:lang w:val="ru-RU"/>
        </w:rPr>
        <w:t xml:space="preserve"> </w:t>
      </w:r>
      <w:r w:rsidRPr="00596BCC">
        <w:rPr>
          <w:sz w:val="24"/>
          <w:szCs w:val="24"/>
          <w:lang w:val="ru-RU"/>
        </w:rPr>
        <w:t>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w:t>
      </w:r>
      <w:r w:rsidR="007E4DD3">
        <w:rPr>
          <w:sz w:val="24"/>
          <w:szCs w:val="24"/>
          <w:lang w:val="ru-RU"/>
        </w:rPr>
        <w:t xml:space="preserve"> </w:t>
      </w:r>
      <w:r w:rsidRPr="00596BCC">
        <w:rPr>
          <w:sz w:val="24"/>
          <w:szCs w:val="24"/>
          <w:lang w:val="ru-RU"/>
        </w:rPr>
        <w:t>геометрические, физические и другие прикладные задачи;</w:t>
      </w:r>
    </w:p>
    <w:p w:rsidR="006821A8" w:rsidRPr="00596BCC" w:rsidRDefault="006821A8" w:rsidP="006821A8">
      <w:pPr>
        <w:pStyle w:val="a5"/>
        <w:numPr>
          <w:ilvl w:val="0"/>
          <w:numId w:val="24"/>
        </w:numPr>
        <w:jc w:val="both"/>
        <w:rPr>
          <w:sz w:val="24"/>
          <w:szCs w:val="24"/>
          <w:lang w:val="ru-RU"/>
        </w:rPr>
      </w:pPr>
      <w:proofErr w:type="gramStart"/>
      <w:r w:rsidRPr="00596BCC">
        <w:rPr>
          <w:sz w:val="24"/>
          <w:szCs w:val="24"/>
          <w:lang w:val="ru-RU"/>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roofErr w:type="gramEnd"/>
    </w:p>
    <w:p w:rsidR="006821A8" w:rsidRPr="00596BCC" w:rsidRDefault="006821A8" w:rsidP="006821A8">
      <w:pPr>
        <w:pStyle w:val="a5"/>
        <w:numPr>
          <w:ilvl w:val="0"/>
          <w:numId w:val="24"/>
        </w:numPr>
        <w:jc w:val="both"/>
        <w:rPr>
          <w:sz w:val="24"/>
          <w:szCs w:val="24"/>
          <w:lang w:val="ru-RU"/>
        </w:rPr>
      </w:pPr>
      <w:r w:rsidRPr="00596BCC">
        <w:rPr>
          <w:sz w:val="24"/>
          <w:szCs w:val="24"/>
          <w:lang w:val="ru-RU"/>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w:t>
      </w:r>
      <w:r w:rsidRPr="00596BCC">
        <w:rPr>
          <w:sz w:val="24"/>
          <w:szCs w:val="24"/>
          <w:lang w:val="ru-RU"/>
        </w:rPr>
        <w:lastRenderedPageBreak/>
        <w:t>воображения, развитие способов геометрических измерений, координатного и векторного методов для решения математических и прикладных 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стохастическая линия, основанная на развитии комбинаторных умений, представлений</w:t>
      </w:r>
      <w:r w:rsidR="007E4DD3">
        <w:rPr>
          <w:sz w:val="24"/>
          <w:szCs w:val="24"/>
          <w:lang w:val="ru-RU"/>
        </w:rPr>
        <w:t xml:space="preserve"> </w:t>
      </w:r>
      <w:r w:rsidRPr="00596BCC">
        <w:rPr>
          <w:sz w:val="24"/>
          <w:szCs w:val="24"/>
          <w:lang w:val="ru-RU"/>
        </w:rPr>
        <w:t>о вероятностно-статистических закономерностях окружающего мира</w:t>
      </w:r>
    </w:p>
    <w:p w:rsidR="006821A8" w:rsidRDefault="006821A8" w:rsidP="006821A8">
      <w:pPr>
        <w:ind w:firstLine="360"/>
        <w:jc w:val="both"/>
        <w:rPr>
          <w:rFonts w:eastAsiaTheme="minorHAnsi"/>
          <w:lang w:eastAsia="en-US"/>
        </w:rPr>
      </w:pPr>
      <w:proofErr w:type="gramStart"/>
      <w:r w:rsidRPr="00812CD0">
        <w:rPr>
          <w:rFonts w:eastAsiaTheme="minorHAnsi"/>
          <w:lang w:eastAsia="en-US"/>
        </w:rPr>
        <w:t>В тематическом плане программы учебный материал представлен</w:t>
      </w:r>
      <w:r w:rsidR="007E4DD3">
        <w:rPr>
          <w:rFonts w:eastAsiaTheme="minorHAnsi"/>
          <w:lang w:eastAsia="en-US"/>
        </w:rPr>
        <w:t xml:space="preserve"> </w:t>
      </w:r>
      <w:r w:rsidRPr="00812CD0">
        <w:rPr>
          <w:rFonts w:eastAsiaTheme="minorHAnsi"/>
          <w:lang w:eastAsia="en-US"/>
        </w:rPr>
        <w:t>в форме чередующегося развертывания осно</w:t>
      </w:r>
      <w:r>
        <w:rPr>
          <w:rFonts w:eastAsiaTheme="minorHAnsi"/>
          <w:lang w:eastAsia="en-US"/>
        </w:rPr>
        <w:t>вных содержательных линий (алге</w:t>
      </w:r>
      <w:r w:rsidRPr="00812CD0">
        <w:rPr>
          <w:rFonts w:eastAsiaTheme="minorHAnsi"/>
          <w:lang w:eastAsia="en-US"/>
        </w:rPr>
        <w:t>браической, теоретико-функциональной, уравнений и неравенств, геометрической,</w:t>
      </w:r>
      <w:r w:rsidR="00294FFB">
        <w:rPr>
          <w:rFonts w:eastAsiaTheme="minorHAnsi"/>
          <w:lang w:eastAsia="en-US"/>
        </w:rPr>
        <w:t xml:space="preserve"> </w:t>
      </w:r>
      <w:r w:rsidRPr="00812CD0">
        <w:rPr>
          <w:rFonts w:eastAsiaTheme="minorHAnsi"/>
          <w:lang w:eastAsia="en-US"/>
        </w:rPr>
        <w:t>стохастической), что позволяет гибко использовать их расположение и взаимосвязь,</w:t>
      </w:r>
      <w:r w:rsidR="009C32E5">
        <w:rPr>
          <w:rFonts w:eastAsiaTheme="minorHAnsi"/>
          <w:lang w:eastAsia="en-US"/>
        </w:rPr>
        <w:t xml:space="preserve"> </w:t>
      </w:r>
      <w:r w:rsidRPr="00812CD0">
        <w:rPr>
          <w:rFonts w:eastAsiaTheme="minorHAnsi"/>
          <w:lang w:eastAsia="en-US"/>
        </w:rPr>
        <w:t>составлять рабочий календарный план, по-разному чередуя учебные темы (главы</w:t>
      </w:r>
      <w:r w:rsidR="007E4DD3">
        <w:rPr>
          <w:rFonts w:eastAsiaTheme="minorHAnsi"/>
          <w:lang w:eastAsia="en-US"/>
        </w:rPr>
        <w:t xml:space="preserve"> </w:t>
      </w:r>
      <w:r w:rsidRPr="00812CD0">
        <w:rPr>
          <w:rFonts w:eastAsiaTheme="minorHAnsi"/>
          <w:lang w:eastAsia="en-US"/>
        </w:rPr>
        <w:t xml:space="preserve">учебника), учитывая профиль профессионального </w:t>
      </w:r>
      <w:r>
        <w:rPr>
          <w:rFonts w:eastAsiaTheme="minorHAnsi"/>
          <w:lang w:eastAsia="en-US"/>
        </w:rPr>
        <w:t>образования, специфику осваивае</w:t>
      </w:r>
      <w:r w:rsidRPr="00812CD0">
        <w:rPr>
          <w:rFonts w:eastAsiaTheme="minorHAnsi"/>
          <w:lang w:eastAsia="en-US"/>
        </w:rPr>
        <w:t>мой профессии СПО или специальности СПО, глубину изучения материала, уровень</w:t>
      </w:r>
      <w:r w:rsidR="007E4DD3">
        <w:rPr>
          <w:rFonts w:eastAsiaTheme="minorHAnsi"/>
          <w:lang w:eastAsia="en-US"/>
        </w:rPr>
        <w:t xml:space="preserve"> </w:t>
      </w:r>
      <w:r w:rsidRPr="00812CD0">
        <w:rPr>
          <w:rFonts w:eastAsiaTheme="minorHAnsi"/>
          <w:lang w:eastAsia="en-US"/>
        </w:rPr>
        <w:t>подготовки студентов по предмету.</w:t>
      </w:r>
      <w:proofErr w:type="gramEnd"/>
    </w:p>
    <w:p w:rsidR="006821A8" w:rsidRPr="00B6465F" w:rsidRDefault="006821A8" w:rsidP="006821A8">
      <w:pPr>
        <w:autoSpaceDE w:val="0"/>
        <w:autoSpaceDN w:val="0"/>
        <w:adjustRightInd w:val="0"/>
        <w:ind w:firstLine="360"/>
        <w:jc w:val="both"/>
        <w:rPr>
          <w:rFonts w:eastAsiaTheme="minorHAnsi"/>
          <w:lang w:eastAsia="en-US"/>
        </w:rPr>
      </w:pPr>
      <w:r w:rsidRPr="00B6465F">
        <w:rPr>
          <w:rFonts w:eastAsiaTheme="minorHAnsi"/>
          <w:lang w:eastAsia="en-US"/>
        </w:rPr>
        <w:t xml:space="preserve">В разделе программы «Содержание </w:t>
      </w:r>
      <w:r w:rsidR="00F446C3">
        <w:t xml:space="preserve">учебного предмета» </w:t>
      </w:r>
      <w:r>
        <w:rPr>
          <w:rFonts w:eastAsiaTheme="minorHAnsi"/>
          <w:lang w:eastAsia="en-US"/>
        </w:rPr>
        <w:t>курсивом выделен ма</w:t>
      </w:r>
      <w:r w:rsidRPr="00B6465F">
        <w:rPr>
          <w:rFonts w:eastAsiaTheme="minorHAnsi"/>
          <w:lang w:eastAsia="en-US"/>
        </w:rPr>
        <w:t xml:space="preserve">териал, который при изучении математики как базовой, так и профильной </w:t>
      </w:r>
      <w:r w:rsidR="00F446C3">
        <w:t>учебного предмета</w:t>
      </w:r>
      <w:r w:rsidRPr="00B6465F">
        <w:rPr>
          <w:rFonts w:eastAsiaTheme="minorHAnsi"/>
          <w:lang w:eastAsia="en-US"/>
        </w:rPr>
        <w:t>, контролю не подлежит.</w:t>
      </w:r>
    </w:p>
    <w:p w:rsidR="006821A8" w:rsidRDefault="004E17BF" w:rsidP="00543094">
      <w:pPr>
        <w:autoSpaceDE w:val="0"/>
        <w:autoSpaceDN w:val="0"/>
        <w:adjustRightInd w:val="0"/>
        <w:jc w:val="both"/>
        <w:rPr>
          <w:rFonts w:eastAsiaTheme="minorHAnsi"/>
          <w:lang w:eastAsia="en-US"/>
        </w:rPr>
      </w:pPr>
      <w:r w:rsidRPr="00B6465F">
        <w:rPr>
          <w:rFonts w:eastAsiaTheme="minorHAnsi"/>
          <w:lang w:eastAsia="en-US"/>
        </w:rPr>
        <w:t xml:space="preserve">Изучение общеобразовательной </w:t>
      </w:r>
      <w:r w:rsidR="00F446C3">
        <w:t>учебного предмета</w:t>
      </w:r>
      <w:r w:rsidR="00F446C3" w:rsidRPr="00B6465F">
        <w:rPr>
          <w:rFonts w:eastAsiaTheme="minorHAnsi"/>
          <w:lang w:eastAsia="en-US"/>
        </w:rPr>
        <w:t xml:space="preserve"> </w:t>
      </w:r>
      <w:r w:rsidRPr="00B6465F">
        <w:rPr>
          <w:rFonts w:eastAsiaTheme="minorHAnsi"/>
          <w:lang w:eastAsia="en-US"/>
        </w:rPr>
        <w:t>«Математика»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w:t>
      </w:r>
      <w:r w:rsidR="009C32E5">
        <w:rPr>
          <w:rFonts w:eastAsiaTheme="minorHAnsi"/>
          <w:lang w:eastAsia="en-US"/>
        </w:rPr>
        <w:t xml:space="preserve"> общего образования (ПП</w:t>
      </w:r>
      <w:r w:rsidRPr="00B6465F">
        <w:rPr>
          <w:rFonts w:eastAsiaTheme="minorHAnsi"/>
          <w:lang w:eastAsia="en-US"/>
        </w:rPr>
        <w:t>С</w:t>
      </w:r>
      <w:r w:rsidR="009C32E5">
        <w:rPr>
          <w:rFonts w:eastAsiaTheme="minorHAnsi"/>
          <w:lang w:eastAsia="en-US"/>
        </w:rPr>
        <w:t>СЗ</w:t>
      </w:r>
      <w:r w:rsidRPr="00B6465F">
        <w:rPr>
          <w:rFonts w:eastAsiaTheme="minorHAnsi"/>
          <w:lang w:eastAsia="en-US"/>
        </w:rPr>
        <w:t>)</w:t>
      </w: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B23FC4" w:rsidRPr="00F06E52" w:rsidRDefault="00E27226" w:rsidP="00B23FC4">
      <w:pPr>
        <w:autoSpaceDE w:val="0"/>
        <w:autoSpaceDN w:val="0"/>
        <w:adjustRightInd w:val="0"/>
        <w:jc w:val="both"/>
        <w:rPr>
          <w:b/>
        </w:rPr>
      </w:pPr>
      <w:r>
        <w:rPr>
          <w:b/>
        </w:rPr>
        <w:t>2</w:t>
      </w:r>
      <w:r w:rsidR="00111139">
        <w:rPr>
          <w:b/>
        </w:rPr>
        <w:t xml:space="preserve">.4. </w:t>
      </w:r>
      <w:r w:rsidR="00B23FC4" w:rsidRPr="00F06E52">
        <w:rPr>
          <w:b/>
        </w:rPr>
        <w:t>Объем учебного предмета и виды учебной работы</w:t>
      </w:r>
    </w:p>
    <w:tbl>
      <w:tblPr>
        <w:tblStyle w:val="a8"/>
        <w:tblW w:w="0" w:type="auto"/>
        <w:tblInd w:w="108" w:type="dxa"/>
        <w:tblLook w:val="04A0"/>
      </w:tblPr>
      <w:tblGrid>
        <w:gridCol w:w="7797"/>
        <w:gridCol w:w="1559"/>
      </w:tblGrid>
      <w:tr w:rsidR="00B23FC4" w:rsidRPr="00F06E52" w:rsidTr="005F0EBC">
        <w:tc>
          <w:tcPr>
            <w:tcW w:w="7797" w:type="dxa"/>
          </w:tcPr>
          <w:p w:rsidR="00B23FC4" w:rsidRPr="00F06E52" w:rsidRDefault="00B23FC4" w:rsidP="005F0EBC">
            <w:pPr>
              <w:tabs>
                <w:tab w:val="left" w:pos="2926"/>
              </w:tabs>
              <w:autoSpaceDE w:val="0"/>
              <w:autoSpaceDN w:val="0"/>
              <w:adjustRightInd w:val="0"/>
              <w:jc w:val="both"/>
              <w:rPr>
                <w:b/>
                <w:sz w:val="24"/>
                <w:szCs w:val="24"/>
              </w:rPr>
            </w:pPr>
            <w:r w:rsidRPr="00F06E52">
              <w:rPr>
                <w:b/>
                <w:sz w:val="24"/>
                <w:szCs w:val="24"/>
              </w:rPr>
              <w:t>Вид учебной работы</w:t>
            </w:r>
            <w:r>
              <w:rPr>
                <w:b/>
                <w:sz w:val="24"/>
                <w:szCs w:val="24"/>
              </w:rPr>
              <w:tab/>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Объем часов</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Объем образовательной программы</w:t>
            </w:r>
          </w:p>
        </w:tc>
        <w:tc>
          <w:tcPr>
            <w:tcW w:w="1559" w:type="dxa"/>
          </w:tcPr>
          <w:p w:rsidR="00B23FC4" w:rsidRPr="00F06E52" w:rsidRDefault="00B23FC4" w:rsidP="005F0EBC">
            <w:pPr>
              <w:autoSpaceDE w:val="0"/>
              <w:autoSpaceDN w:val="0"/>
              <w:adjustRightInd w:val="0"/>
              <w:jc w:val="both"/>
              <w:rPr>
                <w:b/>
                <w:sz w:val="24"/>
                <w:szCs w:val="24"/>
              </w:rPr>
            </w:pPr>
            <w:r>
              <w:rPr>
                <w:b/>
                <w:sz w:val="24"/>
                <w:szCs w:val="24"/>
              </w:rPr>
              <w:t>258</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 xml:space="preserve"> в том числе</w:t>
            </w:r>
          </w:p>
        </w:tc>
        <w:tc>
          <w:tcPr>
            <w:tcW w:w="1559" w:type="dxa"/>
          </w:tcPr>
          <w:p w:rsidR="00B23FC4" w:rsidRPr="00F06E52" w:rsidRDefault="00B23FC4" w:rsidP="005F0EBC">
            <w:pPr>
              <w:autoSpaceDE w:val="0"/>
              <w:autoSpaceDN w:val="0"/>
              <w:adjustRightInd w:val="0"/>
              <w:jc w:val="both"/>
              <w:rPr>
                <w:b/>
                <w:sz w:val="24"/>
                <w:szCs w:val="24"/>
              </w:rPr>
            </w:pP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 теоретическое обучение</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2</w:t>
            </w:r>
            <w:r>
              <w:rPr>
                <w:b/>
                <w:sz w:val="24"/>
                <w:szCs w:val="24"/>
              </w:rPr>
              <w:t>06</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в том числе</w:t>
            </w:r>
          </w:p>
        </w:tc>
        <w:tc>
          <w:tcPr>
            <w:tcW w:w="1559" w:type="dxa"/>
          </w:tcPr>
          <w:p w:rsidR="00B23FC4" w:rsidRPr="00F06E52" w:rsidRDefault="00B23FC4" w:rsidP="005F0EBC">
            <w:pPr>
              <w:autoSpaceDE w:val="0"/>
              <w:autoSpaceDN w:val="0"/>
              <w:adjustRightInd w:val="0"/>
              <w:jc w:val="both"/>
              <w:rPr>
                <w:b/>
                <w:sz w:val="24"/>
                <w:szCs w:val="24"/>
              </w:rPr>
            </w:pP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контрольные работы</w:t>
            </w:r>
          </w:p>
        </w:tc>
        <w:tc>
          <w:tcPr>
            <w:tcW w:w="1559" w:type="dxa"/>
          </w:tcPr>
          <w:p w:rsidR="00B23FC4" w:rsidRPr="00F06E52" w:rsidRDefault="00B23FC4" w:rsidP="005F0EBC">
            <w:pPr>
              <w:autoSpaceDE w:val="0"/>
              <w:autoSpaceDN w:val="0"/>
              <w:adjustRightInd w:val="0"/>
              <w:jc w:val="both"/>
              <w:rPr>
                <w:b/>
                <w:sz w:val="24"/>
                <w:szCs w:val="24"/>
              </w:rPr>
            </w:pPr>
            <w:r>
              <w:rPr>
                <w:b/>
                <w:sz w:val="24"/>
                <w:szCs w:val="24"/>
              </w:rPr>
              <w:t>5</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-лабораторные работы</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-практические занятия</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28</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Самостоятельная работа</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Консультации</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12</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rFonts w:eastAsia="Arial"/>
                <w:bCs/>
                <w:iCs/>
                <w:sz w:val="24"/>
                <w:szCs w:val="24"/>
              </w:rPr>
              <w:t>Промежуточная аттестация в форме экзамена</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12</w:t>
            </w:r>
          </w:p>
        </w:tc>
      </w:tr>
    </w:tbl>
    <w:p w:rsidR="00BC612C" w:rsidRDefault="00BC612C" w:rsidP="00B23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36D60" w:rsidRDefault="00536D60"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054A69" w:rsidRPr="00CB65FB">
        <w:rPr>
          <w:b/>
        </w:rPr>
        <w:t>. ТЕМАТИЧЕСКИЙ ПЛАН</w:t>
      </w: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560"/>
        <w:gridCol w:w="1275"/>
        <w:gridCol w:w="1843"/>
      </w:tblGrid>
      <w:tr w:rsidR="00433F62" w:rsidRPr="00CB65FB" w:rsidTr="00433F62">
        <w:tc>
          <w:tcPr>
            <w:tcW w:w="3652" w:type="dxa"/>
            <w:vMerge w:val="restart"/>
          </w:tcPr>
          <w:p w:rsidR="00433F62" w:rsidRPr="00CB65FB" w:rsidRDefault="00433F62" w:rsidP="00054A69">
            <w:pPr>
              <w:jc w:val="center"/>
              <w:rPr>
                <w:b/>
                <w:sz w:val="20"/>
                <w:szCs w:val="20"/>
              </w:rPr>
            </w:pPr>
            <w:r w:rsidRPr="00CB65FB">
              <w:rPr>
                <w:b/>
                <w:sz w:val="20"/>
                <w:szCs w:val="20"/>
              </w:rPr>
              <w:t>Наименование частей, разделов,</w:t>
            </w:r>
          </w:p>
        </w:tc>
        <w:tc>
          <w:tcPr>
            <w:tcW w:w="3827" w:type="dxa"/>
            <w:gridSpan w:val="3"/>
          </w:tcPr>
          <w:p w:rsidR="00433F62" w:rsidRPr="00CB65FB" w:rsidRDefault="00433F62" w:rsidP="00054A69">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843" w:type="dxa"/>
            <w:vMerge w:val="restart"/>
          </w:tcPr>
          <w:p w:rsidR="00433F62" w:rsidRPr="00CB65FB" w:rsidRDefault="00433F62" w:rsidP="00054A69">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433F62" w:rsidRPr="00CB65FB" w:rsidTr="00433F62">
        <w:trPr>
          <w:trHeight w:val="243"/>
        </w:trPr>
        <w:tc>
          <w:tcPr>
            <w:tcW w:w="3652" w:type="dxa"/>
            <w:vMerge/>
          </w:tcPr>
          <w:p w:rsidR="00433F62" w:rsidRPr="00CB65FB" w:rsidRDefault="00433F62" w:rsidP="00054A69">
            <w:pPr>
              <w:jc w:val="center"/>
              <w:rPr>
                <w:b/>
                <w:sz w:val="20"/>
                <w:szCs w:val="20"/>
              </w:rPr>
            </w:pPr>
          </w:p>
        </w:tc>
        <w:tc>
          <w:tcPr>
            <w:tcW w:w="992" w:type="dxa"/>
            <w:vMerge w:val="restart"/>
          </w:tcPr>
          <w:p w:rsidR="00433F62" w:rsidRPr="00CB65FB" w:rsidRDefault="00433F62" w:rsidP="00054A69">
            <w:pPr>
              <w:ind w:firstLine="34"/>
              <w:jc w:val="center"/>
              <w:rPr>
                <w:b/>
                <w:sz w:val="20"/>
                <w:szCs w:val="20"/>
              </w:rPr>
            </w:pPr>
            <w:r w:rsidRPr="00CB65FB">
              <w:rPr>
                <w:b/>
                <w:sz w:val="20"/>
                <w:szCs w:val="20"/>
              </w:rPr>
              <w:t>Всего часов *</w:t>
            </w:r>
          </w:p>
        </w:tc>
        <w:tc>
          <w:tcPr>
            <w:tcW w:w="2835" w:type="dxa"/>
            <w:gridSpan w:val="2"/>
          </w:tcPr>
          <w:p w:rsidR="00433F62" w:rsidRPr="00CB65FB" w:rsidRDefault="00433F62" w:rsidP="00054A69">
            <w:pPr>
              <w:ind w:firstLine="34"/>
              <w:jc w:val="center"/>
              <w:rPr>
                <w:sz w:val="20"/>
                <w:szCs w:val="20"/>
              </w:rPr>
            </w:pPr>
            <w:r w:rsidRPr="00CB65FB">
              <w:rPr>
                <w:sz w:val="20"/>
                <w:szCs w:val="20"/>
              </w:rPr>
              <w:t xml:space="preserve">В том числе </w:t>
            </w:r>
          </w:p>
        </w:tc>
        <w:tc>
          <w:tcPr>
            <w:tcW w:w="1843" w:type="dxa"/>
            <w:vMerge/>
          </w:tcPr>
          <w:p w:rsidR="00433F62" w:rsidRPr="00CB65FB" w:rsidRDefault="00433F62" w:rsidP="00054A69">
            <w:pPr>
              <w:jc w:val="center"/>
              <w:rPr>
                <w:b/>
                <w:sz w:val="20"/>
                <w:szCs w:val="20"/>
              </w:rPr>
            </w:pPr>
          </w:p>
        </w:tc>
      </w:tr>
      <w:tr w:rsidR="00433F62" w:rsidRPr="00CB65FB" w:rsidTr="00433F62">
        <w:trPr>
          <w:trHeight w:val="1122"/>
        </w:trPr>
        <w:tc>
          <w:tcPr>
            <w:tcW w:w="3652" w:type="dxa"/>
            <w:vMerge/>
          </w:tcPr>
          <w:p w:rsidR="00433F62" w:rsidRPr="00CB65FB" w:rsidRDefault="00433F62" w:rsidP="00054A69">
            <w:pPr>
              <w:jc w:val="center"/>
              <w:rPr>
                <w:b/>
                <w:sz w:val="20"/>
                <w:szCs w:val="20"/>
              </w:rPr>
            </w:pPr>
          </w:p>
        </w:tc>
        <w:tc>
          <w:tcPr>
            <w:tcW w:w="992" w:type="dxa"/>
            <w:vMerge/>
          </w:tcPr>
          <w:p w:rsidR="00433F62" w:rsidRPr="00CB65FB" w:rsidRDefault="00433F62" w:rsidP="00054A69">
            <w:pPr>
              <w:ind w:firstLine="34"/>
              <w:jc w:val="center"/>
              <w:rPr>
                <w:b/>
                <w:sz w:val="20"/>
                <w:szCs w:val="20"/>
              </w:rPr>
            </w:pPr>
          </w:p>
        </w:tc>
        <w:tc>
          <w:tcPr>
            <w:tcW w:w="1560" w:type="dxa"/>
          </w:tcPr>
          <w:p w:rsidR="00433F62" w:rsidRPr="00CB65FB" w:rsidRDefault="00433F62" w:rsidP="00054A69">
            <w:pPr>
              <w:ind w:firstLine="34"/>
              <w:jc w:val="center"/>
              <w:rPr>
                <w:sz w:val="20"/>
                <w:szCs w:val="20"/>
              </w:rPr>
            </w:pPr>
            <w:r w:rsidRPr="00CB65FB">
              <w:rPr>
                <w:sz w:val="20"/>
                <w:szCs w:val="20"/>
              </w:rPr>
              <w:t>практические занятия, лабораторные работы (часы)</w:t>
            </w:r>
          </w:p>
        </w:tc>
        <w:tc>
          <w:tcPr>
            <w:tcW w:w="1275" w:type="dxa"/>
          </w:tcPr>
          <w:p w:rsidR="00433F62" w:rsidRPr="00CB65FB" w:rsidRDefault="00433F62" w:rsidP="00054A69">
            <w:pPr>
              <w:ind w:firstLine="34"/>
              <w:jc w:val="center"/>
              <w:rPr>
                <w:sz w:val="20"/>
                <w:szCs w:val="20"/>
              </w:rPr>
            </w:pPr>
            <w:r w:rsidRPr="00CB65FB">
              <w:rPr>
                <w:sz w:val="20"/>
                <w:szCs w:val="20"/>
              </w:rPr>
              <w:t>Контрольные работы</w:t>
            </w:r>
          </w:p>
        </w:tc>
        <w:tc>
          <w:tcPr>
            <w:tcW w:w="1843" w:type="dxa"/>
            <w:vMerge/>
          </w:tcPr>
          <w:p w:rsidR="00433F62" w:rsidRPr="00CB65FB" w:rsidRDefault="00433F62" w:rsidP="00054A69">
            <w:pPr>
              <w:jc w:val="center"/>
              <w:rPr>
                <w:b/>
                <w:sz w:val="20"/>
                <w:szCs w:val="20"/>
              </w:rPr>
            </w:pPr>
          </w:p>
        </w:tc>
      </w:tr>
      <w:tr w:rsidR="00433F62" w:rsidRPr="00CB65FB" w:rsidTr="00433F62">
        <w:tc>
          <w:tcPr>
            <w:tcW w:w="3652" w:type="dxa"/>
          </w:tcPr>
          <w:p w:rsidR="00433F62" w:rsidRPr="00CB65FB" w:rsidRDefault="00433F62" w:rsidP="00054A69">
            <w:pPr>
              <w:jc w:val="center"/>
              <w:rPr>
                <w:sz w:val="20"/>
                <w:szCs w:val="20"/>
              </w:rPr>
            </w:pPr>
            <w:r w:rsidRPr="00CB65FB">
              <w:rPr>
                <w:sz w:val="20"/>
                <w:szCs w:val="20"/>
              </w:rPr>
              <w:t>1</w:t>
            </w:r>
          </w:p>
        </w:tc>
        <w:tc>
          <w:tcPr>
            <w:tcW w:w="992" w:type="dxa"/>
          </w:tcPr>
          <w:p w:rsidR="00433F62" w:rsidRPr="00CB65FB" w:rsidRDefault="00433F62" w:rsidP="00054A69">
            <w:pPr>
              <w:ind w:firstLine="34"/>
              <w:jc w:val="center"/>
              <w:rPr>
                <w:sz w:val="20"/>
                <w:szCs w:val="20"/>
              </w:rPr>
            </w:pPr>
            <w:r w:rsidRPr="00CB65FB">
              <w:rPr>
                <w:sz w:val="20"/>
                <w:szCs w:val="20"/>
              </w:rPr>
              <w:t>2</w:t>
            </w:r>
          </w:p>
        </w:tc>
        <w:tc>
          <w:tcPr>
            <w:tcW w:w="1560" w:type="dxa"/>
          </w:tcPr>
          <w:p w:rsidR="00433F62" w:rsidRPr="00CB65FB" w:rsidRDefault="00433F62" w:rsidP="00054A69">
            <w:pPr>
              <w:jc w:val="center"/>
              <w:rPr>
                <w:sz w:val="20"/>
                <w:szCs w:val="20"/>
              </w:rPr>
            </w:pPr>
            <w:r w:rsidRPr="00CB65FB">
              <w:rPr>
                <w:sz w:val="20"/>
                <w:szCs w:val="20"/>
              </w:rPr>
              <w:t>3</w:t>
            </w:r>
          </w:p>
        </w:tc>
        <w:tc>
          <w:tcPr>
            <w:tcW w:w="1275" w:type="dxa"/>
          </w:tcPr>
          <w:p w:rsidR="00433F62" w:rsidRPr="00CB65FB" w:rsidRDefault="00433F62" w:rsidP="00054A69">
            <w:pPr>
              <w:jc w:val="center"/>
              <w:rPr>
                <w:sz w:val="20"/>
                <w:szCs w:val="20"/>
              </w:rPr>
            </w:pPr>
            <w:r>
              <w:rPr>
                <w:sz w:val="20"/>
                <w:szCs w:val="20"/>
              </w:rPr>
              <w:t>4</w:t>
            </w:r>
          </w:p>
        </w:tc>
        <w:tc>
          <w:tcPr>
            <w:tcW w:w="1843" w:type="dxa"/>
          </w:tcPr>
          <w:p w:rsidR="00433F62" w:rsidRPr="00CB65FB" w:rsidRDefault="00433F62" w:rsidP="00054A69">
            <w:pPr>
              <w:jc w:val="center"/>
              <w:rPr>
                <w:sz w:val="20"/>
                <w:szCs w:val="20"/>
              </w:rPr>
            </w:pPr>
            <w:r>
              <w:rPr>
                <w:sz w:val="20"/>
                <w:szCs w:val="20"/>
              </w:rPr>
              <w:t>5</w:t>
            </w: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w:t>
            </w:r>
          </w:p>
        </w:tc>
        <w:tc>
          <w:tcPr>
            <w:tcW w:w="1560" w:type="dxa"/>
          </w:tcPr>
          <w:p w:rsidR="00433F62" w:rsidRPr="00CB65FB" w:rsidRDefault="00433F62" w:rsidP="00054A69">
            <w:pPr>
              <w:jc w:val="center"/>
            </w:pPr>
          </w:p>
        </w:tc>
        <w:tc>
          <w:tcPr>
            <w:tcW w:w="1275" w:type="dxa"/>
          </w:tcPr>
          <w:p w:rsidR="00433F62" w:rsidRPr="00CB65FB" w:rsidRDefault="00433F62" w:rsidP="00054A69">
            <w:pPr>
              <w:jc w:val="center"/>
              <w:rPr>
                <w:b/>
              </w:rP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Развитие понятие о числе</w:t>
            </w:r>
            <w:r>
              <w:rPr>
                <w:rFonts w:eastAsiaTheme="minorHAnsi"/>
                <w:lang w:eastAsia="en-US"/>
              </w:rPr>
              <w:tab/>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10</w:t>
            </w:r>
          </w:p>
        </w:tc>
        <w:tc>
          <w:tcPr>
            <w:tcW w:w="1560" w:type="dxa"/>
          </w:tcPr>
          <w:p w:rsidR="00433F62" w:rsidRPr="00CB65FB" w:rsidRDefault="00433F62" w:rsidP="00054A69">
            <w:pPr>
              <w:jc w:val="center"/>
            </w:pPr>
            <w:r>
              <w:t>1</w:t>
            </w:r>
          </w:p>
        </w:tc>
        <w:tc>
          <w:tcPr>
            <w:tcW w:w="1275" w:type="dxa"/>
          </w:tcPr>
          <w:p w:rsidR="00433F62" w:rsidRPr="00CB65FB" w:rsidRDefault="00433F62" w:rsidP="00054A69">
            <w:pPr>
              <w:jc w:val="center"/>
              <w:rPr>
                <w:b/>
              </w:rP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EastAsia"/>
              </w:rPr>
            </w:pPr>
            <w:r>
              <w:rPr>
                <w:rFonts w:eastAsiaTheme="minorHAnsi"/>
                <w:lang w:eastAsia="en-US"/>
              </w:rPr>
              <w:t>Корни, степени и логарифмы</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28</w:t>
            </w:r>
          </w:p>
        </w:tc>
        <w:tc>
          <w:tcPr>
            <w:tcW w:w="1560" w:type="dxa"/>
          </w:tcPr>
          <w:p w:rsidR="00433F62" w:rsidRPr="00CB65FB" w:rsidRDefault="00433F62" w:rsidP="00054A69">
            <w:pPr>
              <w:jc w:val="center"/>
            </w:pPr>
            <w:r>
              <w:t>6</w:t>
            </w:r>
          </w:p>
        </w:tc>
        <w:tc>
          <w:tcPr>
            <w:tcW w:w="1275" w:type="dxa"/>
          </w:tcPr>
          <w:p w:rsidR="00433F62" w:rsidRPr="00465567" w:rsidRDefault="00433F62" w:rsidP="00054A69">
            <w:pPr>
              <w:jc w:val="center"/>
            </w:pPr>
            <w:r w:rsidRPr="00465567">
              <w:t>2</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20</w:t>
            </w:r>
          </w:p>
        </w:tc>
        <w:tc>
          <w:tcPr>
            <w:tcW w:w="1560" w:type="dxa"/>
          </w:tcPr>
          <w:p w:rsidR="00433F62" w:rsidRPr="00CB65FB" w:rsidRDefault="00433F62" w:rsidP="00054A69">
            <w:pPr>
              <w:jc w:val="center"/>
            </w:pPr>
            <w:r>
              <w:t>4</w:t>
            </w:r>
          </w:p>
        </w:tc>
        <w:tc>
          <w:tcPr>
            <w:tcW w:w="1275" w:type="dxa"/>
          </w:tcPr>
          <w:p w:rsidR="00433F62" w:rsidRPr="00465567" w:rsidRDefault="00433F62" w:rsidP="00054A69">
            <w:pPr>
              <w:jc w:val="center"/>
            </w:pPr>
            <w:r>
              <w:t>1</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EastAsia"/>
              </w:rPr>
            </w:pPr>
            <w:r w:rsidRPr="00054A69">
              <w:rPr>
                <w:rFonts w:eastAsiaTheme="minorEastAsia"/>
              </w:rPr>
              <w:t>Комбинаторика</w:t>
            </w:r>
          </w:p>
        </w:tc>
        <w:tc>
          <w:tcPr>
            <w:tcW w:w="992" w:type="dxa"/>
          </w:tcPr>
          <w:p w:rsidR="00433F62" w:rsidRPr="00CB65FB" w:rsidRDefault="00433F62" w:rsidP="00054A69">
            <w:pPr>
              <w:autoSpaceDE w:val="0"/>
              <w:autoSpaceDN w:val="0"/>
              <w:adjustRightInd w:val="0"/>
              <w:jc w:val="center"/>
              <w:rPr>
                <w:rFonts w:eastAsiaTheme="minorHAnsi"/>
                <w:lang w:eastAsia="en-US"/>
              </w:rPr>
            </w:pPr>
            <w:r w:rsidRPr="00CB65FB">
              <w:rPr>
                <w:rFonts w:eastAsiaTheme="minorHAnsi"/>
                <w:lang w:eastAsia="en-US"/>
              </w:rPr>
              <w:t>1</w:t>
            </w:r>
            <w:r>
              <w:rPr>
                <w:rFonts w:eastAsiaTheme="minorHAnsi"/>
                <w:lang w:eastAsia="en-US"/>
              </w:rPr>
              <w:t>2</w:t>
            </w:r>
          </w:p>
        </w:tc>
        <w:tc>
          <w:tcPr>
            <w:tcW w:w="1560" w:type="dxa"/>
          </w:tcPr>
          <w:p w:rsidR="00433F62" w:rsidRPr="00CB65FB"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16</w:t>
            </w:r>
          </w:p>
        </w:tc>
        <w:tc>
          <w:tcPr>
            <w:tcW w:w="1560" w:type="dxa"/>
          </w:tcPr>
          <w:p w:rsidR="00433F62" w:rsidRPr="00CB65FB" w:rsidRDefault="00433F62" w:rsidP="00054A69">
            <w:pPr>
              <w:jc w:val="center"/>
            </w:pPr>
            <w:r>
              <w:t>2</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31</w:t>
            </w:r>
          </w:p>
        </w:tc>
        <w:tc>
          <w:tcPr>
            <w:tcW w:w="1560" w:type="dxa"/>
          </w:tcPr>
          <w:p w:rsidR="00433F62" w:rsidRPr="00CB65FB" w:rsidRDefault="00433F62" w:rsidP="00054A69">
            <w:pPr>
              <w:jc w:val="center"/>
            </w:pPr>
            <w:r>
              <w:t>3</w:t>
            </w:r>
          </w:p>
        </w:tc>
        <w:tc>
          <w:tcPr>
            <w:tcW w:w="1275" w:type="dxa"/>
          </w:tcPr>
          <w:p w:rsidR="00433F62" w:rsidRPr="00465567" w:rsidRDefault="00433F62" w:rsidP="00054A69">
            <w:pPr>
              <w:jc w:val="center"/>
            </w:pPr>
            <w:r>
              <w:t>1</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18</w:t>
            </w:r>
          </w:p>
        </w:tc>
        <w:tc>
          <w:tcPr>
            <w:tcW w:w="1560" w:type="dxa"/>
          </w:tcPr>
          <w:p w:rsidR="00433F62" w:rsidRPr="00CB65FB" w:rsidRDefault="00433F62" w:rsidP="00054A69">
            <w:pPr>
              <w:jc w:val="center"/>
            </w:pPr>
            <w:r>
              <w:t>2</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Многогранники и круглые тела</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26</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24</w:t>
            </w:r>
          </w:p>
        </w:tc>
        <w:tc>
          <w:tcPr>
            <w:tcW w:w="1560" w:type="dxa"/>
          </w:tcPr>
          <w:p w:rsidR="00433F62" w:rsidRPr="00977BAF" w:rsidRDefault="00433F62" w:rsidP="00054A69">
            <w:pPr>
              <w:jc w:val="center"/>
            </w:pPr>
            <w:r>
              <w:t>3</w:t>
            </w:r>
          </w:p>
        </w:tc>
        <w:tc>
          <w:tcPr>
            <w:tcW w:w="1275" w:type="dxa"/>
          </w:tcPr>
          <w:p w:rsidR="00433F62" w:rsidRPr="00465567" w:rsidRDefault="00433F62" w:rsidP="00054A69">
            <w:pPr>
              <w:jc w:val="center"/>
            </w:pPr>
            <w:r>
              <w:t>1</w:t>
            </w: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15</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Элементы теории вероятностей и математической статистики</w:t>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12</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20</w:t>
            </w:r>
          </w:p>
        </w:tc>
        <w:tc>
          <w:tcPr>
            <w:tcW w:w="1560" w:type="dxa"/>
          </w:tcPr>
          <w:p w:rsidR="00433F62" w:rsidRPr="00977BAF" w:rsidRDefault="00433F62" w:rsidP="00054A69">
            <w:pPr>
              <w:jc w:val="center"/>
            </w:pPr>
            <w:r>
              <w:t>3</w:t>
            </w:r>
          </w:p>
        </w:tc>
        <w:tc>
          <w:tcPr>
            <w:tcW w:w="1275" w:type="dxa"/>
          </w:tcPr>
          <w:p w:rsidR="00433F62" w:rsidRPr="00465567" w:rsidRDefault="00433F62" w:rsidP="00054A69">
            <w:pPr>
              <w:jc w:val="center"/>
            </w:pPr>
            <w:r w:rsidRPr="00465567">
              <w:t>1</w:t>
            </w:r>
          </w:p>
        </w:tc>
        <w:tc>
          <w:tcPr>
            <w:tcW w:w="1843" w:type="dxa"/>
          </w:tcPr>
          <w:p w:rsidR="00433F62" w:rsidRPr="00C82C59" w:rsidRDefault="00433F62" w:rsidP="00054A69">
            <w:pPr>
              <w:jc w:val="center"/>
            </w:pPr>
          </w:p>
        </w:tc>
      </w:tr>
      <w:tr w:rsidR="00433F62" w:rsidRPr="00CB65FB" w:rsidTr="00433F62">
        <w:tc>
          <w:tcPr>
            <w:tcW w:w="3652" w:type="dxa"/>
          </w:tcPr>
          <w:p w:rsidR="00433F62" w:rsidRPr="00D26C81" w:rsidRDefault="00433F62" w:rsidP="00054A69">
            <w:pPr>
              <w:autoSpaceDE w:val="0"/>
              <w:autoSpaceDN w:val="0"/>
              <w:adjustRightInd w:val="0"/>
              <w:jc w:val="both"/>
              <w:rPr>
                <w:rFonts w:eastAsiaTheme="minorHAnsi"/>
                <w:b/>
                <w:lang w:eastAsia="en-US"/>
              </w:rPr>
            </w:pPr>
            <w:r w:rsidRPr="00D26C81">
              <w:rPr>
                <w:rFonts w:eastAsiaTheme="minorHAnsi"/>
                <w:b/>
                <w:lang w:eastAsia="en-US"/>
              </w:rPr>
              <w:t>Итого</w:t>
            </w:r>
          </w:p>
        </w:tc>
        <w:tc>
          <w:tcPr>
            <w:tcW w:w="992" w:type="dxa"/>
          </w:tcPr>
          <w:p w:rsidR="00433F62" w:rsidRPr="00BC612C" w:rsidRDefault="00433F62" w:rsidP="00054A69">
            <w:pPr>
              <w:autoSpaceDE w:val="0"/>
              <w:autoSpaceDN w:val="0"/>
              <w:adjustRightInd w:val="0"/>
              <w:jc w:val="center"/>
              <w:rPr>
                <w:rFonts w:eastAsiaTheme="minorHAnsi"/>
                <w:b/>
                <w:lang w:eastAsia="en-US"/>
              </w:rPr>
            </w:pPr>
            <w:r w:rsidRPr="00BC612C">
              <w:rPr>
                <w:rFonts w:eastAsiaTheme="minorHAnsi"/>
                <w:b/>
                <w:lang w:eastAsia="en-US"/>
              </w:rPr>
              <w:t>2</w:t>
            </w:r>
            <w:r>
              <w:rPr>
                <w:rFonts w:eastAsiaTheme="minorHAnsi"/>
                <w:b/>
                <w:lang w:eastAsia="en-US"/>
              </w:rPr>
              <w:t>34</w:t>
            </w:r>
          </w:p>
        </w:tc>
        <w:tc>
          <w:tcPr>
            <w:tcW w:w="1560" w:type="dxa"/>
          </w:tcPr>
          <w:p w:rsidR="00433F62" w:rsidRPr="00BC612C" w:rsidRDefault="00433F62" w:rsidP="00054A69">
            <w:pPr>
              <w:jc w:val="center"/>
              <w:rPr>
                <w:b/>
              </w:rPr>
            </w:pPr>
            <w:r>
              <w:rPr>
                <w:b/>
              </w:rPr>
              <w:t>28</w:t>
            </w:r>
          </w:p>
        </w:tc>
        <w:tc>
          <w:tcPr>
            <w:tcW w:w="1275" w:type="dxa"/>
          </w:tcPr>
          <w:p w:rsidR="00433F62" w:rsidRPr="00BC612C" w:rsidRDefault="00433F62" w:rsidP="00054A69">
            <w:pPr>
              <w:jc w:val="center"/>
              <w:rPr>
                <w:b/>
              </w:rPr>
            </w:pPr>
            <w:r>
              <w:rPr>
                <w:b/>
              </w:rPr>
              <w:t>7</w:t>
            </w:r>
          </w:p>
        </w:tc>
        <w:tc>
          <w:tcPr>
            <w:tcW w:w="1843" w:type="dxa"/>
          </w:tcPr>
          <w:p w:rsidR="00433F62" w:rsidRPr="00BC612C" w:rsidRDefault="00526C68" w:rsidP="00054A69">
            <w:pPr>
              <w:jc w:val="center"/>
              <w:rPr>
                <w:b/>
              </w:rPr>
            </w:pPr>
            <w:r>
              <w:rPr>
                <w:b/>
              </w:rPr>
              <w:t>3</w:t>
            </w:r>
          </w:p>
        </w:tc>
      </w:tr>
    </w:tbl>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054A69" w:rsidRPr="00CB65FB" w:rsidRDefault="00054A69" w:rsidP="00054A69">
      <w:pPr>
        <w:autoSpaceDE w:val="0"/>
        <w:autoSpaceDN w:val="0"/>
        <w:adjustRightInd w:val="0"/>
        <w:rPr>
          <w:rFonts w:eastAsiaTheme="minorHAnsi"/>
          <w:sz w:val="28"/>
          <w:szCs w:val="28"/>
          <w:lang w:eastAsia="en-US"/>
        </w:rPr>
      </w:pPr>
    </w:p>
    <w:p w:rsidR="003229C4" w:rsidRDefault="003229C4" w:rsidP="005A12BD">
      <w:pPr>
        <w:autoSpaceDE w:val="0"/>
        <w:autoSpaceDN w:val="0"/>
        <w:adjustRightInd w:val="0"/>
        <w:rPr>
          <w:rFonts w:ascii="FranklinGothicMediumC" w:eastAsiaTheme="minorHAnsi" w:hAnsi="FranklinGothicMediumC" w:cs="FranklinGothicMediumC"/>
          <w:sz w:val="28"/>
          <w:szCs w:val="28"/>
          <w:lang w:eastAsia="en-US"/>
        </w:rPr>
        <w:sectPr w:rsidR="003229C4" w:rsidSect="00043AE7">
          <w:footerReference w:type="default" r:id="rId8"/>
          <w:pgSz w:w="11906" w:h="16838"/>
          <w:pgMar w:top="1134" w:right="850" w:bottom="1812" w:left="1701" w:header="708" w:footer="708" w:gutter="0"/>
          <w:cols w:space="708"/>
          <w:titlePg/>
          <w:docGrid w:linePitch="360"/>
        </w:sectPr>
      </w:pPr>
    </w:p>
    <w:p w:rsidR="0098435F" w:rsidRDefault="0098435F" w:rsidP="005A12BD">
      <w:pPr>
        <w:autoSpaceDE w:val="0"/>
        <w:autoSpaceDN w:val="0"/>
        <w:adjustRightInd w:val="0"/>
        <w:rPr>
          <w:rFonts w:ascii="FranklinGothicMediumC" w:eastAsiaTheme="minorHAnsi" w:hAnsi="FranklinGothicMediumC" w:cs="FranklinGothicMediumC"/>
          <w:sz w:val="28"/>
          <w:szCs w:val="28"/>
          <w:lang w:eastAsia="en-US"/>
        </w:rPr>
      </w:pPr>
    </w:p>
    <w:p w:rsidR="009A5962" w:rsidRDefault="009A5962" w:rsidP="004E17BF">
      <w:pPr>
        <w:autoSpaceDE w:val="0"/>
        <w:autoSpaceDN w:val="0"/>
        <w:adjustRightInd w:val="0"/>
        <w:rPr>
          <w:rFonts w:eastAsiaTheme="minorHAnsi"/>
          <w:b/>
          <w:lang w:eastAsia="en-US"/>
        </w:rPr>
      </w:pPr>
    </w:p>
    <w:p w:rsidR="00CA7880" w:rsidRDefault="00E27226" w:rsidP="00AA1590">
      <w:pPr>
        <w:jc w:val="center"/>
        <w:rPr>
          <w:b/>
          <w:bCs/>
        </w:rPr>
      </w:pPr>
      <w:r>
        <w:rPr>
          <w:b/>
          <w:bCs/>
        </w:rPr>
        <w:t>4</w:t>
      </w:r>
      <w:r w:rsidR="0063114B">
        <w:rPr>
          <w:b/>
          <w:bCs/>
        </w:rPr>
        <w:t xml:space="preserve">. </w:t>
      </w:r>
      <w:r w:rsidR="00AA1590" w:rsidRPr="0022107E">
        <w:rPr>
          <w:b/>
          <w:bCs/>
        </w:rPr>
        <w:t xml:space="preserve">СОДЕРЖАНИЕ </w:t>
      </w:r>
      <w:r w:rsidR="00F446C3">
        <w:rPr>
          <w:b/>
          <w:bCs/>
        </w:rPr>
        <w:t>УЧЕБНОГО ПРЕДМЕТА</w:t>
      </w:r>
    </w:p>
    <w:tbl>
      <w:tblPr>
        <w:tblStyle w:val="a8"/>
        <w:tblW w:w="0" w:type="auto"/>
        <w:tblLook w:val="04A0"/>
      </w:tblPr>
      <w:tblGrid>
        <w:gridCol w:w="2660"/>
        <w:gridCol w:w="9781"/>
        <w:gridCol w:w="1667"/>
      </w:tblGrid>
      <w:tr w:rsidR="00D933F3" w:rsidTr="00BC612C">
        <w:tc>
          <w:tcPr>
            <w:tcW w:w="2660"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1E34">
              <w:rPr>
                <w:b/>
                <w:bCs/>
              </w:rPr>
              <w:t>Наименование разделов и тем</w:t>
            </w:r>
          </w:p>
        </w:tc>
        <w:tc>
          <w:tcPr>
            <w:tcW w:w="9781"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Содержание </w:t>
            </w:r>
            <w:r w:rsidR="00F446C3" w:rsidRPr="00F446C3">
              <w:rPr>
                <w:b/>
                <w:bCs/>
              </w:rPr>
              <w:t>учебного предмета</w:t>
            </w:r>
            <w:r w:rsidR="00F446C3">
              <w:rPr>
                <w:b/>
                <w:bCs/>
              </w:rPr>
              <w:t xml:space="preserve">. </w:t>
            </w:r>
            <w:r>
              <w:rPr>
                <w:b/>
                <w:bCs/>
              </w:rPr>
              <w:t>Вид учебных занятий (теоретические, контрольные, практические занятия)</w:t>
            </w:r>
            <w:r w:rsidRPr="000A1E34">
              <w:rPr>
                <w:b/>
                <w:bCs/>
              </w:rPr>
              <w:t>, самостоятельная работа обучающихся</w:t>
            </w:r>
          </w:p>
        </w:tc>
        <w:tc>
          <w:tcPr>
            <w:tcW w:w="1667" w:type="dxa"/>
          </w:tcPr>
          <w:p w:rsidR="00D933F3" w:rsidRPr="00452D1F"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1F">
              <w:rPr>
                <w:b/>
                <w:bCs/>
              </w:rPr>
              <w:t>Объем часов</w:t>
            </w:r>
          </w:p>
        </w:tc>
      </w:tr>
      <w:tr w:rsidR="00D933F3" w:rsidRPr="00072091" w:rsidTr="00BC612C">
        <w:tc>
          <w:tcPr>
            <w:tcW w:w="2660"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rFonts w:eastAsiaTheme="minorHAnsi"/>
                <w:b/>
                <w:sz w:val="24"/>
                <w:szCs w:val="24"/>
                <w:lang w:eastAsia="en-US"/>
              </w:rPr>
              <w:t>Введение.</w:t>
            </w:r>
            <w:r w:rsidRPr="00072091">
              <w:rPr>
                <w:b/>
                <w:bCs/>
                <w:sz w:val="24"/>
                <w:szCs w:val="24"/>
              </w:rPr>
              <w:t>1</w:t>
            </w:r>
          </w:p>
        </w:tc>
        <w:tc>
          <w:tcPr>
            <w:tcW w:w="9781" w:type="dxa"/>
          </w:tcPr>
          <w:p w:rsidR="00D933F3" w:rsidRPr="00072091" w:rsidRDefault="00D933F3" w:rsidP="00DC3B89">
            <w:pPr>
              <w:spacing w:line="200" w:lineRule="exact"/>
              <w:rPr>
                <w:b/>
                <w:bCs/>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№1</w:t>
            </w:r>
          </w:p>
          <w:p w:rsidR="00D933F3" w:rsidRPr="00072091" w:rsidRDefault="00D933F3" w:rsidP="00DC3B89">
            <w:pPr>
              <w:jc w:val="center"/>
              <w:rPr>
                <w:b/>
                <w:sz w:val="24"/>
                <w:szCs w:val="24"/>
              </w:rPr>
            </w:pPr>
            <w:r w:rsidRPr="00072091">
              <w:rPr>
                <w:b/>
                <w:sz w:val="24"/>
                <w:szCs w:val="24"/>
              </w:rPr>
              <w:t>Развитие понятия о числе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i/>
                <w:sz w:val="24"/>
                <w:szCs w:val="24"/>
              </w:rPr>
            </w:pPr>
            <w:r w:rsidRPr="00072091">
              <w:rPr>
                <w:sz w:val="24"/>
                <w:szCs w:val="24"/>
              </w:rPr>
              <w:t xml:space="preserve">Целые и рациональные числа. Действительные числа. </w:t>
            </w:r>
            <w:r w:rsidRPr="00072091">
              <w:rPr>
                <w:i/>
                <w:sz w:val="24"/>
                <w:szCs w:val="24"/>
              </w:rPr>
              <w:t>Приближенные вычисления</w:t>
            </w:r>
          </w:p>
          <w:p w:rsidR="00D933F3" w:rsidRPr="00072091" w:rsidRDefault="00D933F3" w:rsidP="00DC3B89">
            <w:pPr>
              <w:rPr>
                <w:sz w:val="24"/>
                <w:szCs w:val="24"/>
              </w:rPr>
            </w:pPr>
            <w:r w:rsidRPr="00072091">
              <w:rPr>
                <w:i/>
                <w:sz w:val="24"/>
                <w:szCs w:val="24"/>
              </w:rPr>
              <w:t>Комплексные числа.</w:t>
            </w: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072091">
              <w:rPr>
                <w:b/>
                <w:sz w:val="24"/>
                <w:szCs w:val="24"/>
                <w:lang w:eastAsia="ar-SA"/>
              </w:rPr>
              <w:t>Практическая работа.</w:t>
            </w:r>
          </w:p>
          <w:p w:rsidR="00D933F3" w:rsidRPr="00072091" w:rsidRDefault="00D933F3"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Арифметические действия над числами</w:t>
            </w:r>
            <w:r w:rsidR="00F8597F" w:rsidRPr="00072091">
              <w:rPr>
                <w:sz w:val="24"/>
                <w:szCs w:val="24"/>
                <w:lang w:val="ru-RU" w:eastAsia="ar-SA"/>
              </w:rPr>
              <w:t>. Нахождение приближенных значений величин и погрешностей вычислений (абсолютной и относительной), сравнение числовых выражений.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Выполнение арифметических действий над числами, сочетая устные и письменные приемы</w:t>
            </w:r>
            <w:proofErr w:type="gramStart"/>
            <w:r w:rsidRPr="00072091">
              <w:rPr>
                <w:sz w:val="24"/>
                <w:szCs w:val="24"/>
              </w:rPr>
              <w:t xml:space="preserve"> .</w:t>
            </w:r>
            <w:proofErr w:type="gramEnd"/>
            <w:r w:rsidRPr="00072091">
              <w:rPr>
                <w:sz w:val="24"/>
                <w:szCs w:val="24"/>
              </w:rPr>
              <w:t xml:space="preserve">Нахождение приближенных значений величин и погрешностей вычислений (абсолютной и относительной); сравнение числовых   выражений. </w:t>
            </w:r>
            <w:proofErr w:type="gramStart"/>
            <w:r w:rsidRPr="00072091">
              <w:rPr>
                <w:sz w:val="24"/>
                <w:szCs w:val="24"/>
              </w:rPr>
              <w:t>Нахождение ошибок в преобразованиях и вычислениях (относится ко всем пунктам программы</w:t>
            </w:r>
            <w:proofErr w:type="gramEnd"/>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10</w:t>
            </w: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№2</w:t>
            </w:r>
          </w:p>
          <w:p w:rsidR="00D933F3" w:rsidRPr="00072091" w:rsidRDefault="00D933F3" w:rsidP="00DC3B89">
            <w:pPr>
              <w:jc w:val="center"/>
              <w:rPr>
                <w:b/>
                <w:sz w:val="24"/>
                <w:szCs w:val="24"/>
              </w:rPr>
            </w:pPr>
            <w:r w:rsidRPr="00072091">
              <w:rPr>
                <w:b/>
                <w:sz w:val="24"/>
                <w:szCs w:val="24"/>
              </w:rPr>
              <w:t>Корни, степени и логарифмы.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rFonts w:eastAsiaTheme="minorHAnsi"/>
                <w:sz w:val="24"/>
                <w:szCs w:val="24"/>
                <w:lang w:eastAsia="en-US"/>
              </w:rPr>
            </w:pPr>
            <w:r w:rsidRPr="00072091">
              <w:rPr>
                <w:sz w:val="24"/>
                <w:szCs w:val="24"/>
              </w:rPr>
              <w:t>Корни натуральной степени из числа и их свойства. Степени с рациональными показателями, их свойства</w:t>
            </w:r>
            <w:r w:rsidR="007E4DD3">
              <w:rPr>
                <w:sz w:val="24"/>
                <w:szCs w:val="24"/>
              </w:rPr>
              <w:t xml:space="preserve"> </w:t>
            </w:r>
            <w:r w:rsidRPr="00072091">
              <w:rPr>
                <w:sz w:val="24"/>
                <w:szCs w:val="24"/>
              </w:rPr>
              <w:t>Степени с действительными  показателями.</w:t>
            </w:r>
            <w:r w:rsidR="007E4DD3">
              <w:rPr>
                <w:sz w:val="24"/>
                <w:szCs w:val="24"/>
              </w:rPr>
              <w:t xml:space="preserve"> </w:t>
            </w:r>
            <w:r w:rsidRPr="00072091">
              <w:rPr>
                <w:i/>
                <w:sz w:val="24"/>
                <w:szCs w:val="24"/>
              </w:rPr>
              <w:t>Свойства степени с действительным показателем.</w:t>
            </w:r>
            <w:r w:rsidR="007E4DD3">
              <w:rPr>
                <w:i/>
                <w:sz w:val="24"/>
                <w:szCs w:val="24"/>
              </w:rPr>
              <w:t xml:space="preserve"> </w:t>
            </w:r>
            <w:r w:rsidRPr="00072091">
              <w:rPr>
                <w:rFonts w:eastAsiaTheme="minorHAnsi"/>
                <w:bCs/>
                <w:sz w:val="24"/>
                <w:szCs w:val="24"/>
                <w:lang w:eastAsia="en-US"/>
              </w:rPr>
              <w:t>Логарифм числа</w:t>
            </w:r>
            <w:r w:rsidRPr="00072091">
              <w:rPr>
                <w:rFonts w:eastAsiaTheme="minorHAnsi"/>
                <w:b/>
                <w:bCs/>
                <w:sz w:val="24"/>
                <w:szCs w:val="24"/>
                <w:lang w:eastAsia="en-US"/>
              </w:rPr>
              <w:t xml:space="preserve">. </w:t>
            </w:r>
            <w:r w:rsidRPr="00072091">
              <w:rPr>
                <w:rFonts w:eastAsiaTheme="minorHAnsi"/>
                <w:sz w:val="24"/>
                <w:szCs w:val="24"/>
                <w:lang w:eastAsia="en-US"/>
              </w:rPr>
              <w:t>Основное логарифмическое тождество. Десятичные</w:t>
            </w:r>
            <w:r w:rsidR="007E4DD3">
              <w:rPr>
                <w:rFonts w:eastAsiaTheme="minorHAnsi"/>
                <w:sz w:val="24"/>
                <w:szCs w:val="24"/>
                <w:lang w:eastAsia="en-US"/>
              </w:rPr>
              <w:t xml:space="preserve"> </w:t>
            </w:r>
            <w:r w:rsidRPr="00072091">
              <w:rPr>
                <w:rFonts w:eastAsiaTheme="minorHAnsi"/>
                <w:sz w:val="24"/>
                <w:szCs w:val="24"/>
                <w:lang w:eastAsia="en-US"/>
              </w:rPr>
              <w:t>и натуральные логарифмы. Правила действий с логарифмами. Переход к новому</w:t>
            </w:r>
            <w:r w:rsidR="007E4DD3">
              <w:rPr>
                <w:rFonts w:eastAsiaTheme="minorHAnsi"/>
                <w:sz w:val="24"/>
                <w:szCs w:val="24"/>
                <w:lang w:eastAsia="en-US"/>
              </w:rPr>
              <w:t xml:space="preserve"> основанию</w:t>
            </w:r>
            <w:r w:rsidRPr="00072091">
              <w:rPr>
                <w:rFonts w:eastAsiaTheme="minorHAnsi"/>
                <w:sz w:val="24"/>
                <w:szCs w:val="24"/>
                <w:lang w:eastAsia="en-US"/>
              </w:rPr>
              <w:t>.</w:t>
            </w:r>
            <w:r w:rsidR="007E4DD3">
              <w:rPr>
                <w:rFonts w:eastAsiaTheme="minorHAnsi"/>
                <w:sz w:val="24"/>
                <w:szCs w:val="24"/>
                <w:lang w:eastAsia="en-US"/>
              </w:rPr>
              <w:t xml:space="preserve"> </w:t>
            </w:r>
            <w:r w:rsidRPr="00072091">
              <w:rPr>
                <w:rFonts w:eastAsiaTheme="minorHAnsi"/>
                <w:sz w:val="24"/>
                <w:szCs w:val="24"/>
                <w:lang w:eastAsia="en-US"/>
              </w:rPr>
              <w:t>Преобразование рациональных, иррациональных степенных, показательных и логарифмических выражений</w:t>
            </w:r>
          </w:p>
          <w:p w:rsidR="00D933F3" w:rsidRPr="00072091" w:rsidRDefault="00AD2A93" w:rsidP="00DC3B89">
            <w:pPr>
              <w:rPr>
                <w:b/>
                <w:sz w:val="24"/>
                <w:szCs w:val="24"/>
              </w:rPr>
            </w:pPr>
            <w:r w:rsidRPr="00072091">
              <w:rPr>
                <w:b/>
                <w:sz w:val="24"/>
                <w:szCs w:val="24"/>
              </w:rPr>
              <w:t>Практическая работа.</w:t>
            </w:r>
          </w:p>
          <w:p w:rsidR="00F8597F" w:rsidRPr="00E3090A"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lastRenderedPageBreak/>
              <w:t>Вычисление и сравнение</w:t>
            </w:r>
            <w:r w:rsidR="007E4DD3">
              <w:rPr>
                <w:sz w:val="24"/>
                <w:szCs w:val="24"/>
                <w:lang w:val="ru-RU" w:eastAsia="ar-SA"/>
              </w:rPr>
              <w:t xml:space="preserve"> </w:t>
            </w:r>
            <w:r w:rsidRPr="00E3090A">
              <w:rPr>
                <w:sz w:val="24"/>
                <w:szCs w:val="24"/>
                <w:lang w:val="ru-RU" w:eastAsia="ar-SA"/>
              </w:rPr>
              <w:t>корней. Выполнение расчетов с радикалами.</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Решение иррациональных уравнений. Нахождение значений степеней с рациональными показателями. </w:t>
            </w:r>
            <w:proofErr w:type="spellStart"/>
            <w:r w:rsidRPr="00072091">
              <w:rPr>
                <w:sz w:val="24"/>
                <w:szCs w:val="24"/>
                <w:lang w:eastAsia="ar-SA"/>
              </w:rPr>
              <w:t>Сравнение</w:t>
            </w:r>
            <w:proofErr w:type="spellEnd"/>
            <w:r w:rsidRPr="00072091">
              <w:rPr>
                <w:sz w:val="24"/>
                <w:szCs w:val="24"/>
                <w:lang w:eastAsia="ar-SA"/>
              </w:rPr>
              <w:t xml:space="preserve"> </w:t>
            </w:r>
            <w:proofErr w:type="spellStart"/>
            <w:r w:rsidRPr="00072091">
              <w:rPr>
                <w:sz w:val="24"/>
                <w:szCs w:val="24"/>
                <w:lang w:eastAsia="ar-SA"/>
              </w:rPr>
              <w:t>степеней</w:t>
            </w:r>
            <w:proofErr w:type="spellEnd"/>
            <w:r w:rsidRPr="00072091">
              <w:rPr>
                <w:sz w:val="24"/>
                <w:szCs w:val="24"/>
                <w:lang w:eastAsia="ar-SA"/>
              </w:rPr>
              <w:t xml:space="preserve">. </w:t>
            </w:r>
            <w:r w:rsidRPr="00072091">
              <w:rPr>
                <w:sz w:val="24"/>
                <w:szCs w:val="24"/>
                <w:lang w:val="ru-RU" w:eastAsia="ar-SA"/>
              </w:rPr>
              <w:t>Преобразования выражений, содержащих степени</w:t>
            </w:r>
            <w:r w:rsidR="00300502" w:rsidRPr="00072091">
              <w:rPr>
                <w:sz w:val="24"/>
                <w:szCs w:val="24"/>
                <w:lang w:val="ru-RU" w:eastAsia="ar-SA"/>
              </w:rPr>
              <w:t>. Решение показательных уравнений</w:t>
            </w:r>
          </w:p>
          <w:p w:rsidR="00F8597F"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Решение прикладных задач.</w:t>
            </w:r>
          </w:p>
          <w:p w:rsidR="00F8597F" w:rsidRPr="00A94E3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 xml:space="preserve">Нахождение значений логарифма по произвольному основанию. </w:t>
            </w:r>
            <w:r w:rsidRPr="00E3090A">
              <w:rPr>
                <w:sz w:val="24"/>
                <w:szCs w:val="24"/>
                <w:lang w:val="ru-RU" w:eastAsia="ar-SA"/>
              </w:rPr>
              <w:t>Переход</w:t>
            </w:r>
            <w:r w:rsidR="007E4DD3">
              <w:rPr>
                <w:sz w:val="24"/>
                <w:szCs w:val="24"/>
                <w:lang w:val="ru-RU" w:eastAsia="ar-SA"/>
              </w:rPr>
              <w:t xml:space="preserve"> </w:t>
            </w:r>
            <w:r w:rsidRPr="00E3090A">
              <w:rPr>
                <w:sz w:val="24"/>
                <w:szCs w:val="24"/>
                <w:lang w:val="ru-RU" w:eastAsia="ar-SA"/>
              </w:rPr>
              <w:t>от</w:t>
            </w:r>
            <w:r w:rsidR="007E4DD3">
              <w:rPr>
                <w:sz w:val="24"/>
                <w:szCs w:val="24"/>
                <w:lang w:val="ru-RU" w:eastAsia="ar-SA"/>
              </w:rPr>
              <w:t xml:space="preserve"> </w:t>
            </w:r>
            <w:proofErr w:type="spellStart"/>
            <w:r w:rsidRPr="00E3090A">
              <w:rPr>
                <w:sz w:val="24"/>
                <w:szCs w:val="24"/>
                <w:lang w:val="ru-RU" w:eastAsia="ar-SA"/>
              </w:rPr>
              <w:t>одногооснования</w:t>
            </w:r>
            <w:proofErr w:type="spellEnd"/>
            <w:r w:rsidRPr="00E3090A">
              <w:rPr>
                <w:sz w:val="24"/>
                <w:szCs w:val="24"/>
                <w:lang w:val="ru-RU" w:eastAsia="ar-SA"/>
              </w:rPr>
              <w:t xml:space="preserve"> к </w:t>
            </w:r>
            <w:proofErr w:type="gramStart"/>
            <w:r w:rsidRPr="00E3090A">
              <w:rPr>
                <w:sz w:val="24"/>
                <w:szCs w:val="24"/>
                <w:lang w:val="ru-RU" w:eastAsia="ar-SA"/>
              </w:rPr>
              <w:t>другому</w:t>
            </w:r>
            <w:proofErr w:type="gramEnd"/>
            <w:r w:rsidRPr="00E3090A">
              <w:rPr>
                <w:sz w:val="24"/>
                <w:szCs w:val="24"/>
                <w:lang w:val="ru-RU" w:eastAsia="ar-SA"/>
              </w:rPr>
              <w:t xml:space="preserve">. Вычисление и сравнение логарифмов. </w:t>
            </w:r>
            <w:r w:rsidRPr="00A94E31">
              <w:rPr>
                <w:sz w:val="24"/>
                <w:szCs w:val="24"/>
                <w:lang w:val="ru-RU" w:eastAsia="ar-SA"/>
              </w:rPr>
              <w:t>Логарифмирование и потенцирование выражений. Решение логарифмических уравнений</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Приближенные вычисления и решения прикладных задач.</w:t>
            </w:r>
          </w:p>
          <w:p w:rsidR="00300502"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proofErr w:type="spellStart"/>
            <w:r w:rsidRPr="00072091">
              <w:rPr>
                <w:rFonts w:eastAsiaTheme="minorHAnsi"/>
                <w:sz w:val="24"/>
                <w:szCs w:val="24"/>
                <w:lang w:eastAsia="en-US"/>
              </w:rPr>
              <w:t>Решение</w:t>
            </w:r>
            <w:proofErr w:type="spellEnd"/>
            <w:r w:rsidR="007E4DD3">
              <w:rPr>
                <w:rFonts w:eastAsiaTheme="minorHAnsi"/>
                <w:sz w:val="24"/>
                <w:szCs w:val="24"/>
                <w:lang w:val="ru-RU" w:eastAsia="en-US"/>
              </w:rPr>
              <w:t xml:space="preserve"> </w:t>
            </w:r>
            <w:proofErr w:type="spellStart"/>
            <w:r w:rsidRPr="00072091">
              <w:rPr>
                <w:rFonts w:eastAsiaTheme="minorHAnsi"/>
                <w:sz w:val="24"/>
                <w:szCs w:val="24"/>
                <w:lang w:eastAsia="en-US"/>
              </w:rPr>
              <w:t>логарифмических</w:t>
            </w:r>
            <w:proofErr w:type="spellEnd"/>
            <w:r w:rsidR="007E4DD3">
              <w:rPr>
                <w:rFonts w:eastAsiaTheme="minorHAnsi"/>
                <w:sz w:val="24"/>
                <w:szCs w:val="24"/>
                <w:lang w:val="ru-RU" w:eastAsia="en-US"/>
              </w:rPr>
              <w:t xml:space="preserve"> </w:t>
            </w:r>
            <w:proofErr w:type="spellStart"/>
            <w:r w:rsidRPr="00072091">
              <w:rPr>
                <w:rFonts w:eastAsiaTheme="minorHAnsi"/>
                <w:sz w:val="24"/>
                <w:szCs w:val="24"/>
                <w:lang w:eastAsia="en-US"/>
              </w:rPr>
              <w:t>уравнений</w:t>
            </w:r>
            <w:proofErr w:type="spellEnd"/>
            <w:r w:rsidRPr="00072091">
              <w:rPr>
                <w:rFonts w:eastAsiaTheme="minorHAnsi"/>
                <w:sz w:val="24"/>
                <w:szCs w:val="24"/>
                <w:lang w:eastAsia="en-US"/>
              </w:rPr>
              <w:t>.</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7E4DD3">
            <w:pPr>
              <w:autoSpaceDE w:val="0"/>
              <w:autoSpaceDN w:val="0"/>
              <w:adjustRightInd w:val="0"/>
              <w:jc w:val="both"/>
              <w:rPr>
                <w:b/>
                <w:bCs/>
                <w:sz w:val="24"/>
                <w:szCs w:val="24"/>
              </w:rPr>
            </w:pPr>
            <w:r w:rsidRPr="00072091">
              <w:rPr>
                <w:sz w:val="24"/>
                <w:szCs w:val="24"/>
              </w:rPr>
              <w:t xml:space="preserve">Ознакомление с понятием корня </w:t>
            </w:r>
            <w:proofErr w:type="spellStart"/>
            <w:r w:rsidRPr="00072091">
              <w:rPr>
                <w:sz w:val="24"/>
                <w:szCs w:val="24"/>
              </w:rPr>
              <w:t>n</w:t>
            </w:r>
            <w:proofErr w:type="spellEnd"/>
            <w:r w:rsidRPr="00072091">
              <w:rPr>
                <w:sz w:val="24"/>
                <w:szCs w:val="24"/>
              </w:rPr>
              <w:t xml:space="preserve">- </w:t>
            </w:r>
            <w:proofErr w:type="spellStart"/>
            <w:r w:rsidRPr="00072091">
              <w:rPr>
                <w:sz w:val="24"/>
                <w:szCs w:val="24"/>
              </w:rPr>
              <w:t>й</w:t>
            </w:r>
            <w:proofErr w:type="spellEnd"/>
            <w:r w:rsidRPr="00072091">
              <w:rPr>
                <w:sz w:val="24"/>
                <w:szCs w:val="24"/>
              </w:rPr>
              <w:t xml:space="preserve"> степени, свойствами радикал</w:t>
            </w:r>
            <w:r w:rsidR="007E4DD3">
              <w:rPr>
                <w:sz w:val="24"/>
                <w:szCs w:val="24"/>
              </w:rPr>
              <w:t>ов и правилами сравнения корней</w:t>
            </w:r>
            <w:r w:rsidRPr="00072091">
              <w:rPr>
                <w:sz w:val="24"/>
                <w:szCs w:val="24"/>
              </w:rPr>
              <w:t>.</w:t>
            </w:r>
            <w:r w:rsidR="007E4DD3">
              <w:rPr>
                <w:sz w:val="24"/>
                <w:szCs w:val="24"/>
              </w:rPr>
              <w:t xml:space="preserve"> </w:t>
            </w:r>
            <w:r w:rsidRPr="00072091">
              <w:rPr>
                <w:sz w:val="24"/>
                <w:szCs w:val="24"/>
              </w:rPr>
              <w:t>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w:t>
            </w:r>
            <w:r w:rsidR="007E4DD3">
              <w:rPr>
                <w:sz w:val="24"/>
                <w:szCs w:val="24"/>
              </w:rPr>
              <w:t xml:space="preserve"> выражений, содержащих радикалы. </w:t>
            </w:r>
            <w:r w:rsidRPr="00072091">
              <w:rPr>
                <w:sz w:val="24"/>
                <w:szCs w:val="24"/>
              </w:rPr>
              <w:t xml:space="preserve">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w:t>
            </w:r>
            <w:proofErr w:type="spellStart"/>
            <w:r w:rsidRPr="00072091">
              <w:rPr>
                <w:sz w:val="24"/>
                <w:szCs w:val="24"/>
              </w:rPr>
              <w:t>n-й</w:t>
            </w:r>
            <w:proofErr w:type="spellEnd"/>
            <w:r w:rsidRPr="00072091">
              <w:rPr>
                <w:sz w:val="24"/>
                <w:szCs w:val="24"/>
              </w:rPr>
              <w:t xml:space="preserve"> степени в виде степени с дробным показателем и наоборот. Формулирование свой</w:t>
            </w:r>
            <w:proofErr w:type="gramStart"/>
            <w:r w:rsidRPr="00072091">
              <w:rPr>
                <w:sz w:val="24"/>
                <w:szCs w:val="24"/>
              </w:rPr>
              <w:t>ств ст</w:t>
            </w:r>
            <w:proofErr w:type="gramEnd"/>
            <w:r w:rsidRPr="00072091">
              <w:rPr>
                <w:sz w:val="24"/>
                <w:szCs w:val="24"/>
              </w:rPr>
              <w:t>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r w:rsidRPr="00072091">
              <w:rPr>
                <w:b/>
                <w:bCs/>
                <w:sz w:val="24"/>
                <w:szCs w:val="24"/>
              </w:rPr>
              <w:lastRenderedPageBreak/>
              <w:t>Раздел 3</w:t>
            </w:r>
            <w:r w:rsidRPr="00072091">
              <w:rPr>
                <w:b/>
                <w:sz w:val="24"/>
                <w:szCs w:val="24"/>
              </w:rPr>
              <w:t>.</w:t>
            </w:r>
          </w:p>
          <w:p w:rsidR="00D933F3" w:rsidRPr="00072091" w:rsidRDefault="00D933F3" w:rsidP="00DC3B89">
            <w:pPr>
              <w:jc w:val="center"/>
              <w:rPr>
                <w:b/>
                <w:sz w:val="24"/>
                <w:szCs w:val="24"/>
              </w:rPr>
            </w:pPr>
            <w:r w:rsidRPr="00072091">
              <w:rPr>
                <w:b/>
                <w:sz w:val="24"/>
                <w:szCs w:val="24"/>
              </w:rPr>
              <w:t>Прямые и плоскости</w:t>
            </w:r>
          </w:p>
          <w:p w:rsidR="00D933F3" w:rsidRPr="00072091" w:rsidRDefault="00D933F3" w:rsidP="00DC3B89">
            <w:pPr>
              <w:jc w:val="center"/>
              <w:rPr>
                <w:b/>
                <w:sz w:val="24"/>
                <w:szCs w:val="24"/>
              </w:rPr>
            </w:pPr>
            <w:r w:rsidRPr="00072091">
              <w:rPr>
                <w:b/>
                <w:sz w:val="24"/>
                <w:szCs w:val="24"/>
              </w:rPr>
              <w:t>в пространстве</w:t>
            </w:r>
          </w:p>
          <w:p w:rsidR="00D933F3" w:rsidRPr="00072091" w:rsidRDefault="00D933F3" w:rsidP="00DC3B89">
            <w:pPr>
              <w:jc w:val="center"/>
              <w:rPr>
                <w:b/>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roofErr w:type="gramStart"/>
            <w:r w:rsidRPr="00072091">
              <w:rPr>
                <w:sz w:val="24"/>
                <w:szCs w:val="24"/>
              </w:rPr>
              <w:t>.</w:t>
            </w:r>
            <w:r w:rsidR="007E4DD3">
              <w:rPr>
                <w:sz w:val="24"/>
                <w:szCs w:val="24"/>
              </w:rPr>
              <w:t>.</w:t>
            </w:r>
            <w:proofErr w:type="gramEnd"/>
            <w:r w:rsidRPr="00072091">
              <w:rPr>
                <w:sz w:val="24"/>
                <w:szCs w:val="24"/>
              </w:rPr>
              <w:t>Геометрические преобразования пространства: параллельный перенос, симметрия относительно плоскости.</w:t>
            </w:r>
            <w:r w:rsidR="007E4DD3">
              <w:rPr>
                <w:sz w:val="24"/>
                <w:szCs w:val="24"/>
              </w:rPr>
              <w:t>.</w:t>
            </w:r>
            <w:r w:rsidRPr="00072091">
              <w:rPr>
                <w:sz w:val="24"/>
                <w:szCs w:val="24"/>
              </w:rPr>
              <w:t>Параллельное проектирование</w:t>
            </w:r>
            <w:r w:rsidRPr="00072091">
              <w:rPr>
                <w:i/>
                <w:sz w:val="24"/>
                <w:szCs w:val="24"/>
              </w:rPr>
              <w:t>. Площадь ортогональной проекции.</w:t>
            </w:r>
            <w:r w:rsidRPr="00072091">
              <w:rPr>
                <w:sz w:val="24"/>
                <w:szCs w:val="24"/>
              </w:rPr>
              <w:t xml:space="preserve"> Изображение </w:t>
            </w:r>
            <w:proofErr w:type="gramStart"/>
            <w:r w:rsidRPr="00072091">
              <w:rPr>
                <w:sz w:val="24"/>
                <w:szCs w:val="24"/>
              </w:rPr>
              <w:t>пространственных</w:t>
            </w:r>
            <w:proofErr w:type="gramEnd"/>
            <w:r w:rsidRPr="00072091">
              <w:rPr>
                <w:sz w:val="24"/>
                <w:szCs w:val="24"/>
              </w:rPr>
              <w:t xml:space="preserve"> фигу</w:t>
            </w:r>
          </w:p>
          <w:p w:rsidR="00F8597F" w:rsidRPr="00072091" w:rsidRDefault="00AD2A93" w:rsidP="00DC3B89">
            <w:pPr>
              <w:rPr>
                <w:b/>
                <w:sz w:val="24"/>
                <w:szCs w:val="24"/>
              </w:rPr>
            </w:pPr>
            <w:r w:rsidRPr="00072091">
              <w:rPr>
                <w:b/>
                <w:sz w:val="24"/>
                <w:szCs w:val="24"/>
              </w:rPr>
              <w:lastRenderedPageBreak/>
              <w:t>Практическая работа.</w:t>
            </w:r>
          </w:p>
          <w:p w:rsidR="00F8597F" w:rsidRPr="007E4DD3"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Признаки</w:t>
            </w:r>
            <w:r w:rsidR="007E4DD3">
              <w:rPr>
                <w:sz w:val="24"/>
                <w:szCs w:val="24"/>
                <w:lang w:val="ru-RU" w:eastAsia="ar-SA"/>
              </w:rPr>
              <w:t xml:space="preserve"> </w:t>
            </w:r>
            <w:r w:rsidRPr="00E3090A">
              <w:rPr>
                <w:sz w:val="24"/>
                <w:szCs w:val="24"/>
                <w:lang w:val="ru-RU" w:eastAsia="ar-SA"/>
              </w:rPr>
              <w:t>взаимного</w:t>
            </w:r>
            <w:r w:rsidR="007E4DD3">
              <w:rPr>
                <w:sz w:val="24"/>
                <w:szCs w:val="24"/>
                <w:lang w:val="ru-RU" w:eastAsia="ar-SA"/>
              </w:rPr>
              <w:t xml:space="preserve"> </w:t>
            </w:r>
            <w:r w:rsidRPr="00E3090A">
              <w:rPr>
                <w:sz w:val="24"/>
                <w:szCs w:val="24"/>
                <w:lang w:val="ru-RU" w:eastAsia="ar-SA"/>
              </w:rPr>
              <w:t>расположения</w:t>
            </w:r>
            <w:r w:rsidR="007E4DD3">
              <w:rPr>
                <w:sz w:val="24"/>
                <w:szCs w:val="24"/>
                <w:lang w:val="ru-RU" w:eastAsia="ar-SA"/>
              </w:rPr>
              <w:t xml:space="preserve"> </w:t>
            </w:r>
            <w:proofErr w:type="gramStart"/>
            <w:r w:rsidRPr="00E3090A">
              <w:rPr>
                <w:sz w:val="24"/>
                <w:szCs w:val="24"/>
                <w:lang w:val="ru-RU" w:eastAsia="ar-SA"/>
              </w:rPr>
              <w:t>прямых</w:t>
            </w:r>
            <w:proofErr w:type="gramEnd"/>
            <w:r w:rsidRPr="00E3090A">
              <w:rPr>
                <w:sz w:val="24"/>
                <w:szCs w:val="24"/>
                <w:lang w:val="ru-RU" w:eastAsia="ar-SA"/>
              </w:rPr>
              <w:t xml:space="preserve">. Угол между </w:t>
            </w:r>
            <w:proofErr w:type="gramStart"/>
            <w:r w:rsidRPr="00E3090A">
              <w:rPr>
                <w:sz w:val="24"/>
                <w:szCs w:val="24"/>
                <w:lang w:val="ru-RU" w:eastAsia="ar-SA"/>
              </w:rPr>
              <w:t>прямыми</w:t>
            </w:r>
            <w:proofErr w:type="gramEnd"/>
            <w:r w:rsidRPr="00E3090A">
              <w:rPr>
                <w:sz w:val="24"/>
                <w:szCs w:val="24"/>
                <w:lang w:val="ru-RU" w:eastAsia="ar-SA"/>
              </w:rPr>
              <w:t xml:space="preserve">. Взаимное расположение прямых и плоскостей. Перпендикуляр и наклонная к плоскости. Угол между прямой и плоскостью. </w:t>
            </w:r>
            <w:r w:rsidRPr="007E4DD3">
              <w:rPr>
                <w:sz w:val="24"/>
                <w:szCs w:val="24"/>
                <w:lang w:val="ru-RU" w:eastAsia="ar-SA"/>
              </w:rPr>
              <w:t xml:space="preserve">Теоремы о взаимном расположении прямой и плоскости. </w:t>
            </w:r>
            <w:r w:rsidR="005420FF" w:rsidRPr="007E4DD3">
              <w:rPr>
                <w:sz w:val="24"/>
                <w:szCs w:val="24"/>
                <w:lang w:val="ru-RU" w:eastAsia="ar-SA"/>
              </w:rPr>
              <w:t>Теорема о трех</w:t>
            </w:r>
            <w:r w:rsidR="007E4DD3">
              <w:rPr>
                <w:sz w:val="24"/>
                <w:szCs w:val="24"/>
                <w:lang w:val="ru-RU" w:eastAsia="ar-SA"/>
              </w:rPr>
              <w:t xml:space="preserve"> </w:t>
            </w:r>
            <w:r w:rsidR="005420FF" w:rsidRPr="007E4DD3">
              <w:rPr>
                <w:sz w:val="24"/>
                <w:szCs w:val="24"/>
                <w:lang w:val="ru-RU" w:eastAsia="ar-SA"/>
              </w:rPr>
              <w:t>перпендикулярах</w:t>
            </w:r>
          </w:p>
          <w:p w:rsidR="00F8597F" w:rsidRPr="00072091" w:rsidRDefault="00F8597F" w:rsidP="00F8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72091">
              <w:rPr>
                <w:sz w:val="24"/>
                <w:szCs w:val="24"/>
                <w:lang w:eastAsia="ar-SA"/>
              </w:rPr>
              <w:t xml:space="preserve">.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Признаки и свойства параллельных и перпендикулярных плоскостей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Расстояние от точки до плоскости, </w:t>
            </w:r>
            <w:proofErr w:type="gramStart"/>
            <w:r w:rsidRPr="00E3090A">
              <w:rPr>
                <w:sz w:val="24"/>
                <w:szCs w:val="24"/>
                <w:lang w:val="ru-RU" w:eastAsia="ar-SA"/>
              </w:rPr>
              <w:t>от</w:t>
            </w:r>
            <w:proofErr w:type="gramEnd"/>
            <w:r w:rsidRPr="00E3090A">
              <w:rPr>
                <w:sz w:val="24"/>
                <w:szCs w:val="24"/>
                <w:lang w:val="ru-RU" w:eastAsia="ar-SA"/>
              </w:rPr>
              <w:t xml:space="preserve"> прямой до плоскости, расстояние между плоскостями, между скрещивающимися прямыми, между произвольными фигурами в пространстве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lang w:val="ru-RU"/>
              </w:rPr>
            </w:pPr>
            <w:r w:rsidRPr="00E3090A">
              <w:rPr>
                <w:sz w:val="24"/>
                <w:szCs w:val="24"/>
                <w:lang w:val="ru-RU" w:eastAsia="ar-SA"/>
              </w:rPr>
              <w:t>Параллельное проектирование и его свойства. Теорема о площади ортогональной проекции многоугольника.</w:t>
            </w:r>
            <w:r w:rsidR="007E4DD3">
              <w:rPr>
                <w:sz w:val="24"/>
                <w:szCs w:val="24"/>
                <w:lang w:val="ru-RU" w:eastAsia="ar-SA"/>
              </w:rPr>
              <w:t xml:space="preserve"> </w:t>
            </w:r>
            <w:r w:rsidR="005420FF" w:rsidRPr="00072091">
              <w:rPr>
                <w:bCs/>
                <w:sz w:val="24"/>
                <w:szCs w:val="24"/>
                <w:lang w:val="ru-RU"/>
              </w:rPr>
              <w:t>Взаимное расположение пространственных фигур.</w:t>
            </w:r>
          </w:p>
          <w:p w:rsidR="00D933F3" w:rsidRPr="00072091" w:rsidRDefault="00F8597F" w:rsidP="00DC3B89">
            <w:pPr>
              <w:rPr>
                <w:sz w:val="24"/>
                <w:szCs w:val="24"/>
              </w:rPr>
            </w:pPr>
            <w:r w:rsidRPr="00072091">
              <w:rPr>
                <w:b/>
                <w:bCs/>
                <w:sz w:val="24"/>
                <w:szCs w:val="24"/>
              </w:rPr>
              <w:t>Ви</w:t>
            </w:r>
            <w:r w:rsidR="00D933F3" w:rsidRPr="00072091">
              <w:rPr>
                <w:b/>
                <w:bCs/>
                <w:sz w:val="24"/>
                <w:szCs w:val="24"/>
              </w:rPr>
              <w:t>ды учебной деятельности:</w:t>
            </w:r>
          </w:p>
          <w:p w:rsidR="00D933F3" w:rsidRPr="00072091" w:rsidRDefault="00D933F3" w:rsidP="00DC3B89">
            <w:pPr>
              <w:rPr>
                <w:sz w:val="24"/>
                <w:szCs w:val="24"/>
              </w:rPr>
            </w:pPr>
            <w:r w:rsidRPr="00072091">
              <w:rPr>
                <w:sz w:val="24"/>
                <w:szCs w:val="24"/>
              </w:rPr>
              <w:t>Формулировка и приведение доказатель</w:t>
            </w:r>
            <w:proofErr w:type="gramStart"/>
            <w:r w:rsidRPr="00072091">
              <w:rPr>
                <w:sz w:val="24"/>
                <w:szCs w:val="24"/>
              </w:rPr>
              <w:t>ств пр</w:t>
            </w:r>
            <w:proofErr w:type="gramEnd"/>
            <w:r w:rsidRPr="00072091">
              <w:rPr>
                <w:sz w:val="24"/>
                <w:szCs w:val="24"/>
              </w:rPr>
              <w:t>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w:t>
            </w:r>
            <w:proofErr w:type="gramStart"/>
            <w:r w:rsidRPr="00072091">
              <w:rPr>
                <w:sz w:val="24"/>
                <w:szCs w:val="24"/>
              </w:rPr>
              <w:t xml:space="preserve"> .</w:t>
            </w:r>
            <w:proofErr w:type="gramEnd"/>
            <w:r w:rsidRPr="00072091">
              <w:rPr>
                <w:sz w:val="24"/>
                <w:szCs w:val="24"/>
              </w:rPr>
              <w:t>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roofErr w:type="gramStart"/>
            <w:r w:rsidRPr="00072091">
              <w:rPr>
                <w:sz w:val="24"/>
                <w:szCs w:val="24"/>
              </w:rPr>
              <w:t xml:space="preserve"> .</w:t>
            </w:r>
            <w:proofErr w:type="gramEnd"/>
            <w:r w:rsidRPr="00072091">
              <w:rPr>
                <w:sz w:val="24"/>
                <w:szCs w:val="24"/>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w:t>
            </w:r>
            <w:proofErr w:type="gramStart"/>
            <w:r w:rsidRPr="00072091">
              <w:rPr>
                <w:sz w:val="24"/>
                <w:szCs w:val="24"/>
              </w:rPr>
              <w:t>.И</w:t>
            </w:r>
            <w:proofErr w:type="gramEnd"/>
            <w:r w:rsidRPr="00072091">
              <w:rPr>
                <w:sz w:val="24"/>
                <w:szCs w:val="24"/>
              </w:rPr>
              <w:t>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Аргументирование своих суждений о взаимном расположении пространственных фигур.</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54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 xml:space="preserve">Раздел №4 </w:t>
            </w:r>
            <w:r w:rsidRPr="00072091">
              <w:rPr>
                <w:b/>
                <w:bCs/>
                <w:sz w:val="24"/>
                <w:szCs w:val="24"/>
              </w:rPr>
              <w:lastRenderedPageBreak/>
              <w:t>Комбинаторика</w:t>
            </w:r>
          </w:p>
        </w:tc>
        <w:tc>
          <w:tcPr>
            <w:tcW w:w="9781" w:type="dxa"/>
          </w:tcPr>
          <w:p w:rsidR="00D933F3" w:rsidRPr="00072091" w:rsidRDefault="00D933F3" w:rsidP="00DC3B89">
            <w:pPr>
              <w:rPr>
                <w:sz w:val="24"/>
                <w:szCs w:val="24"/>
              </w:rPr>
            </w:pPr>
            <w:r w:rsidRPr="00072091">
              <w:rPr>
                <w:b/>
                <w:bCs/>
                <w:sz w:val="24"/>
                <w:szCs w:val="24"/>
              </w:rPr>
              <w:lastRenderedPageBreak/>
              <w:t>Содержание учебного материала</w:t>
            </w:r>
          </w:p>
          <w:p w:rsidR="00D933F3" w:rsidRPr="00072091" w:rsidRDefault="00D933F3" w:rsidP="00DC3B89">
            <w:pPr>
              <w:jc w:val="both"/>
              <w:rPr>
                <w:b/>
                <w:sz w:val="24"/>
                <w:szCs w:val="24"/>
              </w:rPr>
            </w:pPr>
            <w:r w:rsidRPr="00072091">
              <w:rPr>
                <w:sz w:val="24"/>
                <w:szCs w:val="24"/>
              </w:rPr>
              <w:lastRenderedPageBreak/>
              <w:t xml:space="preserve">Основные понятия комбинаторики. Задачи на подсчет числа размещений, </w:t>
            </w:r>
            <w:proofErr w:type="spellStart"/>
            <w:proofErr w:type="gramStart"/>
            <w:r w:rsidRPr="00072091">
              <w:rPr>
                <w:sz w:val="24"/>
                <w:szCs w:val="24"/>
              </w:rPr>
              <w:t>переста-новок</w:t>
            </w:r>
            <w:proofErr w:type="spellEnd"/>
            <w:proofErr w:type="gramEnd"/>
            <w:r w:rsidRPr="00072091">
              <w:rPr>
                <w:sz w:val="24"/>
                <w:szCs w:val="24"/>
              </w:rPr>
              <w:t>, сочетаний. Решение задач на перебор вариантов. Формула бинома Ньютона. Свойства биноминальных коэффициентов. Треугольник Паскаля</w:t>
            </w:r>
          </w:p>
          <w:p w:rsidR="00D933F3"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3090A">
              <w:rPr>
                <w:sz w:val="24"/>
                <w:szCs w:val="24"/>
                <w:lang w:val="ru-RU"/>
              </w:rPr>
              <w:t xml:space="preserve">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w:t>
            </w:r>
            <w:proofErr w:type="spellStart"/>
            <w:r w:rsidRPr="00072091">
              <w:rPr>
                <w:sz w:val="24"/>
                <w:szCs w:val="24"/>
              </w:rPr>
              <w:t>Прикладные</w:t>
            </w:r>
            <w:proofErr w:type="spellEnd"/>
            <w:r w:rsidRPr="00072091">
              <w:rPr>
                <w:sz w:val="24"/>
                <w:szCs w:val="24"/>
              </w:rPr>
              <w:t xml:space="preserve"> </w:t>
            </w:r>
            <w:proofErr w:type="spellStart"/>
            <w:r w:rsidRPr="00072091">
              <w:rPr>
                <w:sz w:val="24"/>
                <w:szCs w:val="24"/>
              </w:rPr>
              <w:t>задачи</w:t>
            </w:r>
            <w:proofErr w:type="spellEnd"/>
            <w:r w:rsidRPr="00072091">
              <w:rPr>
                <w:sz w:val="24"/>
                <w:szCs w:val="24"/>
              </w:rPr>
              <w:t>.</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sz w:val="24"/>
                <w:szCs w:val="24"/>
              </w:rPr>
            </w:pPr>
            <w:r w:rsidRPr="00072091">
              <w:rPr>
                <w:sz w:val="24"/>
                <w:szCs w:val="24"/>
              </w:rPr>
              <w:t>Изучение правила комбинаторики и применение при решении комбинаторных задач</w:t>
            </w:r>
            <w:proofErr w:type="gramStart"/>
            <w:r w:rsidRPr="00072091">
              <w:rPr>
                <w:sz w:val="24"/>
                <w:szCs w:val="24"/>
              </w:rPr>
              <w:t xml:space="preserve"> .</w:t>
            </w:r>
            <w:proofErr w:type="gramEnd"/>
            <w:r w:rsidRPr="00072091">
              <w:rPr>
                <w:sz w:val="24"/>
                <w:szCs w:val="24"/>
              </w:rPr>
              <w:t xml:space="preserve">Решение комбинаторных задач методом перебора и по правилу </w:t>
            </w:r>
            <w:proofErr w:type="spellStart"/>
            <w:r w:rsidRPr="00072091">
              <w:rPr>
                <w:sz w:val="24"/>
                <w:szCs w:val="24"/>
              </w:rPr>
              <w:t>множения</w:t>
            </w:r>
            <w:proofErr w:type="spellEnd"/>
            <w:r w:rsidRPr="00072091">
              <w:rPr>
                <w:sz w:val="24"/>
                <w:szCs w:val="24"/>
              </w:rPr>
              <w:t xml:space="preserve">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w:t>
            </w:r>
            <w:proofErr w:type="gramStart"/>
            <w:r w:rsidRPr="00072091">
              <w:rPr>
                <w:sz w:val="24"/>
                <w:szCs w:val="24"/>
              </w:rPr>
              <w:t xml:space="preserve"> .</w:t>
            </w:r>
            <w:proofErr w:type="gramEnd"/>
            <w:r w:rsidRPr="00072091">
              <w:rPr>
                <w:sz w:val="24"/>
                <w:szCs w:val="24"/>
              </w:rPr>
              <w:t>Решение практических задач с использованием понятий и правил комбинаторики.</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№5</w:t>
            </w:r>
          </w:p>
          <w:p w:rsidR="00D933F3" w:rsidRPr="00072091" w:rsidRDefault="00D933F3" w:rsidP="00DC3B89">
            <w:pPr>
              <w:jc w:val="center"/>
              <w:rPr>
                <w:b/>
                <w:bCs/>
                <w:sz w:val="24"/>
                <w:szCs w:val="24"/>
              </w:rPr>
            </w:pPr>
            <w:r w:rsidRPr="00072091">
              <w:rPr>
                <w:b/>
                <w:bCs/>
                <w:sz w:val="24"/>
                <w:szCs w:val="24"/>
              </w:rPr>
              <w:t>Координаты и векторы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072091">
              <w:rPr>
                <w:i/>
                <w:sz w:val="24"/>
                <w:szCs w:val="24"/>
              </w:rPr>
              <w:t>плоскости и прямой</w:t>
            </w:r>
            <w:r w:rsidRPr="00072091">
              <w:rPr>
                <w:sz w:val="24"/>
                <w:szCs w:val="24"/>
              </w:rPr>
              <w:t>.</w:t>
            </w:r>
            <w:r w:rsidR="007E4DD3">
              <w:rPr>
                <w:sz w:val="24"/>
                <w:szCs w:val="24"/>
              </w:rPr>
              <w:t xml:space="preserve"> </w:t>
            </w:r>
            <w:r w:rsidRPr="00072091">
              <w:rPr>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r w:rsidR="007E4DD3">
              <w:rPr>
                <w:sz w:val="24"/>
                <w:szCs w:val="24"/>
              </w:rPr>
              <w:t xml:space="preserve"> </w:t>
            </w:r>
            <w:r w:rsidRPr="00072091">
              <w:rPr>
                <w:sz w:val="24"/>
                <w:szCs w:val="24"/>
              </w:rPr>
              <w:t xml:space="preserve">Использование координат и векторов при решении математических и прикладных </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w:t>
            </w:r>
            <w:r w:rsidR="007E4DD3">
              <w:rPr>
                <w:b/>
                <w:sz w:val="24"/>
                <w:szCs w:val="24"/>
              </w:rPr>
              <w:t>о</w:t>
            </w:r>
            <w:r w:rsidRPr="00072091">
              <w:rPr>
                <w:b/>
                <w:sz w:val="24"/>
                <w:szCs w:val="24"/>
              </w:rPr>
              <w:t>та.</w:t>
            </w:r>
          </w:p>
          <w:p w:rsidR="00886905" w:rsidRPr="00E3090A"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E3090A">
              <w:rPr>
                <w:sz w:val="24"/>
                <w:szCs w:val="24"/>
                <w:lang w:val="ru-RU"/>
              </w:rPr>
              <w:t xml:space="preserve">Векторы. Действия с векторами. Декартова система координат в пространстве. </w:t>
            </w:r>
          </w:p>
          <w:p w:rsidR="005420FF" w:rsidRPr="00072091"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3090A">
              <w:rPr>
                <w:sz w:val="24"/>
                <w:szCs w:val="24"/>
                <w:lang w:val="ru-RU"/>
              </w:rPr>
              <w:t>Уравнение окружности, сферы, плоскости.</w:t>
            </w:r>
            <w:r w:rsidR="007E4DD3">
              <w:rPr>
                <w:sz w:val="24"/>
                <w:szCs w:val="24"/>
                <w:lang w:val="ru-RU"/>
              </w:rPr>
              <w:t xml:space="preserve"> </w:t>
            </w:r>
            <w:r w:rsidR="005420FF" w:rsidRPr="00E3090A">
              <w:rPr>
                <w:sz w:val="24"/>
                <w:szCs w:val="24"/>
                <w:lang w:val="ru-RU"/>
              </w:rPr>
              <w:t xml:space="preserve">Расстояние между точками. Действия с векторами, заданными координатами. Скалярное произведение векторов. Векторное уравнение прямой и плоскости. </w:t>
            </w:r>
            <w:proofErr w:type="spellStart"/>
            <w:r w:rsidR="005420FF" w:rsidRPr="00072091">
              <w:rPr>
                <w:sz w:val="24"/>
                <w:szCs w:val="24"/>
              </w:rPr>
              <w:t>Использование</w:t>
            </w:r>
            <w:proofErr w:type="spellEnd"/>
            <w:r w:rsidR="005420FF" w:rsidRPr="00072091">
              <w:rPr>
                <w:sz w:val="24"/>
                <w:szCs w:val="24"/>
              </w:rPr>
              <w:t xml:space="preserve"> </w:t>
            </w:r>
            <w:proofErr w:type="spellStart"/>
            <w:r w:rsidR="005420FF" w:rsidRPr="00072091">
              <w:rPr>
                <w:sz w:val="24"/>
                <w:szCs w:val="24"/>
              </w:rPr>
              <w:t>векторов</w:t>
            </w:r>
            <w:proofErr w:type="spellEnd"/>
            <w:r w:rsidR="005420FF" w:rsidRPr="00072091">
              <w:rPr>
                <w:sz w:val="24"/>
                <w:szCs w:val="24"/>
              </w:rPr>
              <w:t xml:space="preserve"> </w:t>
            </w:r>
            <w:proofErr w:type="spellStart"/>
            <w:r w:rsidR="005420FF" w:rsidRPr="00072091">
              <w:rPr>
                <w:sz w:val="24"/>
                <w:szCs w:val="24"/>
              </w:rPr>
              <w:t>при</w:t>
            </w:r>
            <w:proofErr w:type="spellEnd"/>
            <w:r w:rsidR="005420FF" w:rsidRPr="00072091">
              <w:rPr>
                <w:sz w:val="24"/>
                <w:szCs w:val="24"/>
              </w:rPr>
              <w:t xml:space="preserve"> </w:t>
            </w:r>
            <w:proofErr w:type="spellStart"/>
            <w:r w:rsidR="005420FF" w:rsidRPr="00072091">
              <w:rPr>
                <w:sz w:val="24"/>
                <w:szCs w:val="24"/>
              </w:rPr>
              <w:t>доказательстве</w:t>
            </w:r>
            <w:proofErr w:type="spellEnd"/>
            <w:r w:rsidR="005420FF" w:rsidRPr="00072091">
              <w:rPr>
                <w:sz w:val="24"/>
                <w:szCs w:val="24"/>
              </w:rPr>
              <w:t xml:space="preserve"> </w:t>
            </w:r>
            <w:proofErr w:type="spellStart"/>
            <w:r w:rsidR="005420FF" w:rsidRPr="00072091">
              <w:rPr>
                <w:sz w:val="24"/>
                <w:szCs w:val="24"/>
              </w:rPr>
              <w:t>теорем</w:t>
            </w:r>
            <w:proofErr w:type="spellEnd"/>
            <w:r w:rsidR="005420FF" w:rsidRPr="00072091">
              <w:rPr>
                <w:sz w:val="24"/>
                <w:szCs w:val="24"/>
              </w:rPr>
              <w:t xml:space="preserve"> </w:t>
            </w:r>
            <w:proofErr w:type="spellStart"/>
            <w:r w:rsidR="005420FF" w:rsidRPr="00072091">
              <w:rPr>
                <w:sz w:val="24"/>
                <w:szCs w:val="24"/>
              </w:rPr>
              <w:t>стереометрии</w:t>
            </w:r>
            <w:proofErr w:type="spellEnd"/>
            <w:r w:rsidR="005420FF" w:rsidRPr="00072091">
              <w:rPr>
                <w:sz w:val="24"/>
                <w:szCs w:val="24"/>
              </w:rPr>
              <w:t>.</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bCs/>
                <w:sz w:val="24"/>
                <w:szCs w:val="24"/>
              </w:rPr>
            </w:pPr>
            <w:r w:rsidRPr="00072091">
              <w:rPr>
                <w:sz w:val="24"/>
                <w:szCs w:val="24"/>
              </w:rPr>
              <w:t xml:space="preserve">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w:t>
            </w:r>
            <w:r w:rsidRPr="00072091">
              <w:rPr>
                <w:sz w:val="24"/>
                <w:szCs w:val="24"/>
              </w:rPr>
              <w:lastRenderedPageBreak/>
              <w:t>точками</w:t>
            </w:r>
            <w:proofErr w:type="gramStart"/>
            <w:r w:rsidRPr="00072091">
              <w:rPr>
                <w:sz w:val="24"/>
                <w:szCs w:val="24"/>
              </w:rPr>
              <w:t xml:space="preserve"> .</w:t>
            </w:r>
            <w:proofErr w:type="gramEnd"/>
            <w:r w:rsidRPr="00072091">
              <w:rPr>
                <w:sz w:val="24"/>
                <w:szCs w:val="24"/>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w:t>
            </w:r>
            <w:r w:rsidR="007E4DD3">
              <w:rPr>
                <w:sz w:val="24"/>
                <w:szCs w:val="24"/>
              </w:rPr>
              <w:t>ения величин углов и расстояний</w:t>
            </w:r>
            <w:r w:rsidRPr="00072091">
              <w:rPr>
                <w:sz w:val="24"/>
                <w:szCs w:val="24"/>
              </w:rPr>
              <w:t>.</w:t>
            </w:r>
            <w:r w:rsidR="007E4DD3">
              <w:rPr>
                <w:sz w:val="24"/>
                <w:szCs w:val="24"/>
              </w:rPr>
              <w:t xml:space="preserve"> </w:t>
            </w:r>
            <w:r w:rsidRPr="00072091">
              <w:rPr>
                <w:sz w:val="24"/>
                <w:szCs w:val="24"/>
              </w:rPr>
              <w:t>Ознакомление с доказательствами теорем стереометрии о взаимном расположении прямых и плоскостей с использованием векторов</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№6</w:t>
            </w:r>
          </w:p>
          <w:p w:rsidR="00D933F3" w:rsidRPr="00072091" w:rsidRDefault="00D933F3" w:rsidP="00DC3B89">
            <w:pPr>
              <w:jc w:val="center"/>
              <w:rPr>
                <w:b/>
                <w:bCs/>
                <w:sz w:val="24"/>
                <w:szCs w:val="24"/>
              </w:rPr>
            </w:pPr>
            <w:r w:rsidRPr="00072091">
              <w:rPr>
                <w:b/>
                <w:bCs/>
                <w:sz w:val="24"/>
                <w:szCs w:val="24"/>
              </w:rPr>
              <w:t xml:space="preserve"> Основы тригонометрии</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Радианная мера угла. Вращательное движение. Синус, косинус, тангенс и котангенс числа.</w:t>
            </w:r>
            <w:r w:rsidR="007E4DD3">
              <w:rPr>
                <w:sz w:val="24"/>
                <w:szCs w:val="24"/>
              </w:rPr>
              <w:t xml:space="preserve"> </w:t>
            </w:r>
            <w:r w:rsidRPr="00072091">
              <w:rPr>
                <w:sz w:val="24"/>
                <w:szCs w:val="24"/>
              </w:rPr>
              <w:t xml:space="preserve">Формулы приведения. Формулы сложения. Формулы удвоения </w:t>
            </w:r>
            <w:r w:rsidRPr="00072091">
              <w:rPr>
                <w:i/>
                <w:sz w:val="24"/>
                <w:szCs w:val="24"/>
              </w:rPr>
              <w:t>Формулы</w:t>
            </w:r>
            <w:r w:rsidR="007E4DD3">
              <w:rPr>
                <w:i/>
                <w:sz w:val="24"/>
                <w:szCs w:val="24"/>
              </w:rPr>
              <w:t xml:space="preserve"> </w:t>
            </w:r>
            <w:r w:rsidRPr="00072091">
              <w:rPr>
                <w:i/>
                <w:sz w:val="24"/>
                <w:szCs w:val="24"/>
              </w:rPr>
              <w:t>половинного угла</w:t>
            </w:r>
            <w:r w:rsidRPr="00072091">
              <w:rPr>
                <w:sz w:val="24"/>
                <w:szCs w:val="24"/>
              </w:rPr>
              <w:t xml:space="preserve"> Преобразование суммы тригонометрических функций в произведение и произведения  в сумму. </w:t>
            </w:r>
            <w:r w:rsidRPr="00072091">
              <w:rPr>
                <w:i/>
                <w:sz w:val="24"/>
                <w:szCs w:val="24"/>
              </w:rPr>
              <w:t xml:space="preserve">Выражение тригонометрических функций через тангенс </w:t>
            </w:r>
            <w:r w:rsidRPr="00072091">
              <w:rPr>
                <w:sz w:val="24"/>
                <w:szCs w:val="24"/>
              </w:rPr>
              <w:t>половинного</w:t>
            </w:r>
            <w:r w:rsidR="007E4DD3">
              <w:rPr>
                <w:sz w:val="24"/>
                <w:szCs w:val="24"/>
              </w:rPr>
              <w:t xml:space="preserve"> </w:t>
            </w:r>
            <w:r w:rsidRPr="00072091">
              <w:rPr>
                <w:sz w:val="24"/>
                <w:szCs w:val="24"/>
              </w:rPr>
              <w:t xml:space="preserve">аргумента Простейшие тригонометрические уравнения. </w:t>
            </w:r>
            <w:r w:rsidRPr="00072091">
              <w:rPr>
                <w:i/>
                <w:sz w:val="24"/>
                <w:szCs w:val="24"/>
              </w:rPr>
              <w:t>Простейшие тригонометрические неравенства</w:t>
            </w:r>
            <w:r w:rsidRPr="00072091">
              <w:rPr>
                <w:sz w:val="24"/>
                <w:szCs w:val="24"/>
              </w:rPr>
              <w:t>.</w:t>
            </w:r>
            <w:r w:rsidR="007E4DD3">
              <w:rPr>
                <w:sz w:val="24"/>
                <w:szCs w:val="24"/>
              </w:rPr>
              <w:t xml:space="preserve"> </w:t>
            </w:r>
            <w:r w:rsidRPr="00072091">
              <w:rPr>
                <w:sz w:val="24"/>
                <w:szCs w:val="24"/>
              </w:rPr>
              <w:t>Обратные тригонометрические функции</w:t>
            </w:r>
            <w:r w:rsidR="007E4DD3">
              <w:rPr>
                <w:sz w:val="24"/>
                <w:szCs w:val="24"/>
              </w:rPr>
              <w:t xml:space="preserve"> </w:t>
            </w:r>
            <w:r w:rsidRPr="00072091">
              <w:rPr>
                <w:sz w:val="24"/>
                <w:szCs w:val="24"/>
              </w:rPr>
              <w:t>Арксинус, арккосинус, арктангенс.</w:t>
            </w:r>
          </w:p>
          <w:p w:rsidR="00D933F3" w:rsidRPr="00072091" w:rsidRDefault="00AD2A93" w:rsidP="00DC3B89">
            <w:pPr>
              <w:rPr>
                <w:b/>
                <w:sz w:val="24"/>
                <w:szCs w:val="24"/>
              </w:rPr>
            </w:pPr>
            <w:r w:rsidRPr="00072091">
              <w:rPr>
                <w:b/>
                <w:sz w:val="24"/>
                <w:szCs w:val="24"/>
              </w:rPr>
              <w:t>Практическая работа.</w:t>
            </w:r>
          </w:p>
          <w:p w:rsidR="00886905" w:rsidRPr="00072091"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72091">
              <w:rPr>
                <w:sz w:val="24"/>
                <w:szCs w:val="24"/>
                <w:lang w:val="ru-RU"/>
              </w:rPr>
              <w:t xml:space="preserve">Радианный метод измерения углов вращения и связь с градусной мерой. </w:t>
            </w:r>
          </w:p>
          <w:p w:rsidR="00886905" w:rsidRPr="00E3090A"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E3090A">
              <w:rPr>
                <w:sz w:val="24"/>
                <w:szCs w:val="24"/>
                <w:lang w:val="ru-RU"/>
              </w:rPr>
              <w:t>Основные</w:t>
            </w:r>
            <w:r w:rsidR="007E4DD3">
              <w:rPr>
                <w:sz w:val="24"/>
                <w:szCs w:val="24"/>
                <w:lang w:val="ru-RU"/>
              </w:rPr>
              <w:t xml:space="preserve"> </w:t>
            </w:r>
            <w:r w:rsidRPr="00E3090A">
              <w:rPr>
                <w:sz w:val="24"/>
                <w:szCs w:val="24"/>
                <w:lang w:val="ru-RU"/>
              </w:rPr>
              <w:t>тригонометрические</w:t>
            </w:r>
            <w:r w:rsidR="007E4DD3">
              <w:rPr>
                <w:sz w:val="24"/>
                <w:szCs w:val="24"/>
                <w:lang w:val="ru-RU"/>
              </w:rPr>
              <w:t xml:space="preserve"> </w:t>
            </w:r>
            <w:r w:rsidRPr="00E3090A">
              <w:rPr>
                <w:sz w:val="24"/>
                <w:szCs w:val="24"/>
                <w:lang w:val="ru-RU"/>
              </w:rPr>
              <w:t>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D933F3" w:rsidRPr="00E3090A"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E3090A">
              <w:rPr>
                <w:sz w:val="24"/>
                <w:szCs w:val="24"/>
                <w:lang w:val="ru-RU"/>
              </w:rPr>
              <w:t>Обратные тригонометрические функции: арксинус, арккосинус, арктангенс</w:t>
            </w:r>
          </w:p>
          <w:p w:rsidR="00D933F3" w:rsidRPr="00072091" w:rsidRDefault="00D933F3" w:rsidP="00DC3B89">
            <w:pPr>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D933F3" w:rsidRPr="00072091" w:rsidRDefault="00D933F3" w:rsidP="00DC3B89">
            <w:pPr>
              <w:rPr>
                <w:sz w:val="24"/>
                <w:szCs w:val="24"/>
              </w:rPr>
            </w:pPr>
            <w:r w:rsidRPr="00072091">
              <w:rPr>
                <w:sz w:val="24"/>
                <w:szCs w:val="24"/>
              </w:rPr>
              <w:t>Применение основных тригонометрических тожде</w:t>
            </w:r>
            <w:proofErr w:type="gramStart"/>
            <w:r w:rsidRPr="00072091">
              <w:rPr>
                <w:sz w:val="24"/>
                <w:szCs w:val="24"/>
              </w:rPr>
              <w:t>ств дл</w:t>
            </w:r>
            <w:proofErr w:type="gramEnd"/>
            <w:r w:rsidRPr="00072091">
              <w:rPr>
                <w:sz w:val="24"/>
                <w:szCs w:val="24"/>
              </w:rPr>
              <w:t>я вычисления значений тригонометрических функций по одной из них.</w:t>
            </w:r>
          </w:p>
          <w:p w:rsidR="00D933F3" w:rsidRPr="00072091" w:rsidRDefault="00D933F3" w:rsidP="00DC3B89">
            <w:pPr>
              <w:rPr>
                <w:sz w:val="24"/>
                <w:szCs w:val="24"/>
              </w:rPr>
            </w:pPr>
            <w:r w:rsidRPr="00072091">
              <w:rPr>
                <w:sz w:val="24"/>
                <w:szCs w:val="24"/>
              </w:rPr>
              <w:t xml:space="preserve">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w:t>
            </w:r>
            <w:r w:rsidRPr="00072091">
              <w:rPr>
                <w:sz w:val="24"/>
                <w:szCs w:val="24"/>
              </w:rPr>
              <w:lastRenderedPageBreak/>
              <w:t>для вывода формул приведения</w:t>
            </w:r>
          </w:p>
          <w:p w:rsidR="00D933F3" w:rsidRPr="00072091" w:rsidRDefault="00D933F3" w:rsidP="00DC3B89">
            <w:pPr>
              <w:rPr>
                <w:sz w:val="24"/>
                <w:szCs w:val="24"/>
              </w:rPr>
            </w:pPr>
            <w:proofErr w:type="gramStart"/>
            <w:r w:rsidRPr="00072091">
              <w:rPr>
                <w:sz w:val="24"/>
                <w:szCs w:val="24"/>
              </w:rPr>
              <w:t xml:space="preserve">Решение по формулам и тригонометрическому кругу простейших тригонометрических </w:t>
            </w:r>
            <w:proofErr w:type="spellStart"/>
            <w:r w:rsidRPr="00072091">
              <w:rPr>
                <w:sz w:val="24"/>
                <w:szCs w:val="24"/>
              </w:rPr>
              <w:t>уравненийПрименение</w:t>
            </w:r>
            <w:proofErr w:type="spellEnd"/>
            <w:r w:rsidRPr="00072091">
              <w:rPr>
                <w:sz w:val="24"/>
                <w:szCs w:val="24"/>
              </w:rPr>
              <w:t xml:space="preserve">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w:t>
            </w:r>
            <w:proofErr w:type="gramEnd"/>
            <w:r w:rsidRPr="00072091">
              <w:rPr>
                <w:sz w:val="24"/>
                <w:szCs w:val="24"/>
              </w:rPr>
              <w:t xml:space="preserve"> Умение отмечать на круге решения простейших тригонометрических  неравенств.</w:t>
            </w:r>
          </w:p>
          <w:p w:rsidR="00D933F3" w:rsidRPr="00072091" w:rsidRDefault="00D933F3" w:rsidP="00DC3B89">
            <w:pPr>
              <w:rPr>
                <w:sz w:val="24"/>
                <w:szCs w:val="24"/>
              </w:rPr>
            </w:pPr>
            <w:r w:rsidRPr="00072091">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31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 xml:space="preserve">Раздел №7 </w:t>
            </w:r>
          </w:p>
          <w:p w:rsidR="00D933F3" w:rsidRPr="00072091" w:rsidRDefault="00D933F3" w:rsidP="00DC3B89">
            <w:pPr>
              <w:jc w:val="center"/>
              <w:rPr>
                <w:b/>
                <w:sz w:val="24"/>
                <w:szCs w:val="24"/>
              </w:rPr>
            </w:pPr>
            <w:r w:rsidRPr="00072091">
              <w:rPr>
                <w:b/>
                <w:sz w:val="24"/>
                <w:szCs w:val="24"/>
              </w:rPr>
              <w:t>Функции, их свойства и графики</w:t>
            </w: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bCs/>
                <w:sz w:val="24"/>
                <w:szCs w:val="24"/>
              </w:rPr>
            </w:pPr>
          </w:p>
        </w:tc>
        <w:tc>
          <w:tcPr>
            <w:tcW w:w="9781" w:type="dxa"/>
          </w:tcPr>
          <w:p w:rsidR="00D933F3" w:rsidRPr="00072091" w:rsidRDefault="00D933F3" w:rsidP="00DC3B89">
            <w:pPr>
              <w:rPr>
                <w:sz w:val="24"/>
                <w:szCs w:val="24"/>
              </w:rPr>
            </w:pPr>
            <w:r w:rsidRPr="00072091">
              <w:rPr>
                <w:b/>
                <w:bCs/>
                <w:sz w:val="24"/>
                <w:szCs w:val="24"/>
              </w:rPr>
              <w:lastRenderedPageBreak/>
              <w:t>Содержание учебного материала</w:t>
            </w:r>
          </w:p>
          <w:p w:rsidR="00D933F3" w:rsidRPr="00072091" w:rsidRDefault="00D933F3" w:rsidP="00DC3B89">
            <w:pPr>
              <w:jc w:val="both"/>
              <w:rPr>
                <w:sz w:val="24"/>
                <w:szCs w:val="24"/>
              </w:rPr>
            </w:pPr>
            <w:r w:rsidRPr="00072091">
              <w:rPr>
                <w:sz w:val="24"/>
                <w:szCs w:val="24"/>
              </w:rPr>
              <w:t>Область определения и множество значений; график функции, построение графиков функций, заданных различными способами.</w:t>
            </w:r>
            <w:r w:rsidR="007E4DD3">
              <w:rPr>
                <w:sz w:val="24"/>
                <w:szCs w:val="24"/>
              </w:rPr>
              <w:t xml:space="preserve"> </w:t>
            </w:r>
            <w:r w:rsidRPr="00072091">
              <w:rPr>
                <w:sz w:val="24"/>
                <w:szCs w:val="24"/>
              </w:rPr>
              <w:t>Свойства</w:t>
            </w:r>
            <w:r w:rsidR="007E4DD3">
              <w:rPr>
                <w:sz w:val="24"/>
                <w:szCs w:val="24"/>
              </w:rPr>
              <w:t xml:space="preserve"> </w:t>
            </w:r>
            <w:r w:rsidRPr="00072091">
              <w:rPr>
                <w:sz w:val="24"/>
                <w:szCs w:val="24"/>
              </w:rPr>
              <w:t>функции.</w:t>
            </w:r>
            <w:r w:rsidR="007E4DD3">
              <w:rPr>
                <w:sz w:val="24"/>
                <w:szCs w:val="24"/>
              </w:rPr>
              <w:t xml:space="preserve"> </w:t>
            </w:r>
            <w:r w:rsidRPr="00072091">
              <w:rPr>
                <w:sz w:val="24"/>
                <w:szCs w:val="24"/>
              </w:rPr>
              <w:t>Монотонность, четность, нечетность, ограниченность, периодичность. Промежутки возрастания и убывания, наибольшее и наименьшее значения,</w:t>
            </w:r>
            <w:r w:rsidR="007E4DD3">
              <w:rPr>
                <w:sz w:val="24"/>
                <w:szCs w:val="24"/>
              </w:rPr>
              <w:t xml:space="preserve"> </w:t>
            </w:r>
            <w:r w:rsidRPr="00072091">
              <w:rPr>
                <w:sz w:val="24"/>
                <w:szCs w:val="24"/>
              </w:rPr>
              <w:t xml:space="preserve">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p>
          <w:p w:rsidR="00D933F3" w:rsidRPr="00072091" w:rsidRDefault="00D933F3" w:rsidP="00DC3B89">
            <w:pPr>
              <w:jc w:val="both"/>
              <w:rPr>
                <w:sz w:val="24"/>
                <w:szCs w:val="24"/>
              </w:rPr>
            </w:pPr>
            <w:r w:rsidRPr="00072091">
              <w:rPr>
                <w:i/>
                <w:sz w:val="24"/>
                <w:szCs w:val="24"/>
              </w:rPr>
              <w:t>Понятие о непрерывности функции</w:t>
            </w:r>
            <w:r w:rsidR="007E4DD3">
              <w:rPr>
                <w:i/>
                <w:sz w:val="24"/>
                <w:szCs w:val="24"/>
              </w:rPr>
              <w:t xml:space="preserve"> </w:t>
            </w:r>
            <w:r w:rsidRPr="00072091">
              <w:rPr>
                <w:i/>
                <w:sz w:val="24"/>
                <w:szCs w:val="24"/>
              </w:rPr>
              <w:t>Обратные функции. Область определения и область значений обратной функции. График обратной функции</w:t>
            </w:r>
          </w:p>
          <w:p w:rsidR="00D933F3" w:rsidRPr="00072091" w:rsidRDefault="00D933F3" w:rsidP="00DC3B89">
            <w:pPr>
              <w:jc w:val="both"/>
              <w:rPr>
                <w:sz w:val="24"/>
                <w:szCs w:val="24"/>
              </w:rPr>
            </w:pPr>
            <w:r w:rsidRPr="00072091">
              <w:rPr>
                <w:sz w:val="24"/>
                <w:szCs w:val="24"/>
              </w:rPr>
              <w:t>Степенные, показательные, логарифмические и тригонометрические функции. Обратные тригонометрические функции</w:t>
            </w:r>
            <w:r w:rsidR="007E4DD3">
              <w:rPr>
                <w:sz w:val="24"/>
                <w:szCs w:val="24"/>
              </w:rPr>
              <w:t xml:space="preserve"> </w:t>
            </w:r>
            <w:r w:rsidRPr="00072091">
              <w:rPr>
                <w:sz w:val="24"/>
                <w:szCs w:val="24"/>
              </w:rPr>
              <w:t>Определения функций, их свойства и графики.</w:t>
            </w:r>
          </w:p>
          <w:p w:rsidR="00D933F3" w:rsidRPr="00072091" w:rsidRDefault="00D933F3" w:rsidP="00DC3B89">
            <w:pPr>
              <w:jc w:val="both"/>
              <w:rPr>
                <w:sz w:val="24"/>
                <w:szCs w:val="24"/>
              </w:rPr>
            </w:pPr>
            <w:r w:rsidRPr="00072091">
              <w:rPr>
                <w:sz w:val="24"/>
                <w:szCs w:val="24"/>
              </w:rPr>
              <w:t xml:space="preserve">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proofErr w:type="spellStart"/>
            <w:r w:rsidRPr="00072091">
              <w:rPr>
                <w:sz w:val="24"/>
                <w:szCs w:val="24"/>
              </w:rPr>
              <w:t>у=</w:t>
            </w:r>
            <w:proofErr w:type="spellEnd"/>
            <w:r w:rsidRPr="00072091">
              <w:rPr>
                <w:sz w:val="24"/>
                <w:szCs w:val="24"/>
              </w:rPr>
              <w:t xml:space="preserve"> </w:t>
            </w:r>
            <w:proofErr w:type="spellStart"/>
            <w:r w:rsidRPr="00072091">
              <w:rPr>
                <w:sz w:val="24"/>
                <w:szCs w:val="24"/>
              </w:rPr>
              <w:t>x</w:t>
            </w:r>
            <w:proofErr w:type="spellEnd"/>
            <w:r w:rsidRPr="00072091">
              <w:rPr>
                <w:sz w:val="24"/>
                <w:szCs w:val="24"/>
              </w:rPr>
              <w:t>, растяжение и сжатие вдоль осей координат.</w:t>
            </w:r>
          </w:p>
          <w:p w:rsidR="00D933F3" w:rsidRPr="00072091" w:rsidRDefault="00AD2A93" w:rsidP="00DC3B89">
            <w:pPr>
              <w:jc w:val="both"/>
              <w:rPr>
                <w:b/>
                <w:sz w:val="24"/>
                <w:szCs w:val="24"/>
              </w:rPr>
            </w:pPr>
            <w:r w:rsidRPr="00072091">
              <w:rPr>
                <w:b/>
                <w:sz w:val="24"/>
                <w:szCs w:val="24"/>
              </w:rPr>
              <w:t>Практическая работа.</w:t>
            </w:r>
          </w:p>
          <w:p w:rsidR="00886905" w:rsidRPr="007E4DD3" w:rsidRDefault="00886905" w:rsidP="00126F99">
            <w:pPr>
              <w:pStyle w:val="a5"/>
              <w:numPr>
                <w:ilvl w:val="0"/>
                <w:numId w:val="31"/>
              </w:numPr>
              <w:jc w:val="both"/>
              <w:rPr>
                <w:sz w:val="24"/>
                <w:szCs w:val="24"/>
                <w:lang w:val="ru-RU"/>
              </w:rPr>
            </w:pPr>
            <w:r w:rsidRPr="00072091">
              <w:rPr>
                <w:sz w:val="24"/>
                <w:szCs w:val="24"/>
                <w:lang w:val="ru-RU"/>
              </w:rPr>
              <w:t xml:space="preserve">Примеры зависимостей между переменными в реальных процессах из смежных дисциплин. </w:t>
            </w:r>
            <w:r w:rsidRPr="00E3090A">
              <w:rPr>
                <w:sz w:val="24"/>
                <w:szCs w:val="24"/>
                <w:lang w:val="ru-RU"/>
              </w:rPr>
              <w:t xml:space="preserve">Определение функций. Построение и чтение графиков функций. </w:t>
            </w:r>
            <w:r w:rsidR="00126F99" w:rsidRPr="00E3090A">
              <w:rPr>
                <w:sz w:val="24"/>
                <w:szCs w:val="24"/>
                <w:lang w:val="ru-RU"/>
              </w:rPr>
              <w:t xml:space="preserve">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w:t>
            </w:r>
            <w:r w:rsidR="00126F99" w:rsidRPr="007E4DD3">
              <w:rPr>
                <w:sz w:val="24"/>
                <w:szCs w:val="24"/>
                <w:lang w:val="ru-RU"/>
              </w:rPr>
              <w:t>Обратные тригонометрические функции. Преобразования графика функции. Гармонические колебания. Прикладные</w:t>
            </w:r>
            <w:r w:rsidR="007E4DD3">
              <w:rPr>
                <w:sz w:val="24"/>
                <w:szCs w:val="24"/>
                <w:lang w:val="ru-RU"/>
              </w:rPr>
              <w:t xml:space="preserve"> </w:t>
            </w:r>
            <w:r w:rsidR="00126F99" w:rsidRPr="007E4DD3">
              <w:rPr>
                <w:sz w:val="24"/>
                <w:szCs w:val="24"/>
                <w:lang w:val="ru-RU"/>
              </w:rPr>
              <w:t>задачи.</w:t>
            </w:r>
          </w:p>
          <w:p w:rsidR="00886905" w:rsidRPr="00072091" w:rsidRDefault="00886905" w:rsidP="00126F99">
            <w:pPr>
              <w:pStyle w:val="a5"/>
              <w:numPr>
                <w:ilvl w:val="0"/>
                <w:numId w:val="31"/>
              </w:numPr>
              <w:jc w:val="both"/>
              <w:rPr>
                <w:sz w:val="24"/>
                <w:szCs w:val="24"/>
                <w:lang w:val="ru-RU"/>
              </w:rPr>
            </w:pPr>
            <w:r w:rsidRPr="00072091">
              <w:rPr>
                <w:rFonts w:eastAsiaTheme="minorHAnsi"/>
                <w:sz w:val="24"/>
                <w:szCs w:val="24"/>
                <w:lang w:val="ru-RU" w:eastAsia="en-US"/>
              </w:rPr>
              <w:t xml:space="preserve">Показательные, логарифмические, тригонометрические уравнения и </w:t>
            </w:r>
            <w:r w:rsidRPr="00072091">
              <w:rPr>
                <w:rFonts w:eastAsiaTheme="minorHAnsi"/>
                <w:i/>
                <w:iCs/>
                <w:sz w:val="24"/>
                <w:szCs w:val="24"/>
                <w:lang w:val="ru-RU" w:eastAsia="en-US"/>
              </w:rPr>
              <w:t>неравенства</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lastRenderedPageBreak/>
              <w:t>Ознакомление с понятием переменной, примерами зависимостей между переменными</w:t>
            </w:r>
            <w:proofErr w:type="gramStart"/>
            <w:r w:rsidRPr="00072091">
              <w:rPr>
                <w:sz w:val="24"/>
                <w:szCs w:val="24"/>
              </w:rPr>
              <w:t xml:space="preserve"> .</w:t>
            </w:r>
            <w:proofErr w:type="gramEnd"/>
            <w:r w:rsidRPr="00072091">
              <w:rPr>
                <w:sz w:val="24"/>
                <w:szCs w:val="24"/>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D933F3" w:rsidRPr="00072091" w:rsidRDefault="00D933F3" w:rsidP="00DC3B89">
            <w:pPr>
              <w:autoSpaceDE w:val="0"/>
              <w:autoSpaceDN w:val="0"/>
              <w:adjustRightInd w:val="0"/>
              <w:jc w:val="both"/>
              <w:rPr>
                <w:sz w:val="24"/>
                <w:szCs w:val="24"/>
              </w:rPr>
            </w:pPr>
            <w:r w:rsidRPr="00072091">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D933F3" w:rsidRPr="00072091" w:rsidRDefault="00D933F3" w:rsidP="00DC3B89">
            <w:pPr>
              <w:autoSpaceDE w:val="0"/>
              <w:autoSpaceDN w:val="0"/>
              <w:adjustRightInd w:val="0"/>
              <w:jc w:val="both"/>
              <w:rPr>
                <w:sz w:val="24"/>
                <w:szCs w:val="24"/>
              </w:rPr>
            </w:pPr>
            <w:r w:rsidRPr="00072091">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p>
          <w:p w:rsidR="00D933F3" w:rsidRPr="00072091" w:rsidRDefault="00D933F3" w:rsidP="00DC3B89">
            <w:pPr>
              <w:jc w:val="center"/>
              <w:rPr>
                <w:b/>
                <w:bCs/>
                <w:sz w:val="24"/>
                <w:szCs w:val="24"/>
              </w:rPr>
            </w:pPr>
            <w:r w:rsidRPr="00072091">
              <w:rPr>
                <w:b/>
                <w:bCs/>
                <w:sz w:val="24"/>
                <w:szCs w:val="24"/>
              </w:rPr>
              <w:t>Раздел №8 Многогранники и круглые тела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Вершины, ребра, грани многогранника. Развертка Многогранные углы</w:t>
            </w:r>
            <w:r w:rsidR="007E4DD3">
              <w:rPr>
                <w:sz w:val="24"/>
                <w:szCs w:val="24"/>
              </w:rPr>
              <w:t xml:space="preserve"> </w:t>
            </w:r>
            <w:r w:rsidRPr="00072091">
              <w:rPr>
                <w:sz w:val="24"/>
                <w:szCs w:val="24"/>
              </w:rPr>
              <w:t>Выпуклые</w:t>
            </w:r>
            <w:r w:rsidR="007E4DD3">
              <w:rPr>
                <w:sz w:val="24"/>
                <w:szCs w:val="24"/>
              </w:rPr>
              <w:t xml:space="preserve"> </w:t>
            </w:r>
            <w:r w:rsidRPr="00072091">
              <w:rPr>
                <w:sz w:val="24"/>
                <w:szCs w:val="24"/>
              </w:rPr>
              <w:t>многогранники</w:t>
            </w:r>
            <w:r w:rsidR="007E4DD3">
              <w:rPr>
                <w:sz w:val="24"/>
                <w:szCs w:val="24"/>
              </w:rPr>
              <w:t xml:space="preserve"> </w:t>
            </w:r>
            <w:r w:rsidRPr="00072091">
              <w:rPr>
                <w:sz w:val="24"/>
                <w:szCs w:val="24"/>
              </w:rPr>
              <w:t>Теорема</w:t>
            </w:r>
            <w:r w:rsidR="007E4DD3">
              <w:rPr>
                <w:sz w:val="24"/>
                <w:szCs w:val="24"/>
              </w:rPr>
              <w:t xml:space="preserve"> </w:t>
            </w:r>
            <w:r w:rsidRPr="00072091">
              <w:rPr>
                <w:sz w:val="24"/>
                <w:szCs w:val="24"/>
              </w:rPr>
              <w:t>Эйлера.</w:t>
            </w:r>
            <w:r w:rsidR="007E4DD3">
              <w:rPr>
                <w:sz w:val="24"/>
                <w:szCs w:val="24"/>
              </w:rPr>
              <w:t xml:space="preserve"> </w:t>
            </w:r>
            <w:r w:rsidRPr="00072091">
              <w:rPr>
                <w:sz w:val="24"/>
                <w:szCs w:val="24"/>
              </w:rPr>
              <w:t>Призма. Прямая и наклонная</w:t>
            </w:r>
            <w:r w:rsidR="007E4DD3">
              <w:rPr>
                <w:sz w:val="24"/>
                <w:szCs w:val="24"/>
              </w:rPr>
              <w:t xml:space="preserve"> </w:t>
            </w:r>
            <w:r w:rsidRPr="00072091">
              <w:rPr>
                <w:sz w:val="24"/>
                <w:szCs w:val="24"/>
              </w:rPr>
              <w:t>призма. Правильная призма. Параллелепипед. Куб.</w:t>
            </w:r>
            <w:r w:rsidR="007E4DD3">
              <w:rPr>
                <w:sz w:val="24"/>
                <w:szCs w:val="24"/>
              </w:rPr>
              <w:t xml:space="preserve"> </w:t>
            </w:r>
            <w:r w:rsidRPr="00072091">
              <w:rPr>
                <w:sz w:val="24"/>
                <w:szCs w:val="24"/>
              </w:rPr>
              <w:t>Пирамида. Правильная пирамида. Усеченная пирамида. Тетраэдр.</w:t>
            </w:r>
            <w:r w:rsidR="007E4DD3">
              <w:rPr>
                <w:sz w:val="24"/>
                <w:szCs w:val="24"/>
              </w:rPr>
              <w:t xml:space="preserve"> </w:t>
            </w:r>
            <w:r w:rsidRPr="00072091">
              <w:rPr>
                <w:sz w:val="24"/>
                <w:szCs w:val="24"/>
              </w:rPr>
              <w:t>Симметрии в кубе, в параллелепипеде, в призме и пирамиде.</w:t>
            </w:r>
            <w:r w:rsidR="007E4DD3">
              <w:rPr>
                <w:sz w:val="24"/>
                <w:szCs w:val="24"/>
              </w:rPr>
              <w:t xml:space="preserve"> </w:t>
            </w:r>
            <w:r w:rsidRPr="00072091">
              <w:rPr>
                <w:sz w:val="24"/>
                <w:szCs w:val="24"/>
              </w:rPr>
              <w:t>Сечения куба, призмы и пирамиды.</w:t>
            </w:r>
            <w:r w:rsidR="007E4DD3">
              <w:rPr>
                <w:sz w:val="24"/>
                <w:szCs w:val="24"/>
              </w:rPr>
              <w:t xml:space="preserve"> </w:t>
            </w:r>
            <w:r w:rsidRPr="00072091">
              <w:rPr>
                <w:sz w:val="24"/>
                <w:szCs w:val="24"/>
              </w:rPr>
              <w:t xml:space="preserve">Представление о правильных многогранниках (тетраэдре, кубе, октаэдре, додекаэдре и икосаэдре).Цилиндр и конус. Усеченный конус. Основание, высота, боковая </w:t>
            </w:r>
            <w:r w:rsidRPr="00072091">
              <w:rPr>
                <w:sz w:val="24"/>
                <w:szCs w:val="24"/>
              </w:rPr>
              <w:lastRenderedPageBreak/>
              <w:t>поверхность, образующая, развертка. Осевые сечения и сечения, параллельные</w:t>
            </w:r>
            <w:r w:rsidR="007E4DD3">
              <w:rPr>
                <w:sz w:val="24"/>
                <w:szCs w:val="24"/>
              </w:rPr>
              <w:t xml:space="preserve"> </w:t>
            </w:r>
            <w:r w:rsidRPr="00072091">
              <w:rPr>
                <w:sz w:val="24"/>
                <w:szCs w:val="24"/>
              </w:rPr>
              <w:t>основанию.</w:t>
            </w:r>
            <w:r w:rsidR="007E4DD3">
              <w:rPr>
                <w:sz w:val="24"/>
                <w:szCs w:val="24"/>
              </w:rPr>
              <w:t xml:space="preserve"> </w:t>
            </w:r>
            <w:r w:rsidRPr="00072091">
              <w:rPr>
                <w:sz w:val="24"/>
                <w:szCs w:val="24"/>
              </w:rPr>
              <w:t>Шар и сфера, их сечения. Касательная плоскость к сфере.</w:t>
            </w:r>
            <w:r w:rsidR="007E4DD3">
              <w:rPr>
                <w:sz w:val="24"/>
                <w:szCs w:val="24"/>
              </w:rPr>
              <w:t xml:space="preserve"> </w:t>
            </w:r>
            <w:r w:rsidRPr="00072091">
              <w:rPr>
                <w:sz w:val="24"/>
                <w:szCs w:val="24"/>
              </w:rPr>
              <w:t>Объем и его измерение. Интегральная формула объема.</w:t>
            </w:r>
            <w:r w:rsidR="007E4DD3">
              <w:rPr>
                <w:sz w:val="24"/>
                <w:szCs w:val="24"/>
              </w:rPr>
              <w:t xml:space="preserve"> </w:t>
            </w:r>
            <w:r w:rsidRPr="00072091">
              <w:rPr>
                <w:sz w:val="24"/>
                <w:szCs w:val="24"/>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r w:rsidR="007E4DD3">
              <w:rPr>
                <w:sz w:val="24"/>
                <w:szCs w:val="24"/>
              </w:rPr>
              <w:t xml:space="preserve"> </w:t>
            </w:r>
            <w:r w:rsidRPr="00072091">
              <w:rPr>
                <w:sz w:val="24"/>
                <w:szCs w:val="24"/>
              </w:rPr>
              <w:t>Подобие тел. Отношения площадей поверхностей и объемов подобных тел</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работа.</w:t>
            </w:r>
          </w:p>
          <w:p w:rsidR="00886905" w:rsidRPr="00E3090A" w:rsidRDefault="00886905" w:rsidP="00126F99">
            <w:pPr>
              <w:pStyle w:val="a5"/>
              <w:numPr>
                <w:ilvl w:val="0"/>
                <w:numId w:val="33"/>
              </w:numPr>
              <w:autoSpaceDE w:val="0"/>
              <w:autoSpaceDN w:val="0"/>
              <w:adjustRightInd w:val="0"/>
              <w:jc w:val="both"/>
              <w:rPr>
                <w:b/>
                <w:sz w:val="24"/>
                <w:szCs w:val="24"/>
                <w:lang w:val="ru-RU"/>
              </w:rPr>
            </w:pPr>
            <w:r w:rsidRPr="003B60AC">
              <w:rPr>
                <w:sz w:val="24"/>
                <w:szCs w:val="24"/>
                <w:lang w:val="ru-RU"/>
              </w:rPr>
              <w:t>Различные</w:t>
            </w:r>
            <w:r w:rsidR="007E4DD3">
              <w:rPr>
                <w:sz w:val="24"/>
                <w:szCs w:val="24"/>
                <w:lang w:val="ru-RU"/>
              </w:rPr>
              <w:t xml:space="preserve"> </w:t>
            </w:r>
            <w:r w:rsidRPr="003B60AC">
              <w:rPr>
                <w:sz w:val="24"/>
                <w:szCs w:val="24"/>
                <w:lang w:val="ru-RU"/>
              </w:rPr>
              <w:t>виды</w:t>
            </w:r>
            <w:r w:rsidR="007E4DD3">
              <w:rPr>
                <w:sz w:val="24"/>
                <w:szCs w:val="24"/>
                <w:lang w:val="ru-RU"/>
              </w:rPr>
              <w:t xml:space="preserve"> </w:t>
            </w:r>
            <w:r w:rsidRPr="003B60AC">
              <w:rPr>
                <w:sz w:val="24"/>
                <w:szCs w:val="24"/>
                <w:lang w:val="ru-RU"/>
              </w:rPr>
              <w:t xml:space="preserve">многогранников. Их изображения. </w:t>
            </w:r>
            <w:r w:rsidRPr="00DB0DC5">
              <w:rPr>
                <w:sz w:val="24"/>
                <w:szCs w:val="24"/>
                <w:lang w:val="ru-RU"/>
              </w:rPr>
              <w:t xml:space="preserve">Сечения, развертки многогранников. </w:t>
            </w:r>
            <w:r w:rsidR="00126F99" w:rsidRPr="00DB0DC5">
              <w:rPr>
                <w:sz w:val="24"/>
                <w:szCs w:val="24"/>
                <w:lang w:val="ru-RU"/>
              </w:rPr>
              <w:t xml:space="preserve">Площадь поверхности. </w:t>
            </w:r>
            <w:r w:rsidR="00126F99" w:rsidRPr="00E3090A">
              <w:rPr>
                <w:sz w:val="24"/>
                <w:szCs w:val="24"/>
                <w:lang w:val="ru-RU"/>
              </w:rPr>
              <w:t>Виды симметрий в пространстве. Симметрия тел  вращения и многогранников. Вычисление площадей и объемов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Cs/>
                <w:sz w:val="24"/>
                <w:szCs w:val="24"/>
              </w:rPr>
            </w:pPr>
            <w:r w:rsidRPr="00072091">
              <w:rPr>
                <w:bCs/>
                <w:sz w:val="24"/>
                <w:szCs w:val="24"/>
              </w:rPr>
              <w:t>Описание и характеристика различных видов многогранников, перечисление их элементов и свойств</w:t>
            </w:r>
            <w:proofErr w:type="gramStart"/>
            <w:r w:rsidRPr="00072091">
              <w:rPr>
                <w:bCs/>
                <w:sz w:val="24"/>
                <w:szCs w:val="24"/>
              </w:rPr>
              <w:t xml:space="preserve"> .</w:t>
            </w:r>
            <w:proofErr w:type="gramEnd"/>
            <w:r w:rsidRPr="00072091">
              <w:rPr>
                <w:bCs/>
                <w:sz w:val="24"/>
                <w:szCs w:val="24"/>
              </w:rPr>
              <w:t>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w:t>
            </w:r>
            <w:proofErr w:type="gramStart"/>
            <w:r w:rsidRPr="00072091">
              <w:rPr>
                <w:bCs/>
                <w:sz w:val="24"/>
                <w:szCs w:val="24"/>
              </w:rPr>
              <w:t xml:space="preserve"> .</w:t>
            </w:r>
            <w:proofErr w:type="gramEnd"/>
            <w:r w:rsidRPr="00072091">
              <w:rPr>
                <w:bCs/>
                <w:sz w:val="24"/>
                <w:szCs w:val="24"/>
              </w:rPr>
              <w:t>Построение простейших сечений куба, призмы, пирамиды. Применение фактов и сведений из планиметрии</w:t>
            </w:r>
            <w:proofErr w:type="gramStart"/>
            <w:r w:rsidRPr="00072091">
              <w:rPr>
                <w:bCs/>
                <w:sz w:val="24"/>
                <w:szCs w:val="24"/>
              </w:rPr>
              <w:t xml:space="preserve"> .</w:t>
            </w:r>
            <w:proofErr w:type="gramEnd"/>
            <w:r w:rsidRPr="00072091">
              <w:rPr>
                <w:bCs/>
                <w:sz w:val="24"/>
                <w:szCs w:val="24"/>
              </w:rPr>
              <w:t>Ознакомление с видами симметрий в пространстве, формулирование определений и свойств. Характеристика симметрии тел вращения и многогранников</w:t>
            </w:r>
            <w:proofErr w:type="gramStart"/>
            <w:r w:rsidRPr="00072091">
              <w:rPr>
                <w:bCs/>
                <w:sz w:val="24"/>
                <w:szCs w:val="24"/>
              </w:rPr>
              <w:t xml:space="preserve"> .</w:t>
            </w:r>
            <w:proofErr w:type="gramEnd"/>
            <w:r w:rsidRPr="00072091">
              <w:rPr>
                <w:bCs/>
                <w:sz w:val="24"/>
                <w:szCs w:val="24"/>
              </w:rPr>
              <w:t xml:space="preserve">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D933F3" w:rsidRPr="00072091" w:rsidRDefault="00D933F3" w:rsidP="00DC3B89">
            <w:pPr>
              <w:autoSpaceDE w:val="0"/>
              <w:autoSpaceDN w:val="0"/>
              <w:adjustRightInd w:val="0"/>
              <w:jc w:val="both"/>
              <w:rPr>
                <w:bCs/>
                <w:sz w:val="24"/>
                <w:szCs w:val="24"/>
              </w:rPr>
            </w:pPr>
            <w:r w:rsidRPr="00072091">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w:t>
            </w:r>
            <w:proofErr w:type="gramStart"/>
            <w:r w:rsidRPr="00072091">
              <w:rPr>
                <w:bCs/>
                <w:sz w:val="24"/>
                <w:szCs w:val="24"/>
              </w:rPr>
              <w:t xml:space="preserve"> .</w:t>
            </w:r>
            <w:proofErr w:type="gramEnd"/>
            <w:r w:rsidRPr="00072091">
              <w:rPr>
                <w:bCs/>
                <w:sz w:val="24"/>
                <w:szCs w:val="24"/>
              </w:rPr>
              <w:t>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w:t>
            </w:r>
            <w:proofErr w:type="gramStart"/>
            <w:r w:rsidRPr="00072091">
              <w:rPr>
                <w:bCs/>
                <w:sz w:val="24"/>
                <w:szCs w:val="24"/>
              </w:rPr>
              <w:t xml:space="preserve"> .</w:t>
            </w:r>
            <w:proofErr w:type="gramEnd"/>
            <w:r w:rsidRPr="00072091">
              <w:rPr>
                <w:bCs/>
                <w:sz w:val="24"/>
                <w:szCs w:val="24"/>
              </w:rPr>
              <w:t>Изображение основных круглых тел и выполнение рисунка по условию задачи.</w:t>
            </w:r>
          </w:p>
          <w:p w:rsidR="00D933F3" w:rsidRPr="00072091" w:rsidRDefault="00D933F3" w:rsidP="00DC3B89">
            <w:pPr>
              <w:autoSpaceDE w:val="0"/>
              <w:autoSpaceDN w:val="0"/>
              <w:adjustRightInd w:val="0"/>
              <w:jc w:val="both"/>
              <w:rPr>
                <w:b/>
                <w:bCs/>
                <w:sz w:val="24"/>
                <w:szCs w:val="24"/>
              </w:rPr>
            </w:pPr>
            <w:r w:rsidRPr="00072091">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w:t>
            </w:r>
            <w:proofErr w:type="gramStart"/>
            <w:r w:rsidRPr="00072091">
              <w:rPr>
                <w:bCs/>
                <w:sz w:val="24"/>
                <w:szCs w:val="24"/>
              </w:rPr>
              <w:t xml:space="preserve"> .</w:t>
            </w:r>
            <w:proofErr w:type="gramEnd"/>
            <w:r w:rsidRPr="00072091">
              <w:rPr>
                <w:bCs/>
                <w:sz w:val="24"/>
                <w:szCs w:val="24"/>
              </w:rPr>
              <w:t xml:space="preserve">Изучение теорем о вычислении объемов пространственных тел, решение задач на применение формул вычисления объемов .Изучение формул для вычисления </w:t>
            </w:r>
            <w:r w:rsidRPr="00072091">
              <w:rPr>
                <w:bCs/>
                <w:sz w:val="24"/>
                <w:szCs w:val="24"/>
              </w:rPr>
              <w:lastRenderedPageBreak/>
              <w:t>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№9 Начала математического анализа.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Способы задания и свойства числовых последовательностей. Понятие о пределе последовательности</w:t>
            </w:r>
            <w:r w:rsidR="007E4DD3">
              <w:rPr>
                <w:sz w:val="24"/>
                <w:szCs w:val="24"/>
              </w:rPr>
              <w:t xml:space="preserve"> </w:t>
            </w:r>
            <w:r w:rsidRPr="00072091">
              <w:rPr>
                <w:sz w:val="24"/>
                <w:szCs w:val="24"/>
              </w:rPr>
              <w:t>Существование предела монотонной ограниченной последовательности. Суммирование последовательностей.</w:t>
            </w:r>
            <w:r w:rsidR="007E4DD3">
              <w:rPr>
                <w:sz w:val="24"/>
                <w:szCs w:val="24"/>
              </w:rPr>
              <w:t xml:space="preserve"> </w:t>
            </w:r>
            <w:r w:rsidRPr="00072091">
              <w:rPr>
                <w:sz w:val="24"/>
                <w:szCs w:val="24"/>
              </w:rPr>
              <w:t>Бесконечно убывающая геометрическая прогрессия и ее сумма.</w:t>
            </w:r>
            <w:r w:rsidR="007E4DD3">
              <w:rPr>
                <w:sz w:val="24"/>
                <w:szCs w:val="24"/>
              </w:rPr>
              <w:t xml:space="preserve"> </w:t>
            </w:r>
            <w:r w:rsidRPr="00072091">
              <w:rPr>
                <w:sz w:val="24"/>
                <w:szCs w:val="24"/>
              </w:rPr>
              <w:t>Производная.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r w:rsidR="007E4DD3">
              <w:rPr>
                <w:sz w:val="24"/>
                <w:szCs w:val="24"/>
              </w:rPr>
              <w:t xml:space="preserve"> </w:t>
            </w:r>
            <w:r w:rsidRPr="00072091">
              <w:rPr>
                <w:sz w:val="24"/>
                <w:szCs w:val="24"/>
              </w:rPr>
              <w:t xml:space="preserve">Примеры использования производной для нахождения наилучшего решения </w:t>
            </w:r>
            <w:proofErr w:type="gramStart"/>
            <w:r w:rsidRPr="00072091">
              <w:rPr>
                <w:sz w:val="24"/>
                <w:szCs w:val="24"/>
              </w:rPr>
              <w:t>в</w:t>
            </w:r>
            <w:proofErr w:type="gramEnd"/>
          </w:p>
          <w:p w:rsidR="00D933F3" w:rsidRPr="00072091" w:rsidRDefault="00D933F3" w:rsidP="00DC3B89">
            <w:pPr>
              <w:jc w:val="both"/>
              <w:rPr>
                <w:sz w:val="24"/>
                <w:szCs w:val="24"/>
              </w:rPr>
            </w:pPr>
            <w:r w:rsidRPr="00072091">
              <w:rPr>
                <w:sz w:val="24"/>
                <w:szCs w:val="24"/>
              </w:rPr>
              <w:t xml:space="preserve">прикладных </w:t>
            </w:r>
            <w:proofErr w:type="gramStart"/>
            <w:r w:rsidRPr="00072091">
              <w:rPr>
                <w:sz w:val="24"/>
                <w:szCs w:val="24"/>
              </w:rPr>
              <w:t>задачах</w:t>
            </w:r>
            <w:proofErr w:type="gramEnd"/>
            <w:r w:rsidRPr="00072091">
              <w:rPr>
                <w:sz w:val="24"/>
                <w:szCs w:val="24"/>
              </w:rPr>
              <w:t>. Вторая производная, ее геометрический и</w:t>
            </w:r>
            <w:r w:rsidR="007E4DD3">
              <w:rPr>
                <w:sz w:val="24"/>
                <w:szCs w:val="24"/>
              </w:rPr>
              <w:t xml:space="preserve"> </w:t>
            </w:r>
            <w:r w:rsidRPr="00072091">
              <w:rPr>
                <w:sz w:val="24"/>
                <w:szCs w:val="24"/>
              </w:rPr>
              <w:t>физический</w:t>
            </w:r>
            <w:r w:rsidR="007E4DD3">
              <w:rPr>
                <w:sz w:val="24"/>
                <w:szCs w:val="24"/>
              </w:rPr>
              <w:t xml:space="preserve"> </w:t>
            </w:r>
            <w:r w:rsidRPr="00072091">
              <w:rPr>
                <w:sz w:val="24"/>
                <w:szCs w:val="24"/>
              </w:rPr>
              <w:t>смысл.</w:t>
            </w:r>
            <w:r w:rsidR="007E4DD3">
              <w:rPr>
                <w:sz w:val="24"/>
                <w:szCs w:val="24"/>
              </w:rPr>
              <w:t xml:space="preserve"> </w:t>
            </w:r>
            <w:r w:rsidRPr="00072091">
              <w:rPr>
                <w:sz w:val="24"/>
                <w:szCs w:val="24"/>
              </w:rPr>
              <w:t>Нахождение скорости для процесса, заданного формулой и графиком.</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4"/>
              </w:numPr>
              <w:autoSpaceDE w:val="0"/>
              <w:autoSpaceDN w:val="0"/>
              <w:adjustRightInd w:val="0"/>
              <w:jc w:val="both"/>
              <w:rPr>
                <w:sz w:val="24"/>
                <w:szCs w:val="24"/>
              </w:rPr>
            </w:pPr>
            <w:r w:rsidRPr="00072091">
              <w:rPr>
                <w:sz w:val="24"/>
                <w:szCs w:val="24"/>
                <w:lang w:val="ru-RU"/>
              </w:rPr>
              <w:t xml:space="preserve">Числовая последовательность, способы ее задания, вычисления членов последовательности. </w:t>
            </w:r>
            <w:proofErr w:type="spellStart"/>
            <w:r w:rsidRPr="00072091">
              <w:rPr>
                <w:sz w:val="24"/>
                <w:szCs w:val="24"/>
              </w:rPr>
              <w:t>Предел</w:t>
            </w:r>
            <w:proofErr w:type="spellEnd"/>
            <w:r w:rsidR="007E4DD3">
              <w:rPr>
                <w:sz w:val="24"/>
                <w:szCs w:val="24"/>
                <w:lang w:val="ru-RU"/>
              </w:rPr>
              <w:t xml:space="preserve"> </w:t>
            </w:r>
            <w:proofErr w:type="spellStart"/>
            <w:r w:rsidRPr="00072091">
              <w:rPr>
                <w:sz w:val="24"/>
                <w:szCs w:val="24"/>
              </w:rPr>
              <w:t>последовательности</w:t>
            </w:r>
            <w:proofErr w:type="spellEnd"/>
            <w:r w:rsidRPr="00072091">
              <w:rPr>
                <w:sz w:val="24"/>
                <w:szCs w:val="24"/>
              </w:rPr>
              <w:t xml:space="preserve">. </w:t>
            </w:r>
            <w:proofErr w:type="spellStart"/>
            <w:r w:rsidRPr="00072091">
              <w:rPr>
                <w:sz w:val="24"/>
                <w:szCs w:val="24"/>
              </w:rPr>
              <w:t>Бесконечно</w:t>
            </w:r>
            <w:proofErr w:type="spellEnd"/>
            <w:r w:rsidRPr="00072091">
              <w:rPr>
                <w:sz w:val="24"/>
                <w:szCs w:val="24"/>
              </w:rPr>
              <w:t xml:space="preserve"> </w:t>
            </w:r>
            <w:proofErr w:type="spellStart"/>
            <w:r w:rsidRPr="00072091">
              <w:rPr>
                <w:sz w:val="24"/>
                <w:szCs w:val="24"/>
              </w:rPr>
              <w:t>убывающая</w:t>
            </w:r>
            <w:proofErr w:type="spellEnd"/>
            <w:r w:rsidRPr="00072091">
              <w:rPr>
                <w:sz w:val="24"/>
                <w:szCs w:val="24"/>
              </w:rPr>
              <w:t xml:space="preserve"> </w:t>
            </w:r>
            <w:proofErr w:type="spellStart"/>
            <w:proofErr w:type="gramStart"/>
            <w:r w:rsidRPr="00072091">
              <w:rPr>
                <w:sz w:val="24"/>
                <w:szCs w:val="24"/>
              </w:rPr>
              <w:t>геометрическая</w:t>
            </w:r>
            <w:proofErr w:type="spellEnd"/>
            <w:r w:rsidRPr="00072091">
              <w:rPr>
                <w:sz w:val="24"/>
                <w:szCs w:val="24"/>
              </w:rPr>
              <w:t xml:space="preserve">  </w:t>
            </w:r>
            <w:proofErr w:type="spellStart"/>
            <w:r w:rsidRPr="00072091">
              <w:rPr>
                <w:sz w:val="24"/>
                <w:szCs w:val="24"/>
              </w:rPr>
              <w:t>прогрессия</w:t>
            </w:r>
            <w:proofErr w:type="spellEnd"/>
            <w:proofErr w:type="gramEnd"/>
            <w:r w:rsidRPr="00072091">
              <w:rPr>
                <w:sz w:val="24"/>
                <w:szCs w:val="24"/>
              </w:rPr>
              <w:t>.</w:t>
            </w:r>
          </w:p>
          <w:p w:rsidR="00886905" w:rsidRPr="00072091"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Производная: механический и геометрический смысл производной. </w:t>
            </w:r>
          </w:p>
          <w:p w:rsidR="00886905" w:rsidRPr="00E3090A"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Уравнение касательной в общем виде. </w:t>
            </w:r>
            <w:r w:rsidRPr="00E3090A">
              <w:rPr>
                <w:sz w:val="24"/>
                <w:szCs w:val="24"/>
                <w:lang w:val="ru-RU"/>
              </w:rPr>
              <w:t>Правила и формулы</w:t>
            </w:r>
            <w:r w:rsidR="007E4DD3">
              <w:rPr>
                <w:sz w:val="24"/>
                <w:szCs w:val="24"/>
                <w:lang w:val="ru-RU"/>
              </w:rPr>
              <w:t xml:space="preserve"> </w:t>
            </w:r>
            <w:r w:rsidRPr="00E3090A">
              <w:rPr>
                <w:sz w:val="24"/>
                <w:szCs w:val="24"/>
                <w:lang w:val="ru-RU"/>
              </w:rPr>
              <w:t>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числовой последовательности, способами ее задания, вычислениями ее членов</w:t>
            </w:r>
            <w:proofErr w:type="gramStart"/>
            <w:r w:rsidRPr="00072091">
              <w:rPr>
                <w:sz w:val="24"/>
                <w:szCs w:val="24"/>
              </w:rPr>
              <w:t xml:space="preserve"> .</w:t>
            </w:r>
            <w:proofErr w:type="gramEnd"/>
            <w:r w:rsidRPr="00072091">
              <w:rPr>
                <w:sz w:val="24"/>
                <w:szCs w:val="24"/>
              </w:rPr>
              <w:t>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производной</w:t>
            </w:r>
            <w:proofErr w:type="gramStart"/>
            <w:r w:rsidRPr="00072091">
              <w:rPr>
                <w:sz w:val="24"/>
                <w:szCs w:val="24"/>
              </w:rPr>
              <w:t xml:space="preserve"> .</w:t>
            </w:r>
            <w:proofErr w:type="gramEnd"/>
            <w:r w:rsidRPr="00072091">
              <w:rPr>
                <w:sz w:val="24"/>
                <w:szCs w:val="24"/>
              </w:rPr>
              <w:t xml:space="preserve">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w:t>
            </w:r>
            <w:r w:rsidRPr="00072091">
              <w:rPr>
                <w:sz w:val="24"/>
                <w:szCs w:val="24"/>
              </w:rPr>
              <w:lastRenderedPageBreak/>
              <w:t>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w:t>
            </w:r>
            <w:proofErr w:type="gramStart"/>
            <w:r w:rsidRPr="00072091">
              <w:rPr>
                <w:sz w:val="24"/>
                <w:szCs w:val="24"/>
              </w:rPr>
              <w:t xml:space="preserve"> .</w:t>
            </w:r>
            <w:proofErr w:type="gramEnd"/>
            <w:r w:rsidRPr="00072091">
              <w:rPr>
                <w:sz w:val="24"/>
                <w:szCs w:val="24"/>
              </w:rPr>
              <w:t>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886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№10</w:t>
            </w:r>
          </w:p>
          <w:p w:rsidR="00D933F3" w:rsidRPr="00072091" w:rsidRDefault="00D933F3" w:rsidP="00DC3B89">
            <w:pPr>
              <w:jc w:val="center"/>
              <w:rPr>
                <w:b/>
                <w:bCs/>
                <w:sz w:val="24"/>
                <w:szCs w:val="24"/>
              </w:rPr>
            </w:pPr>
            <w:r w:rsidRPr="00072091">
              <w:rPr>
                <w:b/>
                <w:bCs/>
                <w:sz w:val="24"/>
                <w:szCs w:val="24"/>
              </w:rPr>
              <w:t xml:space="preserve"> Интеграл и его применение.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D933F3" w:rsidRPr="00072091" w:rsidRDefault="00D933F3" w:rsidP="00DC3B89">
            <w:pPr>
              <w:autoSpaceDE w:val="0"/>
              <w:autoSpaceDN w:val="0"/>
              <w:adjustRightInd w:val="0"/>
              <w:jc w:val="both"/>
              <w:rPr>
                <w:b/>
                <w:sz w:val="24"/>
                <w:szCs w:val="24"/>
              </w:rPr>
            </w:pPr>
            <w:r w:rsidRPr="00072091">
              <w:rPr>
                <w:b/>
                <w:sz w:val="24"/>
                <w:szCs w:val="24"/>
              </w:rPr>
              <w:t>Практическая работа</w:t>
            </w:r>
          </w:p>
          <w:p w:rsidR="00886905" w:rsidRPr="00E3090A" w:rsidRDefault="00886905" w:rsidP="00126F99">
            <w:pPr>
              <w:pStyle w:val="a5"/>
              <w:numPr>
                <w:ilvl w:val="0"/>
                <w:numId w:val="35"/>
              </w:numPr>
              <w:autoSpaceDE w:val="0"/>
              <w:autoSpaceDN w:val="0"/>
              <w:adjustRightInd w:val="0"/>
              <w:jc w:val="both"/>
              <w:rPr>
                <w:sz w:val="24"/>
                <w:szCs w:val="24"/>
                <w:lang w:val="ru-RU"/>
              </w:rPr>
            </w:pPr>
            <w:r w:rsidRPr="00E3090A">
              <w:rPr>
                <w:sz w:val="24"/>
                <w:szCs w:val="24"/>
                <w:lang w:val="ru-RU"/>
              </w:rPr>
              <w:t xml:space="preserve">Интеграл и </w:t>
            </w:r>
            <w:proofErr w:type="gramStart"/>
            <w:r w:rsidRPr="00E3090A">
              <w:rPr>
                <w:sz w:val="24"/>
                <w:szCs w:val="24"/>
                <w:lang w:val="ru-RU"/>
              </w:rPr>
              <w:t>первообразная</w:t>
            </w:r>
            <w:proofErr w:type="gramEnd"/>
            <w:r w:rsidRPr="00E3090A">
              <w:rPr>
                <w:sz w:val="24"/>
                <w:szCs w:val="24"/>
                <w:lang w:val="ru-RU"/>
              </w:rPr>
              <w:t xml:space="preserve">. Теорема Ньютона—Лейбница. Применение интеграла к вычислению физических величин и площадей     </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интеграла и первообразной</w:t>
            </w:r>
            <w:proofErr w:type="gramStart"/>
            <w:r w:rsidRPr="00072091">
              <w:rPr>
                <w:sz w:val="24"/>
                <w:szCs w:val="24"/>
              </w:rPr>
              <w:t xml:space="preserve"> .</w:t>
            </w:r>
            <w:proofErr w:type="gramEnd"/>
            <w:r w:rsidRPr="00072091">
              <w:rPr>
                <w:sz w:val="24"/>
                <w:szCs w:val="24"/>
              </w:rPr>
              <w:t>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w:t>
            </w:r>
            <w:proofErr w:type="gramStart"/>
            <w:r w:rsidRPr="00072091">
              <w:rPr>
                <w:sz w:val="24"/>
                <w:szCs w:val="24"/>
              </w:rPr>
              <w:t xml:space="preserve"> .</w:t>
            </w:r>
            <w:proofErr w:type="gramEnd"/>
            <w:r w:rsidRPr="00072091">
              <w:rPr>
                <w:sz w:val="24"/>
                <w:szCs w:val="24"/>
              </w:rPr>
              <w:t>Решение задач на применение интеграла для вычисления физических величин и площадей.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15</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№11</w:t>
            </w:r>
          </w:p>
          <w:p w:rsidR="00D933F3" w:rsidRPr="00072091" w:rsidRDefault="00D933F3" w:rsidP="00DC3B89">
            <w:pPr>
              <w:jc w:val="center"/>
              <w:rPr>
                <w:b/>
                <w:bCs/>
                <w:sz w:val="24"/>
                <w:szCs w:val="24"/>
              </w:rPr>
            </w:pPr>
            <w:r w:rsidRPr="00072091">
              <w:rPr>
                <w:b/>
                <w:bCs/>
                <w:sz w:val="24"/>
                <w:szCs w:val="24"/>
              </w:rPr>
              <w:t>Элементы теории вероятностей.</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Событие, вероятность события, сложение и умножение вероятностей.</w:t>
            </w:r>
            <w:r w:rsidR="007E4DD3">
              <w:rPr>
                <w:sz w:val="24"/>
                <w:szCs w:val="24"/>
              </w:rPr>
              <w:t xml:space="preserve"> </w:t>
            </w:r>
            <w:r w:rsidRPr="00072091">
              <w:rPr>
                <w:sz w:val="24"/>
                <w:szCs w:val="24"/>
              </w:rPr>
              <w:t>Понятие о независимости событий</w:t>
            </w:r>
            <w:r w:rsidR="007E4DD3">
              <w:rPr>
                <w:sz w:val="24"/>
                <w:szCs w:val="24"/>
              </w:rPr>
              <w:t xml:space="preserve"> </w:t>
            </w:r>
            <w:r w:rsidRPr="00072091">
              <w:rPr>
                <w:sz w:val="24"/>
                <w:szCs w:val="24"/>
              </w:rPr>
              <w:t>Дискретная случайная величина</w:t>
            </w:r>
            <w:r w:rsidR="007E4DD3">
              <w:rPr>
                <w:sz w:val="24"/>
                <w:szCs w:val="24"/>
              </w:rPr>
              <w:t xml:space="preserve"> </w:t>
            </w:r>
            <w:r w:rsidRPr="00072091">
              <w:rPr>
                <w:sz w:val="24"/>
                <w:szCs w:val="24"/>
              </w:rPr>
              <w:t>закон ее распределении</w:t>
            </w:r>
            <w:r w:rsidR="007E4DD3">
              <w:rPr>
                <w:sz w:val="24"/>
                <w:szCs w:val="24"/>
              </w:rPr>
              <w:t xml:space="preserve"> </w:t>
            </w:r>
            <w:r w:rsidRPr="00072091">
              <w:rPr>
                <w:sz w:val="24"/>
                <w:szCs w:val="24"/>
              </w:rPr>
              <w:t>Числовые характеристики дискретной случайной величины.</w:t>
            </w:r>
            <w:r w:rsidR="007E4DD3">
              <w:rPr>
                <w:sz w:val="24"/>
                <w:szCs w:val="24"/>
              </w:rPr>
              <w:t xml:space="preserve"> </w:t>
            </w:r>
            <w:r w:rsidRPr="00072091">
              <w:rPr>
                <w:sz w:val="24"/>
                <w:szCs w:val="24"/>
              </w:rPr>
              <w:t>Понятие о законе больших чисел</w:t>
            </w:r>
          </w:p>
          <w:p w:rsidR="00D933F3" w:rsidRPr="00072091" w:rsidRDefault="00D933F3" w:rsidP="00DC3B89">
            <w:pPr>
              <w:jc w:val="both"/>
              <w:rPr>
                <w:b/>
                <w:sz w:val="24"/>
                <w:szCs w:val="24"/>
              </w:rPr>
            </w:pPr>
            <w:r w:rsidRPr="00072091">
              <w:rPr>
                <w:b/>
                <w:sz w:val="24"/>
                <w:szCs w:val="24"/>
              </w:rPr>
              <w:t>Практическая работа</w:t>
            </w:r>
          </w:p>
          <w:p w:rsidR="00AD2A93" w:rsidRPr="00072091" w:rsidRDefault="00AD2A93" w:rsidP="00126F99">
            <w:pPr>
              <w:pStyle w:val="a5"/>
              <w:numPr>
                <w:ilvl w:val="0"/>
                <w:numId w:val="35"/>
              </w:numPr>
              <w:rPr>
                <w:sz w:val="24"/>
                <w:szCs w:val="24"/>
              </w:rPr>
            </w:pPr>
            <w:r w:rsidRPr="00072091">
              <w:rPr>
                <w:sz w:val="24"/>
                <w:szCs w:val="24"/>
                <w:lang w:val="ru-RU"/>
              </w:rPr>
              <w:t xml:space="preserve">Классическое определение вероятности, свойства вероятностей, теорема о сумме вероятностей. </w:t>
            </w:r>
            <w:proofErr w:type="spellStart"/>
            <w:r w:rsidRPr="00072091">
              <w:rPr>
                <w:sz w:val="24"/>
                <w:szCs w:val="24"/>
              </w:rPr>
              <w:t>Вычисление</w:t>
            </w:r>
            <w:proofErr w:type="spellEnd"/>
            <w:r w:rsidR="007E4DD3">
              <w:rPr>
                <w:sz w:val="24"/>
                <w:szCs w:val="24"/>
                <w:lang w:val="ru-RU"/>
              </w:rPr>
              <w:t xml:space="preserve"> </w:t>
            </w:r>
            <w:proofErr w:type="spellStart"/>
            <w:r w:rsidRPr="00072091">
              <w:rPr>
                <w:sz w:val="24"/>
                <w:szCs w:val="24"/>
              </w:rPr>
              <w:t>вероятностей</w:t>
            </w:r>
            <w:bookmarkStart w:id="0" w:name="_GoBack"/>
            <w:bookmarkEnd w:id="0"/>
            <w:proofErr w:type="spellEnd"/>
            <w:r w:rsidR="007E4DD3">
              <w:rPr>
                <w:sz w:val="24"/>
                <w:szCs w:val="24"/>
                <w:lang w:val="ru-RU"/>
              </w:rPr>
              <w:t xml:space="preserve"> </w:t>
            </w:r>
            <w:proofErr w:type="spellStart"/>
            <w:r w:rsidR="00126F99" w:rsidRPr="00072091">
              <w:rPr>
                <w:sz w:val="24"/>
                <w:szCs w:val="24"/>
              </w:rPr>
              <w:t>Прикладные</w:t>
            </w:r>
            <w:proofErr w:type="spellEnd"/>
            <w:r w:rsidR="007E4DD3">
              <w:rPr>
                <w:sz w:val="24"/>
                <w:szCs w:val="24"/>
                <w:lang w:val="ru-RU"/>
              </w:rPr>
              <w:t xml:space="preserve"> </w:t>
            </w:r>
            <w:proofErr w:type="spellStart"/>
            <w:r w:rsidR="00126F99" w:rsidRPr="00072091">
              <w:rPr>
                <w:sz w:val="24"/>
                <w:szCs w:val="24"/>
              </w:rPr>
              <w:t>задачи</w:t>
            </w:r>
            <w:proofErr w:type="spellEnd"/>
            <w:r w:rsidR="00126F99" w:rsidRPr="00072091">
              <w:rPr>
                <w:sz w:val="24"/>
                <w:szCs w:val="24"/>
              </w:rPr>
              <w:t xml:space="preserve">. </w:t>
            </w:r>
            <w:proofErr w:type="spellStart"/>
            <w:r w:rsidR="00126F99" w:rsidRPr="00072091">
              <w:rPr>
                <w:sz w:val="24"/>
                <w:szCs w:val="24"/>
              </w:rPr>
              <w:t>Представление</w:t>
            </w:r>
            <w:proofErr w:type="spellEnd"/>
            <w:r w:rsidR="00126F99" w:rsidRPr="00072091">
              <w:rPr>
                <w:sz w:val="24"/>
                <w:szCs w:val="24"/>
              </w:rPr>
              <w:t xml:space="preserve"> </w:t>
            </w:r>
            <w:proofErr w:type="spellStart"/>
            <w:r w:rsidR="00126F99" w:rsidRPr="00072091">
              <w:rPr>
                <w:sz w:val="24"/>
                <w:szCs w:val="24"/>
              </w:rPr>
              <w:t>числовых</w:t>
            </w:r>
            <w:proofErr w:type="spellEnd"/>
            <w:r w:rsidR="00126F99" w:rsidRPr="00072091">
              <w:rPr>
                <w:sz w:val="24"/>
                <w:szCs w:val="24"/>
              </w:rPr>
              <w:t xml:space="preserve"> </w:t>
            </w:r>
            <w:proofErr w:type="spellStart"/>
            <w:r w:rsidR="00126F99" w:rsidRPr="00072091">
              <w:rPr>
                <w:sz w:val="24"/>
                <w:szCs w:val="24"/>
              </w:rPr>
              <w:t>данных</w:t>
            </w:r>
            <w:proofErr w:type="spellEnd"/>
            <w:r w:rsidR="00126F99" w:rsidRPr="00072091">
              <w:rPr>
                <w:sz w:val="24"/>
                <w:szCs w:val="24"/>
              </w:rPr>
              <w:t xml:space="preserve">. </w:t>
            </w:r>
            <w:proofErr w:type="spellStart"/>
            <w:r w:rsidR="00126F99" w:rsidRPr="00072091">
              <w:rPr>
                <w:sz w:val="24"/>
                <w:szCs w:val="24"/>
              </w:rPr>
              <w:t>Прикладные</w:t>
            </w:r>
            <w:proofErr w:type="spellEnd"/>
            <w:r w:rsidR="00126F99" w:rsidRPr="00072091">
              <w:rPr>
                <w:sz w:val="24"/>
                <w:szCs w:val="24"/>
              </w:rPr>
              <w:t xml:space="preserve"> </w:t>
            </w:r>
            <w:proofErr w:type="spellStart"/>
            <w:r w:rsidR="00126F99" w:rsidRPr="00072091">
              <w:rPr>
                <w:sz w:val="24"/>
                <w:szCs w:val="24"/>
              </w:rPr>
              <w:t>задачи</w:t>
            </w:r>
            <w:proofErr w:type="spellEnd"/>
            <w:r w:rsidR="00126F99" w:rsidRPr="00072091">
              <w:rPr>
                <w:sz w:val="24"/>
                <w:szCs w:val="24"/>
              </w:rPr>
              <w:t>.</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Изучение правила комбинаторики и применение при решении комбинаторных задач</w:t>
            </w:r>
            <w:proofErr w:type="gramStart"/>
            <w:r w:rsidRPr="00072091">
              <w:rPr>
                <w:sz w:val="24"/>
                <w:szCs w:val="24"/>
              </w:rPr>
              <w:t xml:space="preserve"> .</w:t>
            </w:r>
            <w:proofErr w:type="gramEnd"/>
            <w:r w:rsidRPr="00072091">
              <w:rPr>
                <w:sz w:val="24"/>
                <w:szCs w:val="24"/>
              </w:rPr>
              <w:t xml:space="preserve">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w:t>
            </w:r>
            <w:r w:rsidRPr="00072091">
              <w:rPr>
                <w:sz w:val="24"/>
                <w:szCs w:val="24"/>
              </w:rPr>
              <w:lastRenderedPageBreak/>
              <w:t>комбинаторики.</w:t>
            </w:r>
          </w:p>
          <w:p w:rsidR="00D933F3" w:rsidRPr="00072091" w:rsidRDefault="00D933F3" w:rsidP="00DC3B89">
            <w:pPr>
              <w:autoSpaceDE w:val="0"/>
              <w:autoSpaceDN w:val="0"/>
              <w:adjustRightInd w:val="0"/>
              <w:jc w:val="both"/>
              <w:rPr>
                <w:b/>
                <w:sz w:val="24"/>
                <w:szCs w:val="24"/>
              </w:rPr>
            </w:pPr>
            <w:r w:rsidRPr="00072091">
              <w:rPr>
                <w:sz w:val="24"/>
                <w:szCs w:val="24"/>
              </w:rPr>
              <w:t>Изучение классического определения вероятности, свойств вероятности, теоремы о сумме вероятностей</w:t>
            </w:r>
            <w:proofErr w:type="gramStart"/>
            <w:r w:rsidRPr="00072091">
              <w:rPr>
                <w:sz w:val="24"/>
                <w:szCs w:val="24"/>
              </w:rPr>
              <w:t xml:space="preserve"> .</w:t>
            </w:r>
            <w:proofErr w:type="gramEnd"/>
            <w:r w:rsidRPr="00072091">
              <w:rPr>
                <w:sz w:val="24"/>
                <w:szCs w:val="24"/>
              </w:rPr>
              <w:t>Рассмотрение примеров вычисления вероятностей. Решение задач на вычисление вероятностей событий.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№12</w:t>
            </w:r>
          </w:p>
          <w:p w:rsidR="00D933F3" w:rsidRPr="00072091" w:rsidRDefault="00D933F3" w:rsidP="00126F99">
            <w:pPr>
              <w:pStyle w:val="a5"/>
              <w:numPr>
                <w:ilvl w:val="0"/>
                <w:numId w:val="35"/>
              </w:numPr>
              <w:jc w:val="center"/>
              <w:rPr>
                <w:b/>
                <w:bCs/>
                <w:sz w:val="24"/>
                <w:szCs w:val="24"/>
              </w:rPr>
            </w:pPr>
            <w:proofErr w:type="spellStart"/>
            <w:r w:rsidRPr="00072091">
              <w:rPr>
                <w:b/>
                <w:bCs/>
                <w:sz w:val="24"/>
                <w:szCs w:val="24"/>
              </w:rPr>
              <w:t>Уравнения</w:t>
            </w:r>
            <w:proofErr w:type="spellEnd"/>
            <w:r w:rsidRPr="00072091">
              <w:rPr>
                <w:b/>
                <w:bCs/>
                <w:sz w:val="24"/>
                <w:szCs w:val="24"/>
              </w:rPr>
              <w:t xml:space="preserve"> и </w:t>
            </w:r>
            <w:proofErr w:type="spellStart"/>
            <w:r w:rsidRPr="00072091">
              <w:rPr>
                <w:b/>
                <w:bCs/>
                <w:sz w:val="24"/>
                <w:szCs w:val="24"/>
              </w:rPr>
              <w:t>неравенства</w:t>
            </w:r>
            <w:proofErr w:type="spellEnd"/>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bCs/>
                <w:sz w:val="24"/>
                <w:szCs w:val="24"/>
              </w:rPr>
            </w:pPr>
            <w:r w:rsidRPr="00072091">
              <w:rPr>
                <w:bCs/>
                <w:sz w:val="24"/>
                <w:szCs w:val="24"/>
              </w:rPr>
              <w:t>Рациональные, иррациональные, показательные и тригонометрические уравнения и системы.</w:t>
            </w:r>
            <w:r w:rsidR="007E4DD3">
              <w:rPr>
                <w:bCs/>
                <w:sz w:val="24"/>
                <w:szCs w:val="24"/>
              </w:rPr>
              <w:t xml:space="preserve"> </w:t>
            </w:r>
            <w:r w:rsidRPr="00072091">
              <w:rPr>
                <w:bCs/>
                <w:sz w:val="24"/>
                <w:szCs w:val="24"/>
              </w:rPr>
              <w:t>Равносильность уравнений, неравенств, систем.</w:t>
            </w:r>
            <w:r w:rsidR="007E4DD3">
              <w:rPr>
                <w:bCs/>
                <w:sz w:val="24"/>
                <w:szCs w:val="24"/>
              </w:rPr>
              <w:t xml:space="preserve"> </w:t>
            </w:r>
            <w:r w:rsidRPr="00072091">
              <w:rPr>
                <w:bCs/>
                <w:sz w:val="24"/>
                <w:szCs w:val="24"/>
              </w:rPr>
              <w:t>Основные приемы их решения (разложение на множители, введение новых неизвестных, подстановка, графический метод)</w:t>
            </w:r>
            <w:proofErr w:type="gramStart"/>
            <w:r w:rsidRPr="00072091">
              <w:rPr>
                <w:bCs/>
                <w:sz w:val="24"/>
                <w:szCs w:val="24"/>
              </w:rPr>
              <w:t>.Н</w:t>
            </w:r>
            <w:proofErr w:type="gramEnd"/>
            <w:r w:rsidRPr="00072091">
              <w:rPr>
                <w:bCs/>
                <w:sz w:val="24"/>
                <w:szCs w:val="24"/>
              </w:rPr>
              <w:t>еравенства.</w:t>
            </w:r>
            <w:r w:rsidR="007E4DD3">
              <w:rPr>
                <w:bCs/>
                <w:sz w:val="24"/>
                <w:szCs w:val="24"/>
              </w:rPr>
              <w:t xml:space="preserve"> </w:t>
            </w:r>
            <w:r w:rsidRPr="00072091">
              <w:rPr>
                <w:bCs/>
                <w:sz w:val="24"/>
                <w:szCs w:val="24"/>
              </w:rPr>
              <w:t>Рациональные, иррациональные, показательные и тригонометрические неравенства. Основные приемы их решения.</w:t>
            </w:r>
            <w:r w:rsidR="007E4DD3">
              <w:rPr>
                <w:bCs/>
                <w:sz w:val="24"/>
                <w:szCs w:val="24"/>
              </w:rPr>
              <w:t xml:space="preserve"> </w:t>
            </w:r>
            <w:r w:rsidRPr="00072091">
              <w:rPr>
                <w:bCs/>
                <w:sz w:val="24"/>
                <w:szCs w:val="24"/>
              </w:rPr>
              <w:t>Использование свойств и графиков функций при решении уравнений и неравенств.</w:t>
            </w:r>
            <w:r w:rsidR="007E4DD3">
              <w:rPr>
                <w:bCs/>
                <w:sz w:val="24"/>
                <w:szCs w:val="24"/>
              </w:rPr>
              <w:t xml:space="preserve"> </w:t>
            </w:r>
            <w:r w:rsidRPr="00072091">
              <w:rPr>
                <w:bCs/>
                <w:sz w:val="24"/>
                <w:szCs w:val="24"/>
              </w:rPr>
              <w:t>Метод интервалов. Изображение на координатной плоскости множества решений уравнений и неравен</w:t>
            </w:r>
            <w:proofErr w:type="gramStart"/>
            <w:r w:rsidRPr="00072091">
              <w:rPr>
                <w:bCs/>
                <w:sz w:val="24"/>
                <w:szCs w:val="24"/>
              </w:rPr>
              <w:t>ств с дв</w:t>
            </w:r>
            <w:proofErr w:type="gramEnd"/>
            <w:r w:rsidRPr="00072091">
              <w:rPr>
                <w:bCs/>
                <w:sz w:val="24"/>
                <w:szCs w:val="24"/>
              </w:rPr>
              <w:t>умя переменными и их систем.</w:t>
            </w:r>
          </w:p>
          <w:p w:rsidR="00D933F3" w:rsidRPr="00072091" w:rsidRDefault="00D933F3" w:rsidP="00DC3B89">
            <w:pPr>
              <w:autoSpaceDE w:val="0"/>
              <w:autoSpaceDN w:val="0"/>
              <w:adjustRightInd w:val="0"/>
              <w:jc w:val="both"/>
              <w:rPr>
                <w:b/>
                <w:bCs/>
                <w:sz w:val="24"/>
                <w:szCs w:val="24"/>
              </w:rPr>
            </w:pPr>
            <w:r w:rsidRPr="00072091">
              <w:rPr>
                <w:b/>
                <w:bCs/>
                <w:sz w:val="24"/>
                <w:szCs w:val="24"/>
              </w:rPr>
              <w:t>Практическая работа:</w:t>
            </w:r>
          </w:p>
          <w:p w:rsidR="00126F99" w:rsidRPr="00E3090A" w:rsidRDefault="00D933F3" w:rsidP="00126F99">
            <w:pPr>
              <w:pStyle w:val="a5"/>
              <w:numPr>
                <w:ilvl w:val="0"/>
                <w:numId w:val="35"/>
              </w:numPr>
              <w:autoSpaceDE w:val="0"/>
              <w:autoSpaceDN w:val="0"/>
              <w:adjustRightInd w:val="0"/>
              <w:jc w:val="both"/>
              <w:rPr>
                <w:bCs/>
                <w:sz w:val="24"/>
                <w:szCs w:val="24"/>
                <w:lang w:val="ru-RU"/>
              </w:rPr>
            </w:pPr>
            <w:r w:rsidRPr="00E3090A">
              <w:rPr>
                <w:bCs/>
                <w:sz w:val="24"/>
                <w:szCs w:val="24"/>
                <w:lang w:val="ru-RU"/>
              </w:rPr>
              <w:t>Корни уравнений</w:t>
            </w:r>
            <w:r w:rsidR="00AD2A93" w:rsidRPr="00E3090A">
              <w:rPr>
                <w:bCs/>
                <w:sz w:val="24"/>
                <w:szCs w:val="24"/>
                <w:lang w:val="ru-RU"/>
              </w:rPr>
              <w:t xml:space="preserve"> Равносильность уравнений. Преобразование</w:t>
            </w:r>
            <w:r w:rsidR="007E4DD3">
              <w:rPr>
                <w:bCs/>
                <w:sz w:val="24"/>
                <w:szCs w:val="24"/>
                <w:lang w:val="ru-RU"/>
              </w:rPr>
              <w:t xml:space="preserve"> </w:t>
            </w:r>
            <w:r w:rsidR="00AD2A93" w:rsidRPr="00E3090A">
              <w:rPr>
                <w:bCs/>
                <w:sz w:val="24"/>
                <w:szCs w:val="24"/>
                <w:lang w:val="ru-RU"/>
              </w:rPr>
              <w:t>уравнений.</w:t>
            </w:r>
          </w:p>
          <w:p w:rsidR="00072091" w:rsidRPr="007E4DD3" w:rsidRDefault="00AD2A93" w:rsidP="00126F99">
            <w:pPr>
              <w:pStyle w:val="a5"/>
              <w:numPr>
                <w:ilvl w:val="0"/>
                <w:numId w:val="35"/>
              </w:numPr>
              <w:autoSpaceDE w:val="0"/>
              <w:autoSpaceDN w:val="0"/>
              <w:adjustRightInd w:val="0"/>
              <w:jc w:val="both"/>
              <w:rPr>
                <w:bCs/>
                <w:sz w:val="24"/>
                <w:szCs w:val="24"/>
                <w:lang w:val="ru-RU"/>
              </w:rPr>
            </w:pPr>
            <w:r w:rsidRPr="007E4DD3">
              <w:rPr>
                <w:bCs/>
                <w:sz w:val="24"/>
                <w:szCs w:val="24"/>
                <w:lang w:val="ru-RU"/>
              </w:rPr>
              <w:t>Основные</w:t>
            </w:r>
            <w:r w:rsidR="007E4DD3">
              <w:rPr>
                <w:bCs/>
                <w:sz w:val="24"/>
                <w:szCs w:val="24"/>
                <w:lang w:val="ru-RU"/>
              </w:rPr>
              <w:t xml:space="preserve"> </w:t>
            </w:r>
            <w:r w:rsidRPr="007E4DD3">
              <w:rPr>
                <w:bCs/>
                <w:sz w:val="24"/>
                <w:szCs w:val="24"/>
                <w:lang w:val="ru-RU"/>
              </w:rPr>
              <w:t>приемы</w:t>
            </w:r>
            <w:r w:rsidR="007E4DD3">
              <w:rPr>
                <w:bCs/>
                <w:sz w:val="24"/>
                <w:szCs w:val="24"/>
                <w:lang w:val="ru-RU"/>
              </w:rPr>
              <w:t xml:space="preserve"> </w:t>
            </w:r>
            <w:r w:rsidRPr="007E4DD3">
              <w:rPr>
                <w:bCs/>
                <w:sz w:val="24"/>
                <w:szCs w:val="24"/>
                <w:lang w:val="ru-RU"/>
              </w:rPr>
              <w:t>решения</w:t>
            </w:r>
            <w:r w:rsidR="007E4DD3">
              <w:rPr>
                <w:bCs/>
                <w:sz w:val="24"/>
                <w:szCs w:val="24"/>
                <w:lang w:val="ru-RU"/>
              </w:rPr>
              <w:t xml:space="preserve"> </w:t>
            </w:r>
            <w:r w:rsidRPr="007E4DD3">
              <w:rPr>
                <w:bCs/>
                <w:sz w:val="24"/>
                <w:szCs w:val="24"/>
                <w:lang w:val="ru-RU"/>
              </w:rPr>
              <w:t>уравнений. Решение</w:t>
            </w:r>
            <w:r w:rsidR="007E4DD3">
              <w:rPr>
                <w:bCs/>
                <w:sz w:val="24"/>
                <w:szCs w:val="24"/>
                <w:lang w:val="ru-RU"/>
              </w:rPr>
              <w:t xml:space="preserve"> </w:t>
            </w:r>
            <w:r w:rsidRPr="007E4DD3">
              <w:rPr>
                <w:bCs/>
                <w:sz w:val="24"/>
                <w:szCs w:val="24"/>
                <w:lang w:val="ru-RU"/>
              </w:rPr>
              <w:t>систем</w:t>
            </w:r>
            <w:r w:rsidR="007E4DD3">
              <w:rPr>
                <w:bCs/>
                <w:sz w:val="24"/>
                <w:szCs w:val="24"/>
                <w:lang w:val="ru-RU"/>
              </w:rPr>
              <w:t xml:space="preserve"> </w:t>
            </w:r>
            <w:r w:rsidRPr="007E4DD3">
              <w:rPr>
                <w:bCs/>
                <w:sz w:val="24"/>
                <w:szCs w:val="24"/>
                <w:lang w:val="ru-RU"/>
              </w:rPr>
              <w:t>уравнений</w:t>
            </w:r>
          </w:p>
          <w:p w:rsidR="00AD2A93" w:rsidRPr="00072091" w:rsidRDefault="00AD2A93" w:rsidP="00126F99">
            <w:pPr>
              <w:pStyle w:val="a5"/>
              <w:numPr>
                <w:ilvl w:val="0"/>
                <w:numId w:val="35"/>
              </w:numPr>
              <w:autoSpaceDE w:val="0"/>
              <w:autoSpaceDN w:val="0"/>
              <w:adjustRightInd w:val="0"/>
              <w:jc w:val="both"/>
              <w:rPr>
                <w:bCs/>
                <w:sz w:val="24"/>
                <w:szCs w:val="24"/>
                <w:lang w:val="ru-RU"/>
              </w:rPr>
            </w:pPr>
            <w:r w:rsidRPr="00072091">
              <w:rPr>
                <w:bCs/>
                <w:sz w:val="24"/>
                <w:szCs w:val="24"/>
                <w:lang w:val="ru-RU"/>
              </w:rPr>
              <w:t xml:space="preserve"> Использование свойств и графиков функций для решения уравнений и неравенств.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простейшими сведениями о корнях алгебраических уравнений, понятиями исследования уравнений и систем уравнений</w:t>
            </w:r>
            <w:proofErr w:type="gramStart"/>
            <w:r w:rsidRPr="00072091">
              <w:rPr>
                <w:sz w:val="24"/>
                <w:szCs w:val="24"/>
              </w:rPr>
              <w:t xml:space="preserve"> .</w:t>
            </w:r>
            <w:proofErr w:type="gramEnd"/>
            <w:r w:rsidRPr="00072091">
              <w:rPr>
                <w:sz w:val="24"/>
                <w:szCs w:val="24"/>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w:t>
            </w:r>
            <w:proofErr w:type="gramStart"/>
            <w:r w:rsidRPr="00072091">
              <w:rPr>
                <w:sz w:val="24"/>
                <w:szCs w:val="24"/>
              </w:rPr>
              <w:t xml:space="preserve"> .</w:t>
            </w:r>
            <w:proofErr w:type="gramEnd"/>
            <w:r w:rsidRPr="00072091">
              <w:rPr>
                <w:sz w:val="24"/>
                <w:szCs w:val="24"/>
              </w:rPr>
              <w:t>Использование свойств и графиков функций для решения уравнений. Повторение основных приемов решения систем</w:t>
            </w:r>
            <w:proofErr w:type="gramStart"/>
            <w:r w:rsidRPr="00072091">
              <w:rPr>
                <w:sz w:val="24"/>
                <w:szCs w:val="24"/>
              </w:rPr>
              <w:t xml:space="preserve"> .</w:t>
            </w:r>
            <w:proofErr w:type="gramEnd"/>
            <w:r w:rsidRPr="00072091">
              <w:rPr>
                <w:sz w:val="24"/>
                <w:szCs w:val="24"/>
              </w:rPr>
              <w:t>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w:t>
            </w:r>
            <w:proofErr w:type="gramStart"/>
            <w:r w:rsidRPr="00072091">
              <w:rPr>
                <w:sz w:val="24"/>
                <w:szCs w:val="24"/>
              </w:rPr>
              <w:t xml:space="preserve"> .</w:t>
            </w:r>
            <w:proofErr w:type="gramEnd"/>
            <w:r w:rsidRPr="00072091">
              <w:rPr>
                <w:sz w:val="24"/>
                <w:szCs w:val="24"/>
              </w:rPr>
              <w:t>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126F99" w:rsidRPr="00072091" w:rsidRDefault="00126F99" w:rsidP="0012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vMerge w:val="restart"/>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Итого: аудиторных часов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r w:rsidR="009557F2">
              <w:rPr>
                <w:b/>
                <w:bCs/>
                <w:sz w:val="24"/>
                <w:szCs w:val="24"/>
              </w:rPr>
              <w:t>34</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Всего:</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351</w:t>
            </w:r>
          </w:p>
        </w:tc>
      </w:tr>
    </w:tbl>
    <w:p w:rsidR="00C028C3" w:rsidRDefault="00C028C3" w:rsidP="009A0306">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C028C3" w:rsidRPr="00890952" w:rsidRDefault="00C028C3" w:rsidP="00C028C3">
      <w:pPr>
        <w:autoSpaceDE w:val="0"/>
        <w:autoSpaceDN w:val="0"/>
        <w:adjustRightInd w:val="0"/>
        <w:jc w:val="both"/>
        <w:rPr>
          <w:rFonts w:eastAsiaTheme="minorHAnsi"/>
          <w:b/>
          <w:lang w:eastAsia="en-US"/>
        </w:rPr>
      </w:pPr>
      <w:r w:rsidRPr="00890952">
        <w:rPr>
          <w:rFonts w:eastAsiaTheme="minorHAnsi"/>
          <w:b/>
          <w:lang w:eastAsia="en-US"/>
        </w:rPr>
        <w:lastRenderedPageBreak/>
        <w:t xml:space="preserve">Примерные темы рефератов (докладов), </w:t>
      </w:r>
      <w:proofErr w:type="gramStart"/>
      <w:r w:rsidRPr="00890952">
        <w:rPr>
          <w:rFonts w:eastAsiaTheme="minorHAnsi"/>
          <w:b/>
          <w:lang w:eastAsia="en-US"/>
        </w:rPr>
        <w:t>индивидуальных проектов</w:t>
      </w:r>
      <w:proofErr w:type="gramEnd"/>
    </w:p>
    <w:p w:rsidR="008E7946" w:rsidRDefault="008E7946" w:rsidP="009A0306">
      <w:pPr>
        <w:autoSpaceDE w:val="0"/>
        <w:autoSpaceDN w:val="0"/>
        <w:adjustRightInd w:val="0"/>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A7880" w:rsidRPr="0023481E" w:rsidRDefault="00CA7880" w:rsidP="00CA7880">
      <w:pPr>
        <w:ind w:firstLine="709"/>
        <w:jc w:val="both"/>
        <w:rPr>
          <w:lang w:eastAsia="ar-SA"/>
        </w:rPr>
      </w:pPr>
      <w:r w:rsidRPr="0023481E">
        <w:rPr>
          <w:lang w:eastAsia="ar-SA"/>
        </w:rPr>
        <w:t>Непрерывные дроби</w:t>
      </w:r>
    </w:p>
    <w:p w:rsidR="00CA7880" w:rsidRPr="0023481E" w:rsidRDefault="00CA7880" w:rsidP="00CA7880">
      <w:pPr>
        <w:ind w:firstLine="709"/>
        <w:jc w:val="both"/>
        <w:rPr>
          <w:lang w:eastAsia="ar-SA"/>
        </w:rPr>
      </w:pPr>
      <w:r w:rsidRPr="0023481E">
        <w:rPr>
          <w:lang w:eastAsia="ar-SA"/>
        </w:rPr>
        <w:t>Применение сложных процентов в экономических расчетах</w:t>
      </w:r>
    </w:p>
    <w:p w:rsidR="00CA7880" w:rsidRPr="0023481E" w:rsidRDefault="00CA7880" w:rsidP="00CA7880">
      <w:pPr>
        <w:ind w:firstLine="709"/>
        <w:jc w:val="both"/>
        <w:rPr>
          <w:lang w:eastAsia="ar-SA"/>
        </w:rPr>
      </w:pPr>
      <w:r w:rsidRPr="0023481E">
        <w:rPr>
          <w:lang w:eastAsia="ar-SA"/>
        </w:rPr>
        <w:t>Параллельное проектирование</w:t>
      </w:r>
    </w:p>
    <w:p w:rsidR="00CA7880" w:rsidRPr="0023481E" w:rsidRDefault="00CA7880" w:rsidP="00CA7880">
      <w:pPr>
        <w:ind w:firstLine="709"/>
        <w:jc w:val="both"/>
        <w:rPr>
          <w:lang w:eastAsia="ar-SA"/>
        </w:rPr>
      </w:pPr>
      <w:r w:rsidRPr="0023481E">
        <w:rPr>
          <w:lang w:eastAsia="ar-SA"/>
        </w:rPr>
        <w:t>Средние значения и их применение в статистике</w:t>
      </w:r>
    </w:p>
    <w:p w:rsidR="00CA7880" w:rsidRPr="0023481E" w:rsidRDefault="00CA7880" w:rsidP="00CA7880">
      <w:pPr>
        <w:ind w:firstLine="709"/>
        <w:jc w:val="both"/>
        <w:rPr>
          <w:lang w:eastAsia="ar-SA"/>
        </w:rPr>
      </w:pPr>
      <w:r w:rsidRPr="0023481E">
        <w:rPr>
          <w:lang w:eastAsia="ar-SA"/>
        </w:rPr>
        <w:t>Векторное задание прямых и плоскостей в пространстве</w:t>
      </w:r>
    </w:p>
    <w:p w:rsidR="00CA7880" w:rsidRPr="0023481E" w:rsidRDefault="00CA7880" w:rsidP="00CA7880">
      <w:pPr>
        <w:ind w:firstLine="709"/>
        <w:jc w:val="both"/>
        <w:rPr>
          <w:lang w:eastAsia="ar-SA"/>
        </w:rPr>
      </w:pPr>
      <w:r w:rsidRPr="0023481E">
        <w:rPr>
          <w:lang w:eastAsia="ar-SA"/>
        </w:rPr>
        <w:t>Сложение гармонических колебаний</w:t>
      </w:r>
    </w:p>
    <w:p w:rsidR="00CA7880" w:rsidRPr="0023481E" w:rsidRDefault="00CA7880" w:rsidP="00CA7880">
      <w:pPr>
        <w:ind w:firstLine="709"/>
        <w:jc w:val="both"/>
        <w:rPr>
          <w:lang w:eastAsia="ar-SA"/>
        </w:rPr>
      </w:pPr>
      <w:r w:rsidRPr="0023481E">
        <w:rPr>
          <w:lang w:eastAsia="ar-SA"/>
        </w:rPr>
        <w:t>Графическое решение уравнений и неравенств</w:t>
      </w:r>
    </w:p>
    <w:p w:rsidR="00CA7880" w:rsidRPr="0023481E" w:rsidRDefault="00CA7880" w:rsidP="00CA7880">
      <w:pPr>
        <w:ind w:firstLine="709"/>
        <w:jc w:val="both"/>
        <w:rPr>
          <w:lang w:eastAsia="ar-SA"/>
        </w:rPr>
      </w:pPr>
      <w:r w:rsidRPr="0023481E">
        <w:rPr>
          <w:lang w:eastAsia="ar-SA"/>
        </w:rPr>
        <w:t>Правильные и полуправильные многогранники</w:t>
      </w:r>
    </w:p>
    <w:p w:rsidR="00CA7880" w:rsidRPr="0023481E" w:rsidRDefault="00CA7880" w:rsidP="00CA7880">
      <w:pPr>
        <w:ind w:firstLine="709"/>
        <w:jc w:val="both"/>
        <w:rPr>
          <w:lang w:eastAsia="ar-SA"/>
        </w:rPr>
      </w:pPr>
      <w:r w:rsidRPr="0023481E">
        <w:rPr>
          <w:lang w:eastAsia="ar-SA"/>
        </w:rPr>
        <w:t>Конические сечения и их применение в технике</w:t>
      </w:r>
    </w:p>
    <w:p w:rsidR="00CA7880" w:rsidRPr="0023481E" w:rsidRDefault="00CA7880" w:rsidP="00CA7880">
      <w:pPr>
        <w:jc w:val="both"/>
        <w:rPr>
          <w:lang w:eastAsia="ar-SA"/>
        </w:rPr>
      </w:pPr>
      <w:r w:rsidRPr="0023481E">
        <w:rPr>
          <w:lang w:eastAsia="ar-SA"/>
        </w:rPr>
        <w:t xml:space="preserve">          Понятие дифференциала и его приложения</w:t>
      </w:r>
    </w:p>
    <w:p w:rsidR="00CA7880" w:rsidRPr="0023481E" w:rsidRDefault="00CA7880" w:rsidP="00CA7880">
      <w:pPr>
        <w:ind w:firstLine="709"/>
        <w:jc w:val="both"/>
        <w:rPr>
          <w:lang w:eastAsia="ar-SA"/>
        </w:rPr>
      </w:pPr>
      <w:r w:rsidRPr="0023481E">
        <w:rPr>
          <w:lang w:eastAsia="ar-SA"/>
        </w:rPr>
        <w:t>Схемы Бернулли повторных испытаний</w:t>
      </w:r>
    </w:p>
    <w:p w:rsidR="00CA7880" w:rsidRDefault="00CA7880" w:rsidP="00BC612C">
      <w:pPr>
        <w:ind w:firstLine="709"/>
        <w:jc w:val="both"/>
        <w:rPr>
          <w:rFonts w:eastAsiaTheme="minorHAnsi"/>
          <w:b/>
          <w:lang w:eastAsia="en-US"/>
        </w:rPr>
        <w:sectPr w:rsidR="00CA7880" w:rsidSect="00BC612C">
          <w:pgSz w:w="11906" w:h="16838"/>
          <w:pgMar w:top="1134" w:right="850" w:bottom="1812" w:left="1701" w:header="708" w:footer="708" w:gutter="0"/>
          <w:cols w:space="708"/>
          <w:titlePg/>
          <w:docGrid w:linePitch="360"/>
        </w:sectPr>
      </w:pPr>
      <w:r w:rsidRPr="0023481E">
        <w:rPr>
          <w:lang w:eastAsia="ar-SA"/>
        </w:rPr>
        <w:t>Исследование уравнений и неравенств с параметром</w:t>
      </w:r>
    </w:p>
    <w:p w:rsidR="00253FB2" w:rsidRDefault="00253FB2" w:rsidP="00E27226">
      <w:pPr>
        <w:pStyle w:val="1"/>
        <w:numPr>
          <w:ilvl w:val="0"/>
          <w:numId w:val="37"/>
        </w:numPr>
        <w:jc w:val="center"/>
        <w:rPr>
          <w:b/>
          <w:caps/>
        </w:rPr>
      </w:pPr>
      <w:r w:rsidRPr="009A5962">
        <w:rPr>
          <w:b/>
          <w:caps/>
        </w:rPr>
        <w:lastRenderedPageBreak/>
        <w:t xml:space="preserve">условия реализации  </w:t>
      </w:r>
      <w:r w:rsidRPr="0022107E">
        <w:rPr>
          <w:b/>
          <w:bCs/>
          <w:caps/>
        </w:rPr>
        <w:t>РАБОЧЕЙ программы</w:t>
      </w:r>
      <w:r w:rsidR="00F446C3">
        <w:rPr>
          <w:b/>
          <w:bCs/>
          <w:caps/>
        </w:rPr>
        <w:t xml:space="preserve"> предмета</w:t>
      </w:r>
    </w:p>
    <w:p w:rsidR="00253FB2" w:rsidRPr="009A5962" w:rsidRDefault="00253FB2" w:rsidP="00253FB2"/>
    <w:p w:rsidR="00253FB2" w:rsidRDefault="00E27226" w:rsidP="00253FB2">
      <w:pPr>
        <w:autoSpaceDE w:val="0"/>
        <w:autoSpaceDN w:val="0"/>
        <w:adjustRightInd w:val="0"/>
        <w:rPr>
          <w:rFonts w:eastAsiaTheme="minorHAnsi"/>
          <w:b/>
          <w:lang w:eastAsia="en-US"/>
        </w:rPr>
      </w:pPr>
      <w:r>
        <w:rPr>
          <w:rFonts w:eastAsiaTheme="minorHAnsi"/>
          <w:b/>
          <w:lang w:eastAsia="en-US"/>
        </w:rPr>
        <w:t>5</w:t>
      </w:r>
      <w:r w:rsidR="00253FB2">
        <w:rPr>
          <w:rFonts w:eastAsiaTheme="minorHAnsi"/>
          <w:b/>
          <w:lang w:eastAsia="en-US"/>
        </w:rPr>
        <w:t>.1 Требования к минимальному материально-техническому обеспечению</w:t>
      </w:r>
    </w:p>
    <w:p w:rsidR="00BC612C" w:rsidRPr="00CB65FB" w:rsidRDefault="00E27226" w:rsidP="00F446C3">
      <w:pPr>
        <w:tabs>
          <w:tab w:val="left" w:pos="10992"/>
          <w:tab w:val="left" w:pos="11908"/>
          <w:tab w:val="left" w:pos="12824"/>
          <w:tab w:val="left" w:pos="13740"/>
          <w:tab w:val="left" w:pos="14656"/>
        </w:tabs>
        <w:ind w:firstLine="567"/>
        <w:jc w:val="both"/>
        <w:rPr>
          <w:sz w:val="16"/>
          <w:szCs w:val="16"/>
        </w:rPr>
      </w:pPr>
      <w:r>
        <w:t>Для р</w:t>
      </w:r>
      <w:r w:rsidR="00BC612C" w:rsidRPr="00CB65FB">
        <w:t>еализаци</w:t>
      </w:r>
      <w:r>
        <w:t>и</w:t>
      </w:r>
      <w:r w:rsidR="00BC612C" w:rsidRPr="00CB65FB">
        <w:t xml:space="preserve"> программы </w:t>
      </w:r>
      <w:r w:rsidR="00F446C3">
        <w:t>предмета</w:t>
      </w:r>
      <w:r>
        <w:t xml:space="preserve"> имеется в </w:t>
      </w:r>
      <w:r w:rsidR="00BC612C" w:rsidRPr="00CB65FB">
        <w:t>наличи</w:t>
      </w:r>
      <w:r>
        <w:t>и</w:t>
      </w:r>
      <w:r w:rsidR="00BC612C" w:rsidRPr="00CB65FB">
        <w:t xml:space="preserve"> учебн</w:t>
      </w:r>
      <w:r>
        <w:t>ый</w:t>
      </w:r>
      <w:r w:rsidR="00BC612C" w:rsidRPr="00CB65FB">
        <w:t xml:space="preserve"> кабинет</w:t>
      </w:r>
      <w:r>
        <w:t xml:space="preserve"> Математики</w:t>
      </w:r>
      <w:r w:rsidR="00BC612C" w:rsidRPr="00CB65FB">
        <w:t>.</w:t>
      </w:r>
    </w:p>
    <w:p w:rsidR="00BC612C" w:rsidRPr="00CB65FB" w:rsidRDefault="00BC612C" w:rsidP="00BC612C">
      <w:pPr>
        <w:tabs>
          <w:tab w:val="left" w:pos="10992"/>
          <w:tab w:val="left" w:pos="11908"/>
          <w:tab w:val="left" w:pos="12824"/>
          <w:tab w:val="left" w:pos="13740"/>
          <w:tab w:val="left" w:pos="14656"/>
        </w:tabs>
        <w:ind w:firstLine="567"/>
        <w:jc w:val="both"/>
      </w:pPr>
      <w:proofErr w:type="gramStart"/>
      <w:r w:rsidRPr="00CB65FB">
        <w:t xml:space="preserve">Оборудование учебного кабинета: </w:t>
      </w:r>
      <w:r w:rsidRPr="00CB65FB">
        <w:rPr>
          <w:rFonts w:eastAsiaTheme="minorHAns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roofErr w:type="gramEnd"/>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rFonts w:eastAsiaTheme="minorHAnsi"/>
          <w:lang w:eastAsia="en-US"/>
        </w:rPr>
        <w:t>мультимедийное</w:t>
      </w:r>
      <w:proofErr w:type="spellEnd"/>
      <w:r w:rsidRPr="00CB65FB">
        <w:rPr>
          <w:rFonts w:eastAsiaTheme="minorHAnsi"/>
          <w:lang w:eastAsia="en-US"/>
        </w:rPr>
        <w:t xml:space="preserve"> оборудование; информационно-коммуникационные средства; Интернет.</w:t>
      </w:r>
    </w:p>
    <w:p w:rsidR="00253FB2" w:rsidRDefault="00253FB2" w:rsidP="00253FB2">
      <w:pPr>
        <w:pStyle w:val="1"/>
        <w:tabs>
          <w:tab w:val="left" w:pos="10992"/>
          <w:tab w:val="left" w:pos="11908"/>
          <w:tab w:val="left" w:pos="12824"/>
          <w:tab w:val="left" w:pos="13740"/>
          <w:tab w:val="left" w:pos="14656"/>
        </w:tabs>
        <w:ind w:firstLine="0"/>
        <w:jc w:val="both"/>
        <w:rPr>
          <w:rFonts w:eastAsiaTheme="minorHAnsi"/>
          <w:b/>
          <w:lang w:eastAsia="en-US"/>
        </w:rPr>
      </w:pPr>
    </w:p>
    <w:p w:rsidR="00253FB2" w:rsidRPr="0022107E" w:rsidRDefault="00E27226" w:rsidP="00253FB2">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253FB2" w:rsidRPr="00DD2F82">
        <w:rPr>
          <w:rFonts w:eastAsiaTheme="minorHAnsi"/>
          <w:b/>
          <w:lang w:eastAsia="en-US"/>
        </w:rPr>
        <w:t xml:space="preserve">.2 </w:t>
      </w:r>
      <w:r w:rsidR="00253FB2" w:rsidRPr="0022107E">
        <w:rPr>
          <w:b/>
          <w:bCs/>
        </w:rPr>
        <w:t>Информационное обеспечение обучения</w:t>
      </w:r>
      <w:r w:rsidR="00253FB2">
        <w:rPr>
          <w:b/>
          <w:bCs/>
        </w:rPr>
        <w:t xml:space="preserve">. </w:t>
      </w:r>
      <w:r w:rsidR="00253FB2" w:rsidRPr="0022107E">
        <w:rPr>
          <w:b/>
          <w:bCs/>
        </w:rPr>
        <w:t>Перечень учебных изданий, Интернет-ресурсов, дополнительной литературы</w:t>
      </w:r>
    </w:p>
    <w:p w:rsidR="00253FB2" w:rsidRDefault="00253FB2" w:rsidP="00253FB2">
      <w:pPr>
        <w:autoSpaceDE w:val="0"/>
        <w:autoSpaceDN w:val="0"/>
        <w:adjustRightInd w:val="0"/>
        <w:jc w:val="both"/>
        <w:rPr>
          <w:rFonts w:eastAsiaTheme="minorHAnsi"/>
          <w:b/>
          <w:lang w:eastAsia="en-US"/>
        </w:rPr>
      </w:pPr>
    </w:p>
    <w:p w:rsidR="00253FB2" w:rsidRPr="00DD2F82" w:rsidRDefault="00253FB2" w:rsidP="009E2839">
      <w:pPr>
        <w:autoSpaceDE w:val="0"/>
        <w:autoSpaceDN w:val="0"/>
        <w:adjustRightInd w:val="0"/>
        <w:jc w:val="center"/>
        <w:rPr>
          <w:rFonts w:eastAsiaTheme="minorHAnsi"/>
          <w:b/>
          <w:lang w:eastAsia="en-US"/>
        </w:rPr>
      </w:pPr>
      <w:r w:rsidRPr="00DD2F82">
        <w:rPr>
          <w:rFonts w:eastAsiaTheme="minorHAnsi"/>
          <w:b/>
          <w:lang w:eastAsia="en-US"/>
        </w:rPr>
        <w:t>Для студентов</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учебник для студентов профессиональных образовательных</w:t>
      </w:r>
      <w:r w:rsidR="0079551F">
        <w:rPr>
          <w:rFonts w:eastAsiaTheme="minorHAnsi"/>
          <w:lang w:eastAsia="en-US"/>
        </w:rPr>
        <w:t xml:space="preserve"> </w:t>
      </w:r>
      <w:r w:rsidRPr="00CA149F">
        <w:rPr>
          <w:rFonts w:eastAsiaTheme="minorHAnsi"/>
          <w:lang w:eastAsia="en-US"/>
        </w:rPr>
        <w:t>организаций, осваивающих 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Сборник задач профильной направленности: учеб</w:t>
      </w:r>
      <w:proofErr w:type="gramStart"/>
      <w:r w:rsidRPr="00CA149F">
        <w:rPr>
          <w:rFonts w:eastAsiaTheme="minorHAnsi"/>
          <w:lang w:eastAsia="en-US"/>
        </w:rPr>
        <w:t>.</w:t>
      </w:r>
      <w:proofErr w:type="gramEnd"/>
      <w:r w:rsidR="0079551F">
        <w:rPr>
          <w:rFonts w:eastAsiaTheme="minorHAnsi"/>
          <w:lang w:eastAsia="en-US"/>
        </w:rPr>
        <w:t xml:space="preserve"> </w:t>
      </w:r>
      <w:proofErr w:type="gramStart"/>
      <w:r w:rsidRPr="00CA149F">
        <w:rPr>
          <w:rFonts w:eastAsiaTheme="minorHAnsi"/>
          <w:lang w:eastAsia="en-US"/>
        </w:rPr>
        <w:t>п</w:t>
      </w:r>
      <w:proofErr w:type="gramEnd"/>
      <w:r w:rsidRPr="00CA149F">
        <w:rPr>
          <w:rFonts w:eastAsiaTheme="minorHAnsi"/>
          <w:lang w:eastAsia="en-US"/>
        </w:rPr>
        <w:t>особие для</w:t>
      </w:r>
      <w:r w:rsidR="0079551F">
        <w:rPr>
          <w:rFonts w:eastAsiaTheme="minorHAnsi"/>
          <w:lang w:eastAsia="en-US"/>
        </w:rPr>
        <w:t xml:space="preserve"> </w:t>
      </w:r>
      <w:r w:rsidRPr="00CA149F">
        <w:rPr>
          <w:rFonts w:eastAsiaTheme="minorHAnsi"/>
          <w:lang w:eastAsia="en-US"/>
        </w:rPr>
        <w:t>студентов профессиональных образовательных организаций, осваивающих</w:t>
      </w:r>
      <w:r w:rsidR="0079551F">
        <w:rPr>
          <w:rFonts w:eastAsiaTheme="minorHAnsi"/>
          <w:lang w:eastAsia="en-US"/>
        </w:rPr>
        <w:t xml:space="preserve"> </w:t>
      </w:r>
      <w:r w:rsidRPr="00CA149F">
        <w:rPr>
          <w:rFonts w:eastAsiaTheme="minorHAnsi"/>
          <w:lang w:eastAsia="en-US"/>
        </w:rPr>
        <w:t>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 xml:space="preserve">геометрия: Задачник: </w:t>
      </w:r>
      <w:proofErr w:type="spellStart"/>
      <w:r w:rsidRPr="00CA149F">
        <w:rPr>
          <w:rFonts w:eastAsiaTheme="minorHAnsi"/>
          <w:lang w:eastAsia="en-US"/>
        </w:rPr>
        <w:t>учеб</w:t>
      </w:r>
      <w:proofErr w:type="gramStart"/>
      <w:r w:rsidRPr="00CA149F">
        <w:rPr>
          <w:rFonts w:eastAsiaTheme="minorHAnsi"/>
          <w:lang w:eastAsia="en-US"/>
        </w:rPr>
        <w:t>.п</w:t>
      </w:r>
      <w:proofErr w:type="gramEnd"/>
      <w:r w:rsidRPr="00CA149F">
        <w:rPr>
          <w:rFonts w:eastAsiaTheme="minorHAnsi"/>
          <w:lang w:eastAsia="en-US"/>
        </w:rPr>
        <w:t>особие</w:t>
      </w:r>
      <w:proofErr w:type="spellEnd"/>
      <w:r w:rsidRPr="00CA149F">
        <w:rPr>
          <w:rFonts w:eastAsiaTheme="minorHAnsi"/>
          <w:lang w:eastAsia="en-US"/>
        </w:rPr>
        <w:t xml:space="preserve"> для студентов профессиональных</w:t>
      </w:r>
      <w:r w:rsidR="0079551F">
        <w:rPr>
          <w:rFonts w:eastAsiaTheme="minorHAnsi"/>
          <w:lang w:eastAsia="en-US"/>
        </w:rPr>
        <w:t xml:space="preserve"> </w:t>
      </w:r>
      <w:r w:rsidRPr="00CA149F">
        <w:rPr>
          <w:rFonts w:eastAsiaTheme="minorHAnsi"/>
          <w:lang w:eastAsia="en-US"/>
        </w:rPr>
        <w:t>образовательных организаций, осваивающих профессии и специальности</w:t>
      </w:r>
      <w:r w:rsidR="0079551F">
        <w:rPr>
          <w:rFonts w:eastAsiaTheme="minorHAnsi"/>
          <w:lang w:eastAsia="en-US"/>
        </w:rPr>
        <w:t xml:space="preserve"> </w:t>
      </w:r>
      <w:r w:rsidRPr="00CA149F">
        <w:rPr>
          <w:rFonts w:eastAsiaTheme="minorHAnsi"/>
          <w:lang w:eastAsia="en-US"/>
        </w:rPr>
        <w:t>СПО. – М.,2017</w:t>
      </w:r>
    </w:p>
    <w:p w:rsidR="009E2839" w:rsidRPr="00CA149F" w:rsidRDefault="009E2839" w:rsidP="009E2839">
      <w:pPr>
        <w:autoSpaceDE w:val="0"/>
        <w:autoSpaceDN w:val="0"/>
        <w:adjustRightInd w:val="0"/>
        <w:jc w:val="both"/>
        <w:rPr>
          <w:rFonts w:eastAsiaTheme="minorHAnsi"/>
          <w:b/>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Электронный учеб</w:t>
      </w:r>
      <w:proofErr w:type="gramStart"/>
      <w:r w:rsidRPr="00CA149F">
        <w:rPr>
          <w:rFonts w:eastAsiaTheme="minorHAnsi"/>
          <w:lang w:eastAsia="en-US"/>
        </w:rPr>
        <w:t>.</w:t>
      </w:r>
      <w:proofErr w:type="gramEnd"/>
      <w:r w:rsidRPr="00CA149F">
        <w:rPr>
          <w:rFonts w:eastAsiaTheme="minorHAnsi"/>
          <w:lang w:eastAsia="en-US"/>
        </w:rPr>
        <w:t xml:space="preserve">- </w:t>
      </w:r>
      <w:proofErr w:type="gramStart"/>
      <w:r w:rsidRPr="00CA149F">
        <w:rPr>
          <w:rFonts w:eastAsiaTheme="minorHAnsi"/>
          <w:lang w:eastAsia="en-US"/>
        </w:rPr>
        <w:t>м</w:t>
      </w:r>
      <w:proofErr w:type="gramEnd"/>
      <w:r w:rsidRPr="00CA149F">
        <w:rPr>
          <w:rFonts w:eastAsiaTheme="minorHAnsi"/>
          <w:lang w:eastAsia="en-US"/>
        </w:rPr>
        <w:t>етод. комплекс для студентов</w:t>
      </w:r>
      <w:r w:rsidR="0079551F">
        <w:rPr>
          <w:rFonts w:eastAsiaTheme="minorHAnsi"/>
          <w:lang w:eastAsia="en-US"/>
        </w:rPr>
        <w:t xml:space="preserve"> </w:t>
      </w:r>
      <w:r w:rsidRPr="00CA149F">
        <w:rPr>
          <w:rFonts w:eastAsiaTheme="minorHAnsi"/>
          <w:lang w:eastAsia="en-US"/>
        </w:rPr>
        <w:t>профессиональных образовательных организаций, осваивающих профессии и специальности СПО. –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w:t>
      </w:r>
      <w:proofErr w:type="spellStart"/>
      <w:r>
        <w:rPr>
          <w:rFonts w:eastAsiaTheme="minorHAnsi"/>
          <w:lang w:eastAsia="en-US"/>
        </w:rPr>
        <w:t>Жижченко</w:t>
      </w:r>
      <w:proofErr w:type="spellEnd"/>
      <w:r>
        <w:rPr>
          <w:rFonts w:eastAsiaTheme="minorHAnsi"/>
          <w:lang w:eastAsia="en-US"/>
        </w:rPr>
        <w:t xml:space="preserve">. </w:t>
      </w:r>
      <w:proofErr w:type="gramStart"/>
      <w:r>
        <w:rPr>
          <w:rFonts w:eastAsiaTheme="minorHAnsi"/>
          <w:lang w:eastAsia="en-US"/>
        </w:rPr>
        <w:t>-М</w:t>
      </w:r>
      <w:proofErr w:type="gramEnd"/>
      <w:r>
        <w:rPr>
          <w:rFonts w:eastAsiaTheme="minorHAnsi"/>
          <w:lang w:eastAsia="en-US"/>
        </w:rPr>
        <w:t>., 2014.</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 </w:t>
      </w:r>
    </w:p>
    <w:p w:rsidR="009E2839" w:rsidRPr="008D2D1F" w:rsidRDefault="009E2839" w:rsidP="009E2839">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253FB2" w:rsidRDefault="00253FB2" w:rsidP="00253FB2">
      <w:pPr>
        <w:autoSpaceDE w:val="0"/>
        <w:autoSpaceDN w:val="0"/>
        <w:adjustRightInd w:val="0"/>
        <w:jc w:val="both"/>
        <w:rPr>
          <w:rFonts w:eastAsiaTheme="minorEastAsia"/>
          <w:i/>
          <w:iCs/>
        </w:rPr>
      </w:pPr>
    </w:p>
    <w:p w:rsidR="00253FB2" w:rsidRDefault="00253FB2" w:rsidP="00253FB2">
      <w:pPr>
        <w:autoSpaceDE w:val="0"/>
        <w:autoSpaceDN w:val="0"/>
        <w:adjustRightInd w:val="0"/>
        <w:jc w:val="both"/>
        <w:rPr>
          <w:rFonts w:eastAsiaTheme="minorHAnsi"/>
          <w:b/>
          <w:lang w:eastAsia="en-US"/>
        </w:rPr>
      </w:pPr>
    </w:p>
    <w:p w:rsidR="009E2839" w:rsidRDefault="009E2839" w:rsidP="009E2839">
      <w:pPr>
        <w:autoSpaceDE w:val="0"/>
        <w:autoSpaceDN w:val="0"/>
        <w:adjustRightInd w:val="0"/>
        <w:jc w:val="both"/>
        <w:rPr>
          <w:rFonts w:eastAsiaTheme="minorHAnsi"/>
          <w:lang w:eastAsia="en-US"/>
        </w:rPr>
      </w:pPr>
      <w:r w:rsidRPr="00CA149F">
        <w:rPr>
          <w:rFonts w:eastAsiaTheme="minorHAnsi"/>
          <w:lang w:eastAsia="en-US"/>
        </w:rPr>
        <w:t xml:space="preserve">Об образовании в Российской Федерации: </w:t>
      </w:r>
      <w:proofErr w:type="spellStart"/>
      <w:r w:rsidRPr="00CA149F">
        <w:rPr>
          <w:rFonts w:eastAsiaTheme="minorHAnsi"/>
          <w:lang w:eastAsia="en-US"/>
        </w:rPr>
        <w:t>федер</w:t>
      </w:r>
      <w:proofErr w:type="spellEnd"/>
      <w:r w:rsidRPr="00CA149F">
        <w:rPr>
          <w:rFonts w:eastAsiaTheme="minorHAnsi"/>
          <w:lang w:eastAsia="en-US"/>
        </w:rPr>
        <w:t xml:space="preserve">.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w:t>
      </w:r>
      <w:proofErr w:type="spellStart"/>
      <w:r w:rsidRPr="00CA149F">
        <w:rPr>
          <w:rFonts w:eastAsiaTheme="minorHAnsi"/>
          <w:lang w:eastAsia="en-US"/>
        </w:rPr>
        <w:t>изм.</w:t>
      </w:r>
      <w:proofErr w:type="gramStart"/>
      <w:r w:rsidRPr="00CA149F">
        <w:rPr>
          <w:rFonts w:eastAsiaTheme="minorHAnsi"/>
          <w:lang w:eastAsia="en-US"/>
        </w:rPr>
        <w:t>,в</w:t>
      </w:r>
      <w:proofErr w:type="gramEnd"/>
      <w:r w:rsidRPr="00CA149F">
        <w:rPr>
          <w:rFonts w:eastAsiaTheme="minorHAnsi"/>
          <w:lang w:eastAsia="en-US"/>
        </w:rPr>
        <w:t>несенными</w:t>
      </w:r>
      <w:proofErr w:type="spellEnd"/>
      <w:r w:rsidRPr="00CA149F">
        <w:rPr>
          <w:rFonts w:eastAsiaTheme="minorHAnsi"/>
          <w:lang w:eastAsia="en-US"/>
        </w:rPr>
        <w:t xml:space="preserve"> Федеральным законом от 04.06.2014 № 145-ФЗ, в ред. От03.07.2016, с </w:t>
      </w:r>
      <w:proofErr w:type="spellStart"/>
      <w:r w:rsidRPr="00CA149F">
        <w:rPr>
          <w:rFonts w:eastAsiaTheme="minorHAnsi"/>
          <w:lang w:eastAsia="en-US"/>
        </w:rPr>
        <w:t>изм</w:t>
      </w:r>
      <w:proofErr w:type="spellEnd"/>
      <w:r w:rsidRPr="00CA149F">
        <w:rPr>
          <w:rFonts w:eastAsiaTheme="minorHAnsi"/>
          <w:lang w:eastAsia="en-US"/>
        </w:rPr>
        <w:t>. от 19.12.2016.)</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9E2839" w:rsidRDefault="009E2839" w:rsidP="009E2839">
      <w:pPr>
        <w:autoSpaceDE w:val="0"/>
        <w:autoSpaceDN w:val="0"/>
        <w:adjustRightInd w:val="0"/>
        <w:rPr>
          <w:rFonts w:eastAsiaTheme="minorHAnsi"/>
          <w:lang w:eastAsia="en-US"/>
        </w:rPr>
      </w:pPr>
      <w:r w:rsidRPr="00802EA4">
        <w:rPr>
          <w:rFonts w:eastAsiaTheme="minorHAnsi"/>
          <w:lang w:eastAsia="en-US"/>
        </w:rPr>
        <w:t>Приказ Министерства образования и науки РФ от 31 декабря 2015 г. N1578 "О внесении изменений в федеральный государственный</w:t>
      </w:r>
      <w:r w:rsidR="0079551F">
        <w:rPr>
          <w:rFonts w:eastAsiaTheme="minorHAnsi"/>
          <w:lang w:eastAsia="en-US"/>
        </w:rPr>
        <w:t xml:space="preserve"> </w:t>
      </w:r>
      <w:r w:rsidRPr="00802EA4">
        <w:rPr>
          <w:rFonts w:eastAsiaTheme="minorHAnsi"/>
          <w:lang w:eastAsia="en-US"/>
        </w:rPr>
        <w:t xml:space="preserve">образовательный стандарт среднего общего </w:t>
      </w:r>
      <w:r w:rsidRPr="00802EA4">
        <w:rPr>
          <w:rFonts w:eastAsiaTheme="minorHAnsi"/>
          <w:lang w:eastAsia="en-US"/>
        </w:rPr>
        <w:lastRenderedPageBreak/>
        <w:t>образования, утвержденный</w:t>
      </w:r>
      <w:r w:rsidR="0079551F">
        <w:rPr>
          <w:rFonts w:eastAsiaTheme="minorHAnsi"/>
          <w:lang w:eastAsia="en-US"/>
        </w:rPr>
        <w:t xml:space="preserve"> </w:t>
      </w:r>
      <w:r w:rsidRPr="00802EA4">
        <w:rPr>
          <w:rFonts w:eastAsiaTheme="minorHAnsi"/>
          <w:lang w:eastAsia="en-US"/>
        </w:rPr>
        <w:t>приказом Министерства образования и науки Российской Федерации от 17 мая2012 г. N413"</w:t>
      </w:r>
    </w:p>
    <w:p w:rsidR="009E2839" w:rsidRPr="00802EA4" w:rsidRDefault="009E2839" w:rsidP="009E2839">
      <w:pPr>
        <w:autoSpaceDE w:val="0"/>
        <w:autoSpaceDN w:val="0"/>
        <w:adjustRightInd w:val="0"/>
        <w:rPr>
          <w:rFonts w:eastAsiaTheme="minorHAnsi"/>
          <w:lang w:eastAsia="en-US"/>
        </w:rPr>
      </w:pPr>
      <w:proofErr w:type="gramStart"/>
      <w:r w:rsidRPr="00802EA4">
        <w:rPr>
          <w:rFonts w:eastAsiaTheme="minorHAnsi"/>
          <w:lang w:eastAsia="en-US"/>
        </w:rPr>
        <w:t>Примерная основная образовательная программа среднего общего</w:t>
      </w:r>
      <w:r w:rsidR="0079551F">
        <w:rPr>
          <w:rFonts w:eastAsiaTheme="minorHAnsi"/>
          <w:lang w:eastAsia="en-US"/>
        </w:rPr>
        <w:t xml:space="preserve"> </w:t>
      </w:r>
      <w:r w:rsidRPr="00802EA4">
        <w:rPr>
          <w:rFonts w:eastAsiaTheme="minorHAnsi"/>
          <w:lang w:eastAsia="en-US"/>
        </w:rPr>
        <w:t>образования, одобренная решением федерального учебно-методического</w:t>
      </w:r>
      <w:proofErr w:type="gramEnd"/>
    </w:p>
    <w:p w:rsidR="009E2839" w:rsidRPr="00802EA4" w:rsidRDefault="009E2839" w:rsidP="009E2839">
      <w:pPr>
        <w:autoSpaceDE w:val="0"/>
        <w:autoSpaceDN w:val="0"/>
        <w:adjustRightInd w:val="0"/>
        <w:jc w:val="both"/>
        <w:rPr>
          <w:rFonts w:eastAsiaTheme="minorHAnsi"/>
          <w:lang w:eastAsia="en-US"/>
        </w:rPr>
      </w:pPr>
      <w:r w:rsidRPr="00802EA4">
        <w:rPr>
          <w:rFonts w:eastAsiaTheme="minorHAnsi"/>
          <w:lang w:eastAsia="en-US"/>
        </w:rPr>
        <w:t>объединения по общему образованию (протокол от 28 июня 2016 г. № 2/16-з).</w:t>
      </w:r>
    </w:p>
    <w:p w:rsidR="009E2839" w:rsidRDefault="009E2839" w:rsidP="009E2839">
      <w:pPr>
        <w:autoSpaceDE w:val="0"/>
        <w:autoSpaceDN w:val="0"/>
        <w:adjustRightInd w:val="0"/>
        <w:jc w:val="both"/>
        <w:rPr>
          <w:rFonts w:eastAsiaTheme="minorHAnsi"/>
          <w:lang w:eastAsia="en-US"/>
        </w:rPr>
      </w:pPr>
      <w:proofErr w:type="gramStart"/>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Башмаков М. И., Математика: кн. для преподавателя:  метод </w:t>
      </w:r>
      <w:proofErr w:type="spellStart"/>
      <w:r>
        <w:rPr>
          <w:rFonts w:eastAsiaTheme="minorHAnsi"/>
          <w:lang w:eastAsia="en-US"/>
        </w:rPr>
        <w:t>пособие</w:t>
      </w:r>
      <w:proofErr w:type="gramStart"/>
      <w:r>
        <w:rPr>
          <w:rFonts w:eastAsiaTheme="minorHAnsi"/>
          <w:lang w:eastAsia="en-US"/>
        </w:rPr>
        <w:t>.-</w:t>
      </w:r>
      <w:proofErr w:type="gramEnd"/>
      <w:r>
        <w:rPr>
          <w:rFonts w:eastAsiaTheme="minorHAnsi"/>
          <w:lang w:eastAsia="en-US"/>
        </w:rPr>
        <w:t>М</w:t>
      </w:r>
      <w:proofErr w:type="spellEnd"/>
      <w:r>
        <w:rPr>
          <w:rFonts w:eastAsiaTheme="minorHAnsi"/>
          <w:lang w:eastAsia="en-US"/>
        </w:rPr>
        <w:t>., 2013.</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w:t>
      </w:r>
      <w:proofErr w:type="gramStart"/>
      <w:r>
        <w:rPr>
          <w:rFonts w:eastAsiaTheme="minorHAnsi"/>
          <w:lang w:eastAsia="en-US"/>
        </w:rPr>
        <w:t>.-</w:t>
      </w:r>
      <w:proofErr w:type="gramEnd"/>
      <w:r>
        <w:rPr>
          <w:rFonts w:eastAsiaTheme="minorHAnsi"/>
          <w:lang w:eastAsia="en-US"/>
        </w:rPr>
        <w:t>М.,2014.</w:t>
      </w:r>
    </w:p>
    <w:p w:rsidR="00253FB2" w:rsidRDefault="00253FB2" w:rsidP="00253FB2">
      <w:pPr>
        <w:autoSpaceDE w:val="0"/>
        <w:autoSpaceDN w:val="0"/>
        <w:adjustRightInd w:val="0"/>
        <w:jc w:val="both"/>
        <w:rPr>
          <w:rFonts w:ascii="SchoolBookCSanPin-Regular" w:hAnsi="SchoolBookCSanPin-Regular" w:cs="SchoolBookCSanPin-Regular"/>
          <w:sz w:val="19"/>
          <w:szCs w:val="19"/>
        </w:rPr>
      </w:pPr>
    </w:p>
    <w:p w:rsidR="00253FB2" w:rsidRDefault="00253FB2" w:rsidP="00253FB2">
      <w:pPr>
        <w:autoSpaceDE w:val="0"/>
        <w:autoSpaceDN w:val="0"/>
        <w:adjustRightInd w:val="0"/>
        <w:rPr>
          <w:rFonts w:ascii="SchoolBookCSanPin-Regular" w:hAnsi="SchoolBookCSanPin-Regular" w:cs="SchoolBookCSanPin-Regular"/>
          <w:sz w:val="19"/>
          <w:szCs w:val="19"/>
        </w:rPr>
      </w:pPr>
      <w:r w:rsidRPr="00760B4A">
        <w:rPr>
          <w:rFonts w:eastAsiaTheme="minorHAnsi"/>
          <w:b/>
          <w:lang w:eastAsia="en-US"/>
        </w:rPr>
        <w:t>Интернет-ресурсы</w:t>
      </w:r>
    </w:p>
    <w:p w:rsidR="00253FB2" w:rsidRDefault="00FC5680" w:rsidP="00253FB2">
      <w:pPr>
        <w:autoSpaceDE w:val="0"/>
        <w:autoSpaceDN w:val="0"/>
        <w:adjustRightInd w:val="0"/>
        <w:jc w:val="both"/>
        <w:rPr>
          <w:rFonts w:eastAsiaTheme="minorHAnsi"/>
          <w:lang w:eastAsia="en-US"/>
        </w:rPr>
      </w:pPr>
      <w:hyperlink r:id="rId9" w:history="1">
        <w:r w:rsidR="00253FB2" w:rsidRPr="000A29E2">
          <w:rPr>
            <w:rStyle w:val="ad"/>
            <w:rFonts w:eastAsiaTheme="minorHAnsi"/>
            <w:lang w:eastAsia="en-US"/>
          </w:rPr>
          <w:t>www.</w:t>
        </w:r>
        <w:r w:rsidR="00253FB2" w:rsidRPr="000A29E2">
          <w:rPr>
            <w:rStyle w:val="ad"/>
            <w:rFonts w:eastAsiaTheme="minorHAnsi"/>
            <w:lang w:val="en-US" w:eastAsia="en-US"/>
          </w:rPr>
          <w:t>fcior</w:t>
        </w:r>
        <w:r w:rsidR="00253FB2" w:rsidRPr="00401F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(информационные, тренировочные и контрольные материалы).</w:t>
      </w:r>
    </w:p>
    <w:p w:rsidR="00253FB2" w:rsidRPr="00401F69" w:rsidRDefault="00253FB2" w:rsidP="00253FB2">
      <w:pPr>
        <w:autoSpaceDE w:val="0"/>
        <w:autoSpaceDN w:val="0"/>
        <w:adjustRightInd w:val="0"/>
        <w:jc w:val="both"/>
        <w:rPr>
          <w:rFonts w:eastAsiaTheme="minorHAnsi"/>
          <w:b/>
          <w:lang w:eastAsia="en-US"/>
        </w:rPr>
      </w:pPr>
    </w:p>
    <w:p w:rsidR="00253FB2" w:rsidRPr="00115C69" w:rsidRDefault="00FC5680" w:rsidP="00253FB2">
      <w:pPr>
        <w:autoSpaceDE w:val="0"/>
        <w:autoSpaceDN w:val="0"/>
        <w:adjustRightInd w:val="0"/>
        <w:jc w:val="both"/>
        <w:rPr>
          <w:rFonts w:eastAsiaTheme="minorHAnsi"/>
          <w:b/>
          <w:lang w:eastAsia="en-US"/>
        </w:rPr>
      </w:pPr>
      <w:hyperlink r:id="rId10" w:history="1">
        <w:r w:rsidR="00253FB2" w:rsidRPr="000A29E2">
          <w:rPr>
            <w:rStyle w:val="ad"/>
            <w:rFonts w:eastAsiaTheme="minorHAnsi"/>
            <w:lang w:eastAsia="en-US"/>
          </w:rPr>
          <w:t>www.</w:t>
        </w:r>
        <w:r w:rsidR="00253FB2" w:rsidRPr="000A29E2">
          <w:rPr>
            <w:rStyle w:val="ad"/>
            <w:rFonts w:eastAsiaTheme="minorHAnsi"/>
            <w:lang w:val="en-US" w:eastAsia="en-US"/>
          </w:rPr>
          <w:t>school</w:t>
        </w:r>
        <w:r w:rsidR="00253FB2" w:rsidRPr="00115C69">
          <w:rPr>
            <w:rStyle w:val="ad"/>
            <w:rFonts w:eastAsiaTheme="minorHAnsi"/>
            <w:lang w:eastAsia="en-US"/>
          </w:rPr>
          <w:t>-</w:t>
        </w:r>
        <w:r w:rsidR="00253FB2" w:rsidRPr="000A29E2">
          <w:rPr>
            <w:rStyle w:val="ad"/>
            <w:rFonts w:eastAsiaTheme="minorHAnsi"/>
            <w:lang w:val="en-US" w:eastAsia="en-US"/>
          </w:rPr>
          <w:t>collection</w:t>
        </w:r>
        <w:r w:rsidR="00253FB2" w:rsidRPr="00115C69">
          <w:rPr>
            <w:rStyle w:val="ad"/>
            <w:rFonts w:eastAsiaTheme="minorHAnsi"/>
            <w:lang w:eastAsia="en-US"/>
          </w:rPr>
          <w:t>.</w:t>
        </w:r>
        <w:r w:rsidR="00253FB2" w:rsidRPr="000A29E2">
          <w:rPr>
            <w:rStyle w:val="ad"/>
            <w:rFonts w:eastAsiaTheme="minorHAnsi"/>
            <w:lang w:val="en-US" w:eastAsia="en-US"/>
          </w:rPr>
          <w:t>edu</w:t>
        </w:r>
        <w:r w:rsidR="00253FB2" w:rsidRPr="00115C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(единая коллекция  цифровых образовательных ресурсов).</w:t>
      </w:r>
    </w:p>
    <w:p w:rsidR="00253FB2" w:rsidRDefault="00253FB2" w:rsidP="00253FB2">
      <w:pPr>
        <w:autoSpaceDE w:val="0"/>
        <w:autoSpaceDN w:val="0"/>
        <w:adjustRightInd w:val="0"/>
        <w:jc w:val="both"/>
        <w:rPr>
          <w:rFonts w:eastAsiaTheme="minorHAnsi"/>
          <w:b/>
          <w:lang w:eastAsia="en-US"/>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3A4CC6" w:rsidRPr="00693ECB" w:rsidRDefault="00E27226" w:rsidP="00F446C3">
      <w:pPr>
        <w:pStyle w:val="1"/>
        <w:tabs>
          <w:tab w:val="num" w:pos="0"/>
        </w:tabs>
        <w:jc w:val="center"/>
      </w:pPr>
      <w:r>
        <w:rPr>
          <w:b/>
          <w:bCs/>
          <w:caps/>
        </w:rPr>
        <w:lastRenderedPageBreak/>
        <w:t>6</w:t>
      </w:r>
      <w:r w:rsidR="003A4CC6" w:rsidRPr="0022107E">
        <w:rPr>
          <w:b/>
          <w:bCs/>
          <w:caps/>
        </w:rPr>
        <w:t xml:space="preserve">. Контроль и оценка результатов освоения </w:t>
      </w:r>
      <w:r w:rsidR="00F446C3">
        <w:rPr>
          <w:b/>
          <w:bCs/>
          <w:caps/>
        </w:rPr>
        <w:t>предмета</w:t>
      </w: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A4CC6" w:rsidRPr="005E2AC9" w:rsidTr="00AE7E6C">
        <w:tc>
          <w:tcPr>
            <w:tcW w:w="3039" w:type="dxa"/>
          </w:tcPr>
          <w:p w:rsidR="003A4CC6" w:rsidRPr="005E2AC9" w:rsidRDefault="003A4CC6" w:rsidP="00AE7E6C">
            <w:pPr>
              <w:autoSpaceDE w:val="0"/>
              <w:autoSpaceDN w:val="0"/>
              <w:adjustRightInd w:val="0"/>
              <w:ind w:hanging="2"/>
              <w:jc w:val="center"/>
              <w:rPr>
                <w:b/>
                <w:bCs/>
              </w:rPr>
            </w:pPr>
            <w:r w:rsidRPr="005E2AC9">
              <w:rPr>
                <w:b/>
                <w:bCs/>
              </w:rPr>
              <w:t xml:space="preserve">Контролируемый результат (предметные, </w:t>
            </w:r>
            <w:proofErr w:type="spellStart"/>
            <w:r w:rsidRPr="005E2AC9">
              <w:rPr>
                <w:b/>
                <w:bCs/>
              </w:rPr>
              <w:t>метапредметные</w:t>
            </w:r>
            <w:proofErr w:type="spellEnd"/>
            <w:r w:rsidRPr="005E2AC9">
              <w:rPr>
                <w:b/>
                <w:bCs/>
              </w:rPr>
              <w:t xml:space="preserve"> результаты)</w:t>
            </w:r>
          </w:p>
        </w:tc>
        <w:tc>
          <w:tcPr>
            <w:tcW w:w="4161" w:type="dxa"/>
          </w:tcPr>
          <w:p w:rsidR="003A4CC6" w:rsidRPr="005E2AC9" w:rsidRDefault="003A4CC6" w:rsidP="00AE7E6C">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3A4CC6" w:rsidRPr="005E2AC9" w:rsidRDefault="003A4CC6" w:rsidP="00AE7E6C">
            <w:pPr>
              <w:autoSpaceDE w:val="0"/>
              <w:autoSpaceDN w:val="0"/>
              <w:adjustRightInd w:val="0"/>
              <w:ind w:hanging="2"/>
              <w:jc w:val="center"/>
              <w:rPr>
                <w:b/>
                <w:bCs/>
              </w:rPr>
            </w:pPr>
            <w:r w:rsidRPr="005E2AC9">
              <w:rPr>
                <w:b/>
                <w:bCs/>
              </w:rPr>
              <w:t>Методы и формы контроля</w:t>
            </w:r>
          </w:p>
        </w:tc>
      </w:tr>
      <w:tr w:rsidR="003A4CC6" w:rsidRPr="005E2AC9" w:rsidTr="00AE7E6C">
        <w:tc>
          <w:tcPr>
            <w:tcW w:w="9900" w:type="dxa"/>
            <w:gridSpan w:val="3"/>
          </w:tcPr>
          <w:p w:rsidR="003A4CC6" w:rsidRPr="005E2AC9" w:rsidRDefault="003A4CC6" w:rsidP="00AE7E6C">
            <w:pPr>
              <w:autoSpaceDE w:val="0"/>
              <w:autoSpaceDN w:val="0"/>
              <w:adjustRightInd w:val="0"/>
              <w:ind w:hanging="2"/>
              <w:jc w:val="center"/>
              <w:rPr>
                <w:b/>
                <w:bCs/>
                <w:i/>
                <w:iCs/>
              </w:rPr>
            </w:pPr>
            <w:r w:rsidRPr="005E2AC9">
              <w:rPr>
                <w:b/>
                <w:bCs/>
                <w:i/>
                <w:iCs/>
              </w:rPr>
              <w:t>Предметные результаты</w:t>
            </w:r>
          </w:p>
        </w:tc>
      </w:tr>
      <w:tr w:rsidR="003A4CC6" w:rsidRPr="005E2AC9" w:rsidTr="00AE7E6C">
        <w:tc>
          <w:tcPr>
            <w:tcW w:w="3039" w:type="dxa"/>
          </w:tcPr>
          <w:p w:rsidR="003A4CC6" w:rsidRPr="00E766EE" w:rsidRDefault="0079551F" w:rsidP="00E766EE">
            <w:pPr>
              <w:autoSpaceDE w:val="0"/>
              <w:autoSpaceDN w:val="0"/>
              <w:adjustRightInd w:val="0"/>
              <w:jc w:val="both"/>
              <w:rPr>
                <w:rFonts w:eastAsiaTheme="minorHAnsi"/>
                <w:lang w:eastAsia="en-US"/>
              </w:rPr>
            </w:pPr>
            <w:proofErr w:type="spellStart"/>
            <w:r w:rsidRPr="000B7C8D">
              <w:rPr>
                <w:rFonts w:eastAsiaTheme="minorHAnsi"/>
                <w:lang w:eastAsia="en-US"/>
              </w:rPr>
              <w:t>С</w:t>
            </w:r>
            <w:r w:rsidR="00E766EE" w:rsidRPr="000B7C8D">
              <w:rPr>
                <w:rFonts w:eastAsiaTheme="minorHAnsi"/>
                <w:lang w:eastAsia="en-US"/>
              </w:rPr>
              <w:t>формированность</w:t>
            </w:r>
            <w:proofErr w:type="spellEnd"/>
            <w:r>
              <w:rPr>
                <w:rFonts w:eastAsiaTheme="minorHAnsi"/>
                <w:lang w:eastAsia="en-US"/>
              </w:rPr>
              <w:t xml:space="preserve"> </w:t>
            </w:r>
            <w:r w:rsidR="00E766EE" w:rsidRPr="000B7C8D">
              <w:rPr>
                <w:rFonts w:eastAsiaTheme="minorHAnsi"/>
                <w:lang w:eastAsia="en-US"/>
              </w:rPr>
              <w:t>представлений о математике как части мировой культуры</w:t>
            </w:r>
            <w:r>
              <w:rPr>
                <w:rFonts w:eastAsiaTheme="minorHAnsi"/>
                <w:lang w:eastAsia="en-US"/>
              </w:rPr>
              <w:t xml:space="preserve"> </w:t>
            </w:r>
            <w:r w:rsidR="00E766EE" w:rsidRPr="000B7C8D">
              <w:rPr>
                <w:rFonts w:eastAsiaTheme="minorHAnsi"/>
                <w:lang w:eastAsia="en-US"/>
              </w:rPr>
              <w:t>и месте математики в современной цивилизации, способах описания явлений</w:t>
            </w:r>
            <w:r>
              <w:rPr>
                <w:rFonts w:eastAsiaTheme="minorHAnsi"/>
                <w:lang w:eastAsia="en-US"/>
              </w:rPr>
              <w:t xml:space="preserve"> </w:t>
            </w:r>
            <w:r w:rsidR="00E766EE" w:rsidRPr="000B7C8D">
              <w:rPr>
                <w:rFonts w:eastAsiaTheme="minorHAnsi"/>
                <w:lang w:eastAsia="en-US"/>
              </w:rPr>
              <w:t>реального мира на математическом языке;</w:t>
            </w:r>
          </w:p>
        </w:tc>
        <w:tc>
          <w:tcPr>
            <w:tcW w:w="4161" w:type="dxa"/>
          </w:tcPr>
          <w:p w:rsidR="00206242" w:rsidRPr="002A1013" w:rsidRDefault="00206242" w:rsidP="00206242">
            <w:pPr>
              <w:autoSpaceDE w:val="0"/>
              <w:autoSpaceDN w:val="0"/>
              <w:adjustRightInd w:val="0"/>
              <w:ind w:hanging="2"/>
            </w:pPr>
            <w:r>
              <w:rPr>
                <w:u w:val="single"/>
              </w:rPr>
              <w:t xml:space="preserve">Дает </w:t>
            </w:r>
            <w:r w:rsidRPr="002A1013">
              <w:t xml:space="preserve">определения основным понятиям </w:t>
            </w:r>
            <w:r>
              <w:t xml:space="preserve">математической </w:t>
            </w:r>
            <w:r w:rsidRPr="002A1013">
              <w:t>науки.</w:t>
            </w:r>
          </w:p>
          <w:p w:rsidR="00206242" w:rsidRDefault="00206242" w:rsidP="00206242">
            <w:pPr>
              <w:autoSpaceDE w:val="0"/>
              <w:autoSpaceDN w:val="0"/>
              <w:adjustRightInd w:val="0"/>
              <w:ind w:hanging="2"/>
            </w:pPr>
            <w:r w:rsidRPr="002A1013">
              <w:rPr>
                <w:u w:val="single"/>
              </w:rPr>
              <w:t>Объясняет</w:t>
            </w:r>
            <w:r w:rsidRPr="0032276D">
              <w:t xml:space="preserve"> роль</w:t>
            </w:r>
            <w:r>
              <w:t xml:space="preserve"> математики</w:t>
            </w:r>
            <w:r w:rsidRPr="0032276D">
              <w:t xml:space="preserve"> в формировании научного мировоззрения</w:t>
            </w:r>
            <w:r>
              <w:t>.</w:t>
            </w:r>
          </w:p>
          <w:p w:rsidR="00206242" w:rsidRDefault="00206242" w:rsidP="00206242">
            <w:pPr>
              <w:autoSpaceDE w:val="0"/>
              <w:autoSpaceDN w:val="0"/>
              <w:adjustRightInd w:val="0"/>
              <w:ind w:hanging="2"/>
            </w:pPr>
            <w:r>
              <w:t>.</w:t>
            </w:r>
          </w:p>
          <w:p w:rsidR="003A4CC6" w:rsidRPr="00206242" w:rsidRDefault="003A4CC6" w:rsidP="00AE7E6C">
            <w:pPr>
              <w:autoSpaceDE w:val="0"/>
              <w:autoSpaceDN w:val="0"/>
              <w:adjustRightInd w:val="0"/>
              <w:ind w:hanging="2"/>
            </w:pPr>
          </w:p>
        </w:tc>
        <w:tc>
          <w:tcPr>
            <w:tcW w:w="2700" w:type="dxa"/>
          </w:tcPr>
          <w:p w:rsidR="00BC612C" w:rsidRPr="00547751" w:rsidRDefault="00BC612C" w:rsidP="00BC612C">
            <w:pPr>
              <w:autoSpaceDE w:val="0"/>
              <w:autoSpaceDN w:val="0"/>
              <w:adjustRightInd w:val="0"/>
              <w:ind w:hanging="2"/>
              <w:rPr>
                <w:sz w:val="20"/>
                <w:szCs w:val="20"/>
                <w:u w:val="single"/>
              </w:rPr>
            </w:pPr>
            <w:r w:rsidRPr="00547751">
              <w:rPr>
                <w:sz w:val="20"/>
                <w:szCs w:val="20"/>
                <w:u w:val="single"/>
              </w:rPr>
              <w:t>Методы оценки:</w:t>
            </w:r>
          </w:p>
          <w:p w:rsidR="00BC612C" w:rsidRPr="00932255" w:rsidRDefault="00BC612C" w:rsidP="00BC612C">
            <w:pPr>
              <w:autoSpaceDE w:val="0"/>
              <w:autoSpaceDN w:val="0"/>
              <w:adjustRightInd w:val="0"/>
              <w:ind w:hanging="2"/>
              <w:rPr>
                <w:sz w:val="20"/>
                <w:szCs w:val="20"/>
              </w:rPr>
            </w:pPr>
            <w:r>
              <w:rPr>
                <w:sz w:val="20"/>
                <w:szCs w:val="20"/>
              </w:rPr>
              <w:t xml:space="preserve">практические </w:t>
            </w:r>
            <w:r w:rsidR="007E3278">
              <w:rPr>
                <w:sz w:val="20"/>
                <w:szCs w:val="20"/>
              </w:rPr>
              <w:t>Задания</w:t>
            </w:r>
            <w:r>
              <w:rPr>
                <w:sz w:val="20"/>
                <w:szCs w:val="20"/>
              </w:rPr>
              <w:t xml:space="preserve">; тестирование; решение задач; </w:t>
            </w:r>
            <w:r w:rsidRPr="00932255">
              <w:rPr>
                <w:sz w:val="20"/>
                <w:szCs w:val="20"/>
              </w:rPr>
              <w:t>написание рефератов.</w:t>
            </w:r>
          </w:p>
          <w:p w:rsidR="00BC612C" w:rsidRDefault="00BC612C" w:rsidP="00BC612C">
            <w:pPr>
              <w:autoSpaceDE w:val="0"/>
              <w:autoSpaceDN w:val="0"/>
              <w:adjustRightInd w:val="0"/>
              <w:ind w:hanging="2"/>
              <w:rPr>
                <w:sz w:val="20"/>
                <w:szCs w:val="20"/>
                <w:u w:val="single"/>
              </w:rPr>
            </w:pPr>
            <w:r w:rsidRPr="00547751">
              <w:rPr>
                <w:sz w:val="20"/>
                <w:szCs w:val="20"/>
                <w:u w:val="single"/>
              </w:rPr>
              <w:t>Формы  контроля:</w:t>
            </w:r>
          </w:p>
          <w:p w:rsidR="007E3278" w:rsidRDefault="00BC612C"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r w:rsidR="007E3278">
              <w:rPr>
                <w:sz w:val="20"/>
                <w:szCs w:val="20"/>
              </w:rPr>
              <w:t>,</w:t>
            </w:r>
            <w:r>
              <w:rPr>
                <w:sz w:val="20"/>
                <w:szCs w:val="20"/>
              </w:rPr>
              <w:t xml:space="preserve"> экзамен</w:t>
            </w:r>
            <w:r w:rsidR="007E3278">
              <w:rPr>
                <w:sz w:val="20"/>
                <w:szCs w:val="20"/>
              </w:rPr>
              <w:t>.</w:t>
            </w:r>
          </w:p>
          <w:p w:rsidR="009D5E99" w:rsidRPr="009D5E99" w:rsidRDefault="009D5E99" w:rsidP="00BC612C">
            <w:pPr>
              <w:autoSpaceDE w:val="0"/>
              <w:autoSpaceDN w:val="0"/>
              <w:adjustRightInd w:val="0"/>
              <w:ind w:hanging="2"/>
              <w:rPr>
                <w:u w:val="single"/>
              </w:rPr>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w:t>
            </w:r>
            <w:r w:rsidR="0079551F">
              <w:rPr>
                <w:rFonts w:eastAsiaTheme="minorHAnsi"/>
                <w:lang w:eastAsia="en-US"/>
              </w:rPr>
              <w:t xml:space="preserve"> </w:t>
            </w:r>
            <w:r w:rsidRPr="000B7C8D">
              <w:rPr>
                <w:rFonts w:eastAsiaTheme="minorHAnsi"/>
                <w:lang w:eastAsia="en-US"/>
              </w:rPr>
              <w:t xml:space="preserve">процессы и явления; понимание возможности аксиоматического </w:t>
            </w:r>
            <w:proofErr w:type="spellStart"/>
            <w:r w:rsidRPr="000B7C8D">
              <w:rPr>
                <w:rFonts w:eastAsiaTheme="minorHAnsi"/>
                <w:lang w:eastAsia="en-US"/>
              </w:rPr>
              <w:t>построенияматематических</w:t>
            </w:r>
            <w:proofErr w:type="spellEnd"/>
            <w:r w:rsidRPr="000B7C8D">
              <w:rPr>
                <w:rFonts w:eastAsiaTheme="minorHAnsi"/>
                <w:lang w:eastAsia="en-US"/>
              </w:rPr>
              <w:t xml:space="preserve"> теорий;</w:t>
            </w:r>
          </w:p>
        </w:tc>
        <w:tc>
          <w:tcPr>
            <w:tcW w:w="4161" w:type="dxa"/>
          </w:tcPr>
          <w:p w:rsidR="00206242" w:rsidRDefault="00206242" w:rsidP="00206242">
            <w:pPr>
              <w:autoSpaceDE w:val="0"/>
              <w:autoSpaceDN w:val="0"/>
              <w:adjustRightInd w:val="0"/>
              <w:ind w:hanging="2"/>
            </w:pPr>
            <w:r w:rsidRPr="002A1013">
              <w:rPr>
                <w:u w:val="single"/>
              </w:rPr>
              <w:t>Описывает</w:t>
            </w:r>
            <w:r w:rsidR="0079551F">
              <w:rPr>
                <w:u w:val="single"/>
              </w:rPr>
              <w:t xml:space="preserve"> </w:t>
            </w:r>
            <w:r w:rsidRPr="0032276D">
              <w:t xml:space="preserve">вклад </w:t>
            </w:r>
            <w:r>
              <w:t>математической теории</w:t>
            </w:r>
            <w:r w:rsidRPr="0032276D">
              <w:t xml:space="preserve"> в формирование современной </w:t>
            </w:r>
            <w:proofErr w:type="spellStart"/>
            <w:proofErr w:type="gramStart"/>
            <w:r w:rsidRPr="0032276D">
              <w:t>естественно-научной</w:t>
            </w:r>
            <w:proofErr w:type="spellEnd"/>
            <w:proofErr w:type="gramEnd"/>
            <w:r w:rsidRPr="0032276D">
              <w:t xml:space="preserve"> картины мира</w:t>
            </w:r>
            <w:r>
              <w:t>.</w:t>
            </w:r>
          </w:p>
          <w:p w:rsidR="003A4CC6" w:rsidRPr="00032DE3" w:rsidRDefault="00032DE3" w:rsidP="00AE7E6C">
            <w:pPr>
              <w:autoSpaceDE w:val="0"/>
              <w:autoSpaceDN w:val="0"/>
              <w:adjustRightInd w:val="0"/>
              <w:ind w:hanging="2"/>
              <w:rPr>
                <w:u w:val="single"/>
              </w:rPr>
            </w:pPr>
            <w:r w:rsidRPr="00032DE3">
              <w:rPr>
                <w:u w:val="single"/>
              </w:rPr>
              <w:t>Изучать</w:t>
            </w:r>
            <w:r w:rsidR="0079551F">
              <w:rPr>
                <w:u w:val="single"/>
              </w:rPr>
              <w:t xml:space="preserve"> </w:t>
            </w:r>
            <w:r w:rsidRPr="000B7C8D">
              <w:rPr>
                <w:rFonts w:eastAsiaTheme="minorHAnsi"/>
                <w:lang w:eastAsia="en-US"/>
              </w:rPr>
              <w:t>разные</w:t>
            </w:r>
            <w:r w:rsidR="0079551F">
              <w:rPr>
                <w:rFonts w:eastAsiaTheme="minorHAnsi"/>
                <w:lang w:eastAsia="en-US"/>
              </w:rPr>
              <w:t xml:space="preserve"> </w:t>
            </w:r>
            <w:r w:rsidRPr="000B7C8D">
              <w:rPr>
                <w:rFonts w:eastAsiaTheme="minorHAnsi"/>
                <w:lang w:eastAsia="en-US"/>
              </w:rPr>
              <w:t>процессы и явления; понимание возможности аксиоматического построения</w:t>
            </w:r>
            <w:r w:rsidR="0079551F">
              <w:rPr>
                <w:rFonts w:eastAsiaTheme="minorHAnsi"/>
                <w:lang w:eastAsia="en-US"/>
              </w:rPr>
              <w:t xml:space="preserve"> </w:t>
            </w:r>
            <w:r w:rsidRPr="000B7C8D">
              <w:rPr>
                <w:rFonts w:eastAsiaTheme="minorHAnsi"/>
                <w:lang w:eastAsia="en-US"/>
              </w:rPr>
              <w:t>математических теорий</w:t>
            </w:r>
            <w:r>
              <w:rPr>
                <w:rFonts w:eastAsiaTheme="minorHAnsi"/>
                <w:lang w:eastAsia="en-US"/>
              </w:rP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5E2AC9" w:rsidRDefault="007E3278" w:rsidP="007E3278">
            <w:pPr>
              <w:autoSpaceDE w:val="0"/>
              <w:autoSpaceDN w:val="0"/>
              <w:adjustRightInd w:val="0"/>
              <w:ind w:hanging="2"/>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tc>
        <w:tc>
          <w:tcPr>
            <w:tcW w:w="4161" w:type="dxa"/>
          </w:tcPr>
          <w:p w:rsidR="003A4CC6" w:rsidRDefault="00206242" w:rsidP="00AE7E6C">
            <w:pPr>
              <w:autoSpaceDE w:val="0"/>
              <w:autoSpaceDN w:val="0"/>
              <w:adjustRightInd w:val="0"/>
              <w:ind w:hanging="2"/>
              <w:rPr>
                <w:rFonts w:eastAsiaTheme="minorHAnsi"/>
                <w:lang w:eastAsia="en-US"/>
              </w:rPr>
            </w:pPr>
            <w:r w:rsidRPr="00032DE3">
              <w:rPr>
                <w:u w:val="single"/>
              </w:rPr>
              <w:t>Решает</w:t>
            </w:r>
            <w:r w:rsidR="00032DE3">
              <w:t xml:space="preserve"> </w:t>
            </w:r>
            <w:r w:rsidR="00032DE3" w:rsidRPr="000B7C8D">
              <w:rPr>
                <w:rFonts w:eastAsiaTheme="minorHAnsi"/>
                <w:lang w:eastAsia="en-US"/>
              </w:rPr>
              <w:t>проводить доказательные р</w:t>
            </w:r>
            <w:r w:rsidR="00032DE3">
              <w:rPr>
                <w:rFonts w:eastAsiaTheme="minorHAnsi"/>
                <w:lang w:eastAsia="en-US"/>
              </w:rPr>
              <w:t>ассуждения в ходе решения задач.</w:t>
            </w:r>
          </w:p>
          <w:p w:rsidR="00032DE3" w:rsidRPr="005E2AC9" w:rsidRDefault="00032DE3" w:rsidP="00AE7E6C">
            <w:pPr>
              <w:autoSpaceDE w:val="0"/>
              <w:autoSpaceDN w:val="0"/>
              <w:adjustRightInd w:val="0"/>
              <w:ind w:hanging="2"/>
            </w:pP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9D5E99" w:rsidRDefault="007E3278" w:rsidP="007E3278">
            <w:pPr>
              <w:autoSpaceDE w:val="0"/>
              <w:autoSpaceDN w:val="0"/>
              <w:adjustRightInd w:val="0"/>
              <w:ind w:hanging="2"/>
            </w:pPr>
            <w:r>
              <w:t>.</w:t>
            </w:r>
          </w:p>
        </w:tc>
      </w:tr>
      <w:tr w:rsidR="003A4CC6" w:rsidRPr="005E2AC9" w:rsidTr="00AE7E6C">
        <w:tc>
          <w:tcPr>
            <w:tcW w:w="3039" w:type="dxa"/>
          </w:tcPr>
          <w:p w:rsidR="00E766EE" w:rsidRPr="000B7C8D" w:rsidRDefault="00E766EE"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стандартными приемами решения </w:t>
            </w:r>
            <w:proofErr w:type="gramStart"/>
            <w:r w:rsidRPr="000B7C8D">
              <w:rPr>
                <w:rFonts w:eastAsiaTheme="minorHAnsi"/>
                <w:lang w:eastAsia="en-US"/>
              </w:rPr>
              <w:t>рациональных</w:t>
            </w:r>
            <w:proofErr w:type="gramEnd"/>
            <w:r w:rsidRPr="000B7C8D">
              <w:rPr>
                <w:rFonts w:eastAsiaTheme="minorHAnsi"/>
                <w:lang w:eastAsia="en-US"/>
              </w:rPr>
              <w:t xml:space="preserve"> и иррациональных,</w:t>
            </w:r>
          </w:p>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 xml:space="preserve">показательных, степенных, тригонометрических уравнений и неравенств, </w:t>
            </w:r>
            <w:proofErr w:type="spellStart"/>
            <w:r w:rsidRPr="000B7C8D">
              <w:rPr>
                <w:rFonts w:eastAsiaTheme="minorHAnsi"/>
                <w:lang w:eastAsia="en-US"/>
              </w:rPr>
              <w:t>ихсистем</w:t>
            </w:r>
            <w:proofErr w:type="spellEnd"/>
            <w:r w:rsidRPr="000B7C8D">
              <w:rPr>
                <w:rFonts w:eastAsiaTheme="minorHAnsi"/>
                <w:lang w:eastAsia="en-US"/>
              </w:rPr>
              <w:t>;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tc>
        <w:tc>
          <w:tcPr>
            <w:tcW w:w="4161" w:type="dxa"/>
          </w:tcPr>
          <w:p w:rsidR="00032DE3" w:rsidRPr="000B7C8D" w:rsidRDefault="00032DE3" w:rsidP="00032DE3">
            <w:pPr>
              <w:autoSpaceDE w:val="0"/>
              <w:autoSpaceDN w:val="0"/>
              <w:adjustRightInd w:val="0"/>
              <w:jc w:val="both"/>
              <w:rPr>
                <w:rFonts w:eastAsiaTheme="minorHAnsi"/>
                <w:lang w:eastAsia="en-US"/>
              </w:rPr>
            </w:pPr>
            <w:r w:rsidRPr="00032DE3">
              <w:rPr>
                <w:u w:val="single"/>
              </w:rPr>
              <w:t>Владеет</w:t>
            </w:r>
            <w:r w:rsidR="0079551F">
              <w:rPr>
                <w:u w:val="single"/>
              </w:rPr>
              <w:t xml:space="preserve"> </w:t>
            </w:r>
            <w:r w:rsidRPr="000B7C8D">
              <w:rPr>
                <w:rFonts w:eastAsiaTheme="minorHAnsi"/>
                <w:lang w:eastAsia="en-US"/>
              </w:rPr>
              <w:t xml:space="preserve">стандартными приемами решения </w:t>
            </w:r>
            <w:proofErr w:type="gramStart"/>
            <w:r w:rsidRPr="000B7C8D">
              <w:rPr>
                <w:rFonts w:eastAsiaTheme="minorHAnsi"/>
                <w:lang w:eastAsia="en-US"/>
              </w:rPr>
              <w:t>рациональных</w:t>
            </w:r>
            <w:proofErr w:type="gramEnd"/>
            <w:r w:rsidRPr="000B7C8D">
              <w:rPr>
                <w:rFonts w:eastAsiaTheme="minorHAnsi"/>
                <w:lang w:eastAsia="en-US"/>
              </w:rPr>
              <w:t xml:space="preserve"> и иррациональных,</w:t>
            </w:r>
          </w:p>
          <w:p w:rsidR="003A4CC6" w:rsidRDefault="00032DE3" w:rsidP="00032DE3">
            <w:pPr>
              <w:autoSpaceDE w:val="0"/>
              <w:autoSpaceDN w:val="0"/>
              <w:adjustRightInd w:val="0"/>
              <w:ind w:hanging="2"/>
              <w:rPr>
                <w:rFonts w:eastAsiaTheme="minorHAnsi"/>
                <w:lang w:eastAsia="en-US"/>
              </w:rPr>
            </w:pPr>
            <w:r w:rsidRPr="000B7C8D">
              <w:rPr>
                <w:rFonts w:eastAsiaTheme="minorHAnsi"/>
                <w:lang w:eastAsia="en-US"/>
              </w:rPr>
              <w:t>показательных, степенных, тригонометрических у</w:t>
            </w:r>
            <w:r>
              <w:rPr>
                <w:rFonts w:eastAsiaTheme="minorHAnsi"/>
                <w:lang w:eastAsia="en-US"/>
              </w:rPr>
              <w:t>равнений и неравенств, их систем.</w:t>
            </w:r>
          </w:p>
          <w:p w:rsidR="00032DE3" w:rsidRPr="005E2AC9" w:rsidRDefault="00032DE3" w:rsidP="00032DE3">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готовые </w:t>
            </w:r>
            <w:r w:rsidRPr="000B7C8D">
              <w:rPr>
                <w:rFonts w:eastAsiaTheme="minorHAnsi"/>
                <w:lang w:eastAsia="en-US"/>
              </w:rPr>
              <w:t>компьютерн</w:t>
            </w:r>
            <w:r>
              <w:rPr>
                <w:rFonts w:eastAsiaTheme="minorHAnsi"/>
                <w:lang w:eastAsia="en-US"/>
              </w:rPr>
              <w:t>ые программ  для по</w:t>
            </w:r>
            <w:r w:rsidRPr="000B7C8D">
              <w:rPr>
                <w:rFonts w:eastAsiaTheme="minorHAnsi"/>
                <w:lang w:eastAsia="en-US"/>
              </w:rPr>
              <w:t>иска пути решения и иллюстрации решения уравнений и неравенств</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5E2AC9" w:rsidRDefault="00EE4791" w:rsidP="00AE7E6C">
            <w:pPr>
              <w:autoSpaceDE w:val="0"/>
              <w:autoSpaceDN w:val="0"/>
              <w:adjustRightInd w:val="0"/>
              <w:ind w:hanging="2"/>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w:t>
            </w:r>
            <w:r w:rsidRPr="000B7C8D">
              <w:rPr>
                <w:rFonts w:eastAsiaTheme="minorHAnsi"/>
                <w:lang w:eastAsia="en-US"/>
              </w:rPr>
              <w:lastRenderedPageBreak/>
              <w:t>представлений об основных понятиях математического</w:t>
            </w:r>
            <w:r w:rsidR="0079551F">
              <w:rPr>
                <w:rFonts w:eastAsiaTheme="minorHAnsi"/>
                <w:lang w:eastAsia="en-US"/>
              </w:rPr>
              <w:t xml:space="preserve"> </w:t>
            </w:r>
            <w:r w:rsidRPr="000B7C8D">
              <w:rPr>
                <w:rFonts w:eastAsiaTheme="minorHAnsi"/>
                <w:lang w:eastAsia="en-US"/>
              </w:rPr>
              <w:t>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w:t>
            </w:r>
            <w:r w:rsidR="0079551F">
              <w:rPr>
                <w:rFonts w:eastAsiaTheme="minorHAnsi"/>
                <w:lang w:eastAsia="en-US"/>
              </w:rPr>
              <w:t xml:space="preserve"> </w:t>
            </w:r>
            <w:r w:rsidRPr="000B7C8D">
              <w:rPr>
                <w:rFonts w:eastAsiaTheme="minorHAnsi"/>
                <w:lang w:eastAsia="en-US"/>
              </w:rPr>
              <w:t>зависимостей;</w:t>
            </w:r>
          </w:p>
        </w:tc>
        <w:tc>
          <w:tcPr>
            <w:tcW w:w="4161" w:type="dxa"/>
          </w:tcPr>
          <w:p w:rsidR="00EE4791" w:rsidRDefault="00EE4791" w:rsidP="00AE7E6C">
            <w:pPr>
              <w:autoSpaceDE w:val="0"/>
              <w:autoSpaceDN w:val="0"/>
              <w:adjustRightInd w:val="0"/>
              <w:ind w:hanging="2"/>
              <w:rPr>
                <w:rFonts w:eastAsiaTheme="minorHAnsi"/>
                <w:lang w:eastAsia="en-US"/>
              </w:rPr>
            </w:pPr>
            <w:r w:rsidRPr="00032DE3">
              <w:rPr>
                <w:u w:val="single"/>
              </w:rPr>
              <w:lastRenderedPageBreak/>
              <w:t xml:space="preserve">Даёт </w:t>
            </w:r>
            <w:r>
              <w:rPr>
                <w:rFonts w:eastAsiaTheme="minorHAnsi"/>
                <w:lang w:eastAsia="en-US"/>
              </w:rPr>
              <w:t>представления</w:t>
            </w:r>
            <w:r w:rsidRPr="000B7C8D">
              <w:rPr>
                <w:rFonts w:eastAsiaTheme="minorHAnsi"/>
                <w:lang w:eastAsia="en-US"/>
              </w:rPr>
              <w:t xml:space="preserve"> об основных </w:t>
            </w:r>
            <w:r w:rsidRPr="000B7C8D">
              <w:rPr>
                <w:rFonts w:eastAsiaTheme="minorHAnsi"/>
                <w:lang w:eastAsia="en-US"/>
              </w:rPr>
              <w:lastRenderedPageBreak/>
              <w:t>понятиях математического</w:t>
            </w:r>
            <w:r>
              <w:rPr>
                <w:rFonts w:eastAsiaTheme="minorHAnsi"/>
                <w:lang w:eastAsia="en-US"/>
              </w:rPr>
              <w:t xml:space="preserve"> анализа и их свойствах.</w:t>
            </w:r>
          </w:p>
          <w:p w:rsidR="00EE4791" w:rsidRDefault="00EE4791" w:rsidP="00AE7E6C">
            <w:pPr>
              <w:autoSpaceDE w:val="0"/>
              <w:autoSpaceDN w:val="0"/>
              <w:adjustRightInd w:val="0"/>
              <w:ind w:hanging="2"/>
              <w:rPr>
                <w:rFonts w:eastAsiaTheme="minorHAnsi"/>
                <w:lang w:eastAsia="en-US"/>
              </w:rPr>
            </w:pPr>
            <w:r w:rsidRPr="00032DE3">
              <w:rPr>
                <w:rFonts w:eastAsiaTheme="minorHAnsi"/>
                <w:u w:val="single"/>
                <w:lang w:eastAsia="en-US"/>
              </w:rPr>
              <w:t>Владеет</w:t>
            </w:r>
            <w:r w:rsidR="0079551F">
              <w:rPr>
                <w:rFonts w:eastAsiaTheme="minorHAnsi"/>
                <w:u w:val="single"/>
                <w:lang w:eastAsia="en-US"/>
              </w:rPr>
              <w:t xml:space="preserve"> </w:t>
            </w:r>
            <w:r w:rsidRPr="000B7C8D">
              <w:rPr>
                <w:rFonts w:eastAsiaTheme="minorHAnsi"/>
                <w:lang w:eastAsia="en-US"/>
              </w:rPr>
              <w:t>умением хар</w:t>
            </w:r>
            <w:r>
              <w:rPr>
                <w:rFonts w:eastAsiaTheme="minorHAnsi"/>
                <w:lang w:eastAsia="en-US"/>
              </w:rPr>
              <w:t>актеризовать поведение функций</w:t>
            </w:r>
          </w:p>
          <w:p w:rsidR="00EE4791" w:rsidRPr="005E2AC9" w:rsidRDefault="00EE4791" w:rsidP="00AE7E6C">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полученные знания</w:t>
            </w:r>
            <w:r w:rsidRPr="000B7C8D">
              <w:rPr>
                <w:rFonts w:eastAsiaTheme="minorHAnsi"/>
                <w:lang w:eastAsia="en-US"/>
              </w:rPr>
              <w:t xml:space="preserve"> для описания и анализа реальных</w:t>
            </w:r>
            <w:r w:rsidR="0079551F">
              <w:rPr>
                <w:rFonts w:eastAsiaTheme="minorHAnsi"/>
                <w:lang w:eastAsia="en-US"/>
              </w:rPr>
              <w:t xml:space="preserve"> </w:t>
            </w:r>
            <w:r w:rsidRPr="000B7C8D">
              <w:rPr>
                <w:rFonts w:eastAsiaTheme="minorHAnsi"/>
                <w:lang w:eastAsia="en-US"/>
              </w:rPr>
              <w:t>зависимостей</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lastRenderedPageBreak/>
              <w:t>Методы оценки:</w:t>
            </w:r>
          </w:p>
          <w:p w:rsidR="007E3278" w:rsidRPr="00932255" w:rsidRDefault="007E3278" w:rsidP="007E3278">
            <w:pPr>
              <w:autoSpaceDE w:val="0"/>
              <w:autoSpaceDN w:val="0"/>
              <w:adjustRightInd w:val="0"/>
              <w:ind w:hanging="2"/>
              <w:rPr>
                <w:sz w:val="20"/>
                <w:szCs w:val="20"/>
              </w:rPr>
            </w:pPr>
            <w:r>
              <w:rPr>
                <w:sz w:val="20"/>
                <w:szCs w:val="20"/>
              </w:rPr>
              <w:lastRenderedPageBreak/>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lastRenderedPageBreak/>
              <w:t>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w:t>
            </w:r>
            <w:r w:rsidR="0079551F">
              <w:rPr>
                <w:rFonts w:eastAsiaTheme="minorHAnsi"/>
                <w:lang w:eastAsia="en-US"/>
              </w:rPr>
              <w:t xml:space="preserve"> </w:t>
            </w:r>
            <w:r w:rsidRPr="000B7C8D">
              <w:rPr>
                <w:rFonts w:eastAsiaTheme="minorHAnsi"/>
                <w:lang w:eastAsia="en-US"/>
              </w:rPr>
              <w:t xml:space="preserve">фигурах, их основных свойствах; </w:t>
            </w:r>
            <w:proofErr w:type="spellStart"/>
            <w:r w:rsidRPr="000B7C8D">
              <w:rPr>
                <w:rFonts w:eastAsiaTheme="minorHAnsi"/>
                <w:lang w:eastAsia="en-US"/>
              </w:rPr>
              <w:t>с</w:t>
            </w:r>
            <w:r>
              <w:rPr>
                <w:rFonts w:eastAsiaTheme="minorHAnsi"/>
                <w:lang w:eastAsia="en-US"/>
              </w:rPr>
              <w:t>формированность</w:t>
            </w:r>
            <w:proofErr w:type="spellEnd"/>
            <w:r>
              <w:rPr>
                <w:rFonts w:eastAsiaTheme="minorHAnsi"/>
                <w:lang w:eastAsia="en-US"/>
              </w:rPr>
              <w:t xml:space="preserve">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w:t>
            </w:r>
            <w:r w:rsidR="0079551F">
              <w:rPr>
                <w:rFonts w:eastAsiaTheme="minorHAnsi"/>
                <w:lang w:eastAsia="en-US"/>
              </w:rPr>
              <w:t xml:space="preserve"> </w:t>
            </w:r>
            <w:r w:rsidRPr="000B7C8D">
              <w:rPr>
                <w:rFonts w:eastAsiaTheme="minorHAnsi"/>
                <w:lang w:eastAsia="en-US"/>
              </w:rPr>
              <w:t>геометрических задач и задач с практическим содержанием;</w:t>
            </w:r>
          </w:p>
        </w:tc>
        <w:tc>
          <w:tcPr>
            <w:tcW w:w="4161" w:type="dxa"/>
          </w:tcPr>
          <w:p w:rsidR="00EE4791" w:rsidRDefault="00EE4791" w:rsidP="00AE7E6C">
            <w:pPr>
              <w:autoSpaceDE w:val="0"/>
              <w:autoSpaceDN w:val="0"/>
              <w:adjustRightInd w:val="0"/>
              <w:ind w:hanging="2"/>
              <w:rPr>
                <w:rFonts w:eastAsiaTheme="minorHAnsi"/>
                <w:lang w:eastAsia="en-US"/>
              </w:rPr>
            </w:pPr>
            <w:r w:rsidRPr="008862F5">
              <w:rPr>
                <w:u w:val="single"/>
              </w:rPr>
              <w:t>Решает</w:t>
            </w:r>
            <w:r w:rsidR="0079551F">
              <w:rPr>
                <w:u w:val="single"/>
              </w:rPr>
              <w:t xml:space="preserve"> </w:t>
            </w:r>
            <w:r>
              <w:rPr>
                <w:rFonts w:eastAsiaTheme="minorHAnsi"/>
                <w:lang w:eastAsia="en-US"/>
              </w:rPr>
              <w:t xml:space="preserve">геометрические </w:t>
            </w:r>
            <w:r w:rsidRPr="000B7C8D">
              <w:rPr>
                <w:rFonts w:eastAsiaTheme="minorHAnsi"/>
                <w:lang w:eastAsia="en-US"/>
              </w:rPr>
              <w:t xml:space="preserve"> задач</w:t>
            </w:r>
            <w:r>
              <w:rPr>
                <w:rFonts w:eastAsiaTheme="minorHAnsi"/>
                <w:lang w:eastAsia="en-US"/>
              </w:rPr>
              <w:t xml:space="preserve">и </w:t>
            </w:r>
            <w:r w:rsidRPr="000B7C8D">
              <w:rPr>
                <w:rFonts w:eastAsiaTheme="minorHAnsi"/>
                <w:lang w:eastAsia="en-US"/>
              </w:rPr>
              <w:t xml:space="preserve"> и задач</w:t>
            </w:r>
            <w:r>
              <w:rPr>
                <w:rFonts w:eastAsiaTheme="minorHAnsi"/>
                <w:lang w:eastAsia="en-US"/>
              </w:rPr>
              <w:t xml:space="preserve">и </w:t>
            </w:r>
            <w:r w:rsidRPr="000B7C8D">
              <w:rPr>
                <w:rFonts w:eastAsiaTheme="minorHAnsi"/>
                <w:lang w:eastAsia="en-US"/>
              </w:rPr>
              <w:t xml:space="preserve"> с практическим содержанием</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u w:val="single"/>
              </w:rPr>
              <w:t>Имеет</w:t>
            </w:r>
            <w:r w:rsidR="0079551F">
              <w:rPr>
                <w:u w:val="single"/>
              </w:rPr>
              <w:t xml:space="preserve"> </w:t>
            </w:r>
            <w:r>
              <w:rPr>
                <w:rFonts w:eastAsiaTheme="minorHAnsi"/>
                <w:lang w:eastAsia="en-US"/>
              </w:rPr>
              <w:t xml:space="preserve">основные  понятия </w:t>
            </w:r>
            <w:r w:rsidRPr="000B7C8D">
              <w:rPr>
                <w:rFonts w:eastAsiaTheme="minorHAnsi"/>
                <w:lang w:eastAsia="en-US"/>
              </w:rPr>
              <w:t>о плоски</w:t>
            </w:r>
            <w:r>
              <w:rPr>
                <w:rFonts w:eastAsiaTheme="minorHAnsi"/>
                <w:lang w:eastAsia="en-US"/>
              </w:rPr>
              <w:t>х и пространственных геометриче</w:t>
            </w:r>
            <w:r w:rsidRPr="000B7C8D">
              <w:rPr>
                <w:rFonts w:eastAsiaTheme="minorHAnsi"/>
                <w:lang w:eastAsia="en-US"/>
              </w:rPr>
              <w:t>ских</w:t>
            </w:r>
            <w:r w:rsidR="0079551F">
              <w:rPr>
                <w:rFonts w:eastAsiaTheme="minorHAnsi"/>
                <w:lang w:eastAsia="en-US"/>
              </w:rPr>
              <w:t xml:space="preserve"> </w:t>
            </w:r>
            <w:r w:rsidRPr="000B7C8D">
              <w:rPr>
                <w:rFonts w:eastAsiaTheme="minorHAnsi"/>
                <w:lang w:eastAsia="en-US"/>
              </w:rPr>
              <w:t>фигурах, их основных свойствах</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rFonts w:eastAsiaTheme="minorHAnsi"/>
                <w:u w:val="single"/>
                <w:lang w:eastAsia="en-US"/>
              </w:rPr>
              <w:t>Распознаёт</w:t>
            </w:r>
            <w:r w:rsidR="0079551F">
              <w:rPr>
                <w:rFonts w:eastAsiaTheme="minorHAnsi"/>
                <w:u w:val="single"/>
                <w:lang w:eastAsia="en-US"/>
              </w:rPr>
              <w:t xml:space="preserve"> </w:t>
            </w:r>
            <w:r w:rsidRPr="000B7C8D">
              <w:rPr>
                <w:rFonts w:eastAsiaTheme="minorHAnsi"/>
                <w:lang w:eastAsia="en-US"/>
              </w:rPr>
              <w:t>геометрические фигуры на чертежах,</w:t>
            </w:r>
            <w:r>
              <w:rPr>
                <w:rFonts w:eastAsiaTheme="minorHAnsi"/>
                <w:lang w:eastAsia="en-US"/>
              </w:rPr>
              <w:t xml:space="preserve"> моделях и в реальном мире.</w:t>
            </w:r>
          </w:p>
          <w:p w:rsidR="00EE4791" w:rsidRPr="005E2AC9" w:rsidRDefault="00EE4791" w:rsidP="00AE7E6C">
            <w:pPr>
              <w:autoSpaceDE w:val="0"/>
              <w:autoSpaceDN w:val="0"/>
              <w:adjustRightInd w:val="0"/>
              <w:ind w:hanging="2"/>
            </w:pPr>
            <w:r w:rsidRPr="008862F5">
              <w:rPr>
                <w:rFonts w:eastAsiaTheme="minorHAnsi"/>
                <w:u w:val="single"/>
                <w:lang w:eastAsia="en-US"/>
              </w:rPr>
              <w:t xml:space="preserve">Применяет </w:t>
            </w:r>
            <w:r>
              <w:rPr>
                <w:rFonts w:eastAsiaTheme="minorHAnsi"/>
                <w:lang w:eastAsia="en-US"/>
              </w:rPr>
              <w:t xml:space="preserve"> изученные</w:t>
            </w:r>
            <w:r w:rsidRPr="000B7C8D">
              <w:rPr>
                <w:rFonts w:eastAsiaTheme="minorHAnsi"/>
                <w:lang w:eastAsia="en-US"/>
              </w:rPr>
              <w:t xml:space="preserve"> свойств</w:t>
            </w:r>
            <w:r>
              <w:rPr>
                <w:rFonts w:eastAsiaTheme="minorHAnsi"/>
                <w:lang w:eastAsia="en-US"/>
              </w:rPr>
              <w:t>а</w:t>
            </w:r>
            <w:r w:rsidRPr="000B7C8D">
              <w:rPr>
                <w:rFonts w:eastAsiaTheme="minorHAnsi"/>
                <w:lang w:eastAsia="en-US"/>
              </w:rPr>
              <w:t xml:space="preserve"> геометрических фигур и формул для решения</w:t>
            </w:r>
            <w:r w:rsidR="0079551F">
              <w:rPr>
                <w:rFonts w:eastAsiaTheme="minorHAnsi"/>
                <w:lang w:eastAsia="en-US"/>
              </w:rPr>
              <w:t xml:space="preserve"> </w:t>
            </w:r>
            <w:r w:rsidRPr="000B7C8D">
              <w:rPr>
                <w:rFonts w:eastAsiaTheme="minorHAnsi"/>
                <w:lang w:eastAsia="en-US"/>
              </w:rPr>
              <w:t>геометрических задач и задач с практическим с</w:t>
            </w:r>
            <w:r>
              <w:rPr>
                <w:rFonts w:eastAsiaTheme="minorHAnsi"/>
                <w:lang w:eastAsia="en-US"/>
              </w:rPr>
              <w:t>одержанием.</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8862F5">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sidR="0079551F">
              <w:rPr>
                <w:rFonts w:eastAsiaTheme="minorHAnsi"/>
                <w:lang w:eastAsia="en-US"/>
              </w:rPr>
              <w:t xml:space="preserve"> </w:t>
            </w:r>
            <w:r w:rsidRPr="000B7C8D">
              <w:rPr>
                <w:rFonts w:eastAsiaTheme="minorHAnsi"/>
                <w:lang w:eastAsia="en-US"/>
              </w:rPr>
              <w:t>основных понятиях элементарной теории вероятностей; умений находить и</w:t>
            </w:r>
            <w:r w:rsidR="0079551F">
              <w:rPr>
                <w:rFonts w:eastAsiaTheme="minorHAnsi"/>
                <w:lang w:eastAsia="en-US"/>
              </w:rPr>
              <w:t xml:space="preserve"> </w:t>
            </w:r>
            <w:r w:rsidRPr="000B7C8D">
              <w:rPr>
                <w:rFonts w:eastAsiaTheme="minorHAnsi"/>
                <w:lang w:eastAsia="en-US"/>
              </w:rPr>
              <w:t>оценивать вероятности наступления событий в простейших практических</w:t>
            </w:r>
            <w:r w:rsidR="0079551F">
              <w:rPr>
                <w:rFonts w:eastAsiaTheme="minorHAnsi"/>
                <w:lang w:eastAsia="en-US"/>
              </w:rPr>
              <w:t xml:space="preserve"> </w:t>
            </w:r>
            <w:r w:rsidRPr="000B7C8D">
              <w:rPr>
                <w:rFonts w:eastAsiaTheme="minorHAnsi"/>
                <w:lang w:eastAsia="en-US"/>
              </w:rPr>
              <w:t>ситуациях и основные характеристики случайных величин;</w:t>
            </w:r>
          </w:p>
          <w:p w:rsidR="00EE4791" w:rsidRPr="005E2AC9" w:rsidRDefault="00EE4791" w:rsidP="00E766EE">
            <w:pPr>
              <w:autoSpaceDE w:val="0"/>
              <w:autoSpaceDN w:val="0"/>
              <w:adjustRightInd w:val="0"/>
              <w:ind w:hanging="2"/>
            </w:pPr>
          </w:p>
        </w:tc>
        <w:tc>
          <w:tcPr>
            <w:tcW w:w="4161" w:type="dxa"/>
          </w:tcPr>
          <w:p w:rsidR="00EE4791" w:rsidRDefault="00EE4791" w:rsidP="008862F5">
            <w:pPr>
              <w:autoSpaceDE w:val="0"/>
              <w:autoSpaceDN w:val="0"/>
              <w:adjustRightInd w:val="0"/>
              <w:ind w:hanging="2"/>
              <w:rPr>
                <w:rFonts w:eastAsiaTheme="minorHAnsi"/>
                <w:lang w:eastAsia="en-US"/>
              </w:rPr>
            </w:pPr>
            <w:r w:rsidRPr="008862F5">
              <w:rPr>
                <w:u w:val="single"/>
              </w:rPr>
              <w:t xml:space="preserve">Владеет </w:t>
            </w:r>
            <w:r>
              <w:rPr>
                <w:rFonts w:eastAsiaTheme="minorHAnsi"/>
                <w:lang w:eastAsia="en-US"/>
              </w:rPr>
              <w:t xml:space="preserve">представлениями </w:t>
            </w:r>
            <w:r w:rsidRPr="000B7C8D">
              <w:rPr>
                <w:rFonts w:eastAsiaTheme="minorHAnsi"/>
                <w:lang w:eastAsia="en-US"/>
              </w:rPr>
              <w:t>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Pr>
                <w:rFonts w:eastAsiaTheme="minorHAnsi"/>
                <w:lang w:eastAsia="en-US"/>
              </w:rPr>
              <w:t>.</w:t>
            </w:r>
          </w:p>
          <w:p w:rsidR="00EE4791" w:rsidRDefault="00EE4791" w:rsidP="008862F5">
            <w:pPr>
              <w:autoSpaceDE w:val="0"/>
              <w:autoSpaceDN w:val="0"/>
              <w:adjustRightInd w:val="0"/>
              <w:ind w:hanging="2"/>
              <w:rPr>
                <w:rFonts w:eastAsiaTheme="minorHAnsi"/>
                <w:lang w:eastAsia="en-US"/>
              </w:rPr>
            </w:pPr>
            <w:r w:rsidRPr="008862F5">
              <w:rPr>
                <w:rFonts w:eastAsiaTheme="minorHAnsi"/>
                <w:u w:val="single"/>
                <w:lang w:eastAsia="en-US"/>
              </w:rPr>
              <w:t xml:space="preserve">Даёт </w:t>
            </w:r>
            <w:r>
              <w:rPr>
                <w:rFonts w:eastAsiaTheme="minorHAnsi"/>
                <w:lang w:eastAsia="en-US"/>
              </w:rPr>
              <w:t>основные  понятия</w:t>
            </w:r>
            <w:r w:rsidRPr="000B7C8D">
              <w:rPr>
                <w:rFonts w:eastAsiaTheme="minorHAnsi"/>
                <w:lang w:eastAsia="en-US"/>
              </w:rPr>
              <w:t xml:space="preserve"> элементарной теории вероятностей</w:t>
            </w:r>
            <w:r>
              <w:rPr>
                <w:rFonts w:eastAsiaTheme="minorHAnsi"/>
                <w:lang w:eastAsia="en-US"/>
              </w:rPr>
              <w:t>.</w:t>
            </w:r>
          </w:p>
          <w:p w:rsidR="00EE4791" w:rsidRPr="005E2AC9" w:rsidRDefault="00EE4791" w:rsidP="009D5E99">
            <w:pPr>
              <w:autoSpaceDE w:val="0"/>
              <w:autoSpaceDN w:val="0"/>
              <w:adjustRightInd w:val="0"/>
              <w:jc w:val="both"/>
            </w:pPr>
            <w:r w:rsidRPr="009D5E99">
              <w:rPr>
                <w:rFonts w:eastAsiaTheme="minorHAnsi"/>
                <w:u w:val="single"/>
                <w:lang w:eastAsia="en-US"/>
              </w:rPr>
              <w:t xml:space="preserve">Находит </w:t>
            </w:r>
            <w:r w:rsidRPr="000B7C8D">
              <w:rPr>
                <w:rFonts w:eastAsiaTheme="minorHAnsi"/>
                <w:lang w:eastAsia="en-US"/>
              </w:rPr>
              <w:t>вероятности наступления событий в простейших практических</w:t>
            </w:r>
            <w:r>
              <w:rPr>
                <w:rFonts w:eastAsiaTheme="minorHAnsi"/>
                <w:lang w:eastAsia="en-US"/>
              </w:rPr>
              <w:t xml:space="preserve"> ситуациях.</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навыками использования готовых компьютерных программ </w:t>
            </w:r>
            <w:proofErr w:type="spellStart"/>
            <w:r w:rsidRPr="000B7C8D">
              <w:rPr>
                <w:rFonts w:eastAsiaTheme="minorHAnsi"/>
                <w:lang w:eastAsia="en-US"/>
              </w:rPr>
              <w:t>прирешении</w:t>
            </w:r>
            <w:proofErr w:type="spellEnd"/>
            <w:r w:rsidRPr="000B7C8D">
              <w:rPr>
                <w:rFonts w:eastAsiaTheme="minorHAnsi"/>
                <w:lang w:eastAsia="en-US"/>
              </w:rPr>
              <w:t xml:space="preserve"> задач.</w:t>
            </w:r>
          </w:p>
        </w:tc>
        <w:tc>
          <w:tcPr>
            <w:tcW w:w="4161" w:type="dxa"/>
          </w:tcPr>
          <w:p w:rsidR="00EE4791" w:rsidRPr="005E2AC9" w:rsidRDefault="00EE4791" w:rsidP="00AE7E6C">
            <w:pPr>
              <w:autoSpaceDE w:val="0"/>
              <w:autoSpaceDN w:val="0"/>
              <w:adjustRightInd w:val="0"/>
              <w:ind w:hanging="2"/>
            </w:pPr>
            <w:r w:rsidRPr="009D5E99">
              <w:rPr>
                <w:u w:val="single"/>
              </w:rPr>
              <w:t>Использует</w:t>
            </w:r>
            <w:r w:rsidR="0079551F">
              <w:rPr>
                <w:u w:val="single"/>
              </w:rPr>
              <w:t xml:space="preserve"> </w:t>
            </w:r>
            <w:r>
              <w:rPr>
                <w:rFonts w:eastAsiaTheme="minorHAnsi"/>
                <w:lang w:eastAsia="en-US"/>
              </w:rPr>
              <w:t>готовые компьютерные</w:t>
            </w:r>
            <w:r w:rsidRPr="000B7C8D">
              <w:rPr>
                <w:rFonts w:eastAsiaTheme="minorHAnsi"/>
                <w:lang w:eastAsia="en-US"/>
              </w:rPr>
              <w:t xml:space="preserve"> программ</w:t>
            </w:r>
            <w:r>
              <w:rPr>
                <w:rFonts w:eastAsiaTheme="minorHAnsi"/>
                <w:lang w:eastAsia="en-US"/>
              </w:rPr>
              <w:t xml:space="preserve">ы </w:t>
            </w:r>
            <w:r w:rsidRPr="000B7C8D">
              <w:rPr>
                <w:rFonts w:eastAsiaTheme="minorHAnsi"/>
                <w:lang w:eastAsia="en-US"/>
              </w:rPr>
              <w:t xml:space="preserve"> при</w:t>
            </w:r>
            <w:r w:rsidR="0079551F">
              <w:rPr>
                <w:rFonts w:eastAsiaTheme="minorHAnsi"/>
                <w:lang w:eastAsia="en-US"/>
              </w:rPr>
              <w:t xml:space="preserve"> </w:t>
            </w:r>
            <w:r w:rsidRPr="000B7C8D">
              <w:rPr>
                <w:rFonts w:eastAsiaTheme="minorHAnsi"/>
                <w:lang w:eastAsia="en-US"/>
              </w:rPr>
              <w:t>решении задач.</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 экзамен.</w:t>
            </w: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 xml:space="preserve">Предметные и </w:t>
            </w:r>
            <w:proofErr w:type="spellStart"/>
            <w:r w:rsidRPr="005E2AC9">
              <w:rPr>
                <w:b/>
                <w:bCs/>
                <w:i/>
                <w:iCs/>
              </w:rPr>
              <w:t>метапредметные</w:t>
            </w:r>
            <w:proofErr w:type="spellEnd"/>
            <w:r w:rsidRPr="005E2AC9">
              <w:rPr>
                <w:b/>
                <w:bCs/>
                <w:i/>
                <w:iCs/>
              </w:rPr>
              <w:t xml:space="preserve"> результаты, проверяемые совместно</w:t>
            </w:r>
          </w:p>
        </w:tc>
      </w:tr>
      <w:tr w:rsidR="00EE4791" w:rsidRPr="005E2AC9" w:rsidTr="00AE7E6C">
        <w:tc>
          <w:tcPr>
            <w:tcW w:w="3039" w:type="dxa"/>
          </w:tcPr>
          <w:p w:rsidR="00EE4791" w:rsidRPr="00CB65FB" w:rsidRDefault="00EE4791" w:rsidP="00DC3B8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EE4791" w:rsidRDefault="00EE4791" w:rsidP="00DC3B89">
            <w:pPr>
              <w:autoSpaceDE w:val="0"/>
              <w:autoSpaceDN w:val="0"/>
              <w:adjustRightInd w:val="0"/>
              <w:ind w:hanging="2"/>
            </w:pPr>
            <w:r>
              <w:rPr>
                <w:u w:val="single"/>
              </w:rPr>
              <w:t xml:space="preserve">Аргументирует </w:t>
            </w:r>
            <w:r w:rsidRPr="00EA61E3">
              <w:t>свои рассуждения о профессии</w:t>
            </w:r>
            <w:r>
              <w:t>.</w:t>
            </w:r>
          </w:p>
          <w:p w:rsidR="00EE4791" w:rsidRDefault="00EE4791" w:rsidP="00DC3B89">
            <w:pPr>
              <w:autoSpaceDE w:val="0"/>
              <w:autoSpaceDN w:val="0"/>
              <w:adjustRightInd w:val="0"/>
              <w:ind w:hanging="2"/>
            </w:pPr>
            <w:r>
              <w:rPr>
                <w:u w:val="single"/>
              </w:rPr>
              <w:t xml:space="preserve">Читает </w:t>
            </w:r>
            <w:r w:rsidRPr="00EA61E3">
              <w:t>дополнительную литературу о профессии.</w:t>
            </w:r>
          </w:p>
          <w:p w:rsidR="00EE4791" w:rsidRPr="00EA61E3" w:rsidRDefault="00EE4791" w:rsidP="00E766EE">
            <w:pPr>
              <w:autoSpaceDE w:val="0"/>
              <w:autoSpaceDN w:val="0"/>
              <w:adjustRightInd w:val="0"/>
              <w:ind w:hanging="2"/>
            </w:pPr>
            <w:r>
              <w:rPr>
                <w:u w:val="single"/>
              </w:rPr>
              <w:t xml:space="preserve">Участвует </w:t>
            </w:r>
            <w:r>
              <w:t>в профессиональных конкурсах разного уровня.</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2378BA" w:rsidRDefault="00EE4791" w:rsidP="00AE7E6C">
            <w:pPr>
              <w:autoSpaceDE w:val="0"/>
              <w:autoSpaceDN w:val="0"/>
              <w:adjustRightInd w:val="0"/>
              <w:ind w:hanging="2"/>
              <w:rPr>
                <w:i/>
                <w:sz w:val="20"/>
                <w:szCs w:val="20"/>
              </w:rPr>
            </w:pPr>
          </w:p>
        </w:tc>
      </w:tr>
      <w:tr w:rsidR="00EE4791" w:rsidRPr="005E2AC9" w:rsidTr="00AE7E6C">
        <w:tc>
          <w:tcPr>
            <w:tcW w:w="3039" w:type="dxa"/>
          </w:tcPr>
          <w:p w:rsidR="00EE4791" w:rsidRPr="00CB65FB" w:rsidRDefault="00EE4791"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EE4791" w:rsidRPr="00CB65FB" w:rsidRDefault="00EE4791" w:rsidP="00DC3B8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E4791" w:rsidRDefault="00EE4791" w:rsidP="00DC3B89">
            <w:pPr>
              <w:autoSpaceDE w:val="0"/>
              <w:autoSpaceDN w:val="0"/>
              <w:adjustRightInd w:val="0"/>
              <w:ind w:hanging="2"/>
            </w:pPr>
            <w:r w:rsidRPr="00EA61E3">
              <w:rPr>
                <w:u w:val="single"/>
              </w:rPr>
              <w:t>Умеет</w:t>
            </w:r>
            <w:r>
              <w:t xml:space="preserve"> решать ситуационные задачи.</w:t>
            </w:r>
          </w:p>
          <w:p w:rsidR="00EE4791" w:rsidRDefault="00EE4791" w:rsidP="00DC3B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EE4791" w:rsidRDefault="00EE4791" w:rsidP="00DC3B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EE4791" w:rsidRPr="00CB65FB" w:rsidRDefault="00EE4791" w:rsidP="00DC3B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EE4791" w:rsidRPr="00CB65FB" w:rsidRDefault="00EE4791" w:rsidP="00DC3B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EE4791" w:rsidRDefault="00EE4791" w:rsidP="00DC3B89">
            <w:pPr>
              <w:autoSpaceDE w:val="0"/>
              <w:autoSpaceDN w:val="0"/>
              <w:adjustRightInd w:val="0"/>
              <w:ind w:hanging="2"/>
            </w:pPr>
            <w:r w:rsidRPr="00942820">
              <w:rPr>
                <w:u w:val="single"/>
              </w:rPr>
              <w:t>Использует</w:t>
            </w:r>
            <w:r>
              <w:t xml:space="preserve"> различные программы </w:t>
            </w:r>
            <w:proofErr w:type="spellStart"/>
            <w:r>
              <w:rPr>
                <w:lang w:val="en-US"/>
              </w:rPr>
              <w:t>MicrosoftOffice</w:t>
            </w:r>
            <w:proofErr w:type="spellEnd"/>
            <w:r>
              <w:t>.</w:t>
            </w:r>
          </w:p>
          <w:p w:rsidR="00EE4791" w:rsidRDefault="00EE4791" w:rsidP="00DC3B89">
            <w:pPr>
              <w:autoSpaceDE w:val="0"/>
              <w:autoSpaceDN w:val="0"/>
              <w:adjustRightInd w:val="0"/>
              <w:ind w:hanging="2"/>
            </w:pPr>
            <w:r w:rsidRPr="00942820">
              <w:rPr>
                <w:u w:val="single"/>
              </w:rPr>
              <w:t xml:space="preserve">Делает </w:t>
            </w:r>
            <w:r>
              <w:t>презентации, фильмы, …</w:t>
            </w:r>
          </w:p>
          <w:p w:rsidR="00EE4791" w:rsidRPr="00E766EE" w:rsidRDefault="00EE4791" w:rsidP="00DC3B8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EE4791" w:rsidRDefault="00EE4791" w:rsidP="00DC3B89">
            <w:pPr>
              <w:autoSpaceDE w:val="0"/>
              <w:autoSpaceDN w:val="0"/>
              <w:adjustRightInd w:val="0"/>
              <w:ind w:hanging="2"/>
            </w:pPr>
            <w:r w:rsidRPr="00295443">
              <w:rPr>
                <w:u w:val="single"/>
              </w:rPr>
              <w:t>Работает</w:t>
            </w:r>
            <w:r>
              <w:t xml:space="preserve"> в паре и группе.</w:t>
            </w:r>
          </w:p>
          <w:p w:rsidR="00EE4791" w:rsidRPr="00295443" w:rsidRDefault="00EE4791" w:rsidP="00DC3B8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proofErr w:type="spellStart"/>
            <w:r w:rsidRPr="005E2AC9">
              <w:rPr>
                <w:b/>
                <w:bCs/>
                <w:i/>
                <w:iCs/>
              </w:rPr>
              <w:lastRenderedPageBreak/>
              <w:t>Метапредметные</w:t>
            </w:r>
            <w:proofErr w:type="spellEnd"/>
            <w:r w:rsidRPr="005E2AC9">
              <w:rPr>
                <w:b/>
                <w:bCs/>
                <w:i/>
                <w:iCs/>
              </w:rPr>
              <w:t xml:space="preserve"> результаты, проверяемые через </w:t>
            </w:r>
            <w:proofErr w:type="gramStart"/>
            <w:r w:rsidRPr="005E2AC9">
              <w:rPr>
                <w:b/>
                <w:bCs/>
                <w:i/>
                <w:iCs/>
              </w:rPr>
              <w:t>индивидуальный проект</w:t>
            </w:r>
            <w:proofErr w:type="gramEnd"/>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умение самостоятельно определять цели деятельности и составлять планы</w:t>
            </w:r>
            <w:r w:rsidR="0079551F">
              <w:rPr>
                <w:rFonts w:eastAsiaTheme="minorHAnsi"/>
                <w:lang w:eastAsia="en-US"/>
              </w:rPr>
              <w:t xml:space="preserve"> </w:t>
            </w:r>
            <w:r w:rsidRPr="000B7C8D">
              <w:rPr>
                <w:rFonts w:eastAsiaTheme="minorHAnsi"/>
                <w:lang w:eastAsia="en-US"/>
              </w:rPr>
              <w:t>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w:t>
            </w:r>
            <w:r w:rsidR="0079551F">
              <w:rPr>
                <w:rFonts w:eastAsiaTheme="minorHAnsi"/>
                <w:lang w:eastAsia="en-US"/>
              </w:rPr>
              <w:t xml:space="preserve"> </w:t>
            </w:r>
            <w:r w:rsidRPr="000B7C8D">
              <w:rPr>
                <w:rFonts w:eastAsiaTheme="minorHAnsi"/>
                <w:lang w:eastAsia="en-US"/>
              </w:rPr>
              <w:t>поставленных целей и реализации планов деятельности; выбирать успешные</w:t>
            </w:r>
            <w:r w:rsidR="0079551F">
              <w:rPr>
                <w:rFonts w:eastAsiaTheme="minorHAnsi"/>
                <w:lang w:eastAsia="en-US"/>
              </w:rPr>
              <w:t xml:space="preserve"> </w:t>
            </w:r>
            <w:r w:rsidRPr="000B7C8D">
              <w:rPr>
                <w:rFonts w:eastAsiaTheme="minorHAnsi"/>
                <w:lang w:eastAsia="en-US"/>
              </w:rPr>
              <w:t>стратегии в различных ситуациях;</w:t>
            </w:r>
          </w:p>
        </w:tc>
        <w:tc>
          <w:tcPr>
            <w:tcW w:w="4161" w:type="dxa"/>
            <w:vMerge w:val="restart"/>
          </w:tcPr>
          <w:p w:rsidR="00EE4791" w:rsidRPr="005E2AC9" w:rsidRDefault="00EE4791" w:rsidP="00AE7E6C">
            <w:pPr>
              <w:autoSpaceDE w:val="0"/>
              <w:autoSpaceDN w:val="0"/>
              <w:adjustRightInd w:val="0"/>
              <w:ind w:hanging="2"/>
            </w:pPr>
            <w:r w:rsidRPr="005E2AC9">
              <w:t xml:space="preserve">Показатели оценки </w:t>
            </w:r>
            <w:proofErr w:type="gramStart"/>
            <w:r w:rsidRPr="005E2AC9">
              <w:t>индивидуального проекта</w:t>
            </w:r>
            <w:proofErr w:type="gramEnd"/>
            <w:r w:rsidRPr="005E2AC9">
              <w:t xml:space="preserve"> и его защиты</w:t>
            </w:r>
            <w:r>
              <w:t xml:space="preserve"> определены Положением об индивидуальном проекте</w:t>
            </w:r>
          </w:p>
        </w:tc>
        <w:tc>
          <w:tcPr>
            <w:tcW w:w="2700" w:type="dxa"/>
            <w:vMerge w:val="restart"/>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 xml:space="preserve">Положении об </w:t>
            </w:r>
            <w:proofErr w:type="gramStart"/>
            <w:r>
              <w:t>индивидуальном проекте</w:t>
            </w:r>
            <w:proofErr w:type="gramEnd"/>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умение продуктивно общаться и взаимодействовать в процессе совместной</w:t>
            </w:r>
            <w:r w:rsidR="0079551F">
              <w:rPr>
                <w:rFonts w:eastAsiaTheme="minorHAnsi"/>
                <w:lang w:eastAsia="en-US"/>
              </w:rPr>
              <w:t xml:space="preserve"> </w:t>
            </w:r>
            <w:r w:rsidRPr="000B7C8D">
              <w:rPr>
                <w:rFonts w:eastAsiaTheme="minorHAnsi"/>
                <w:lang w:eastAsia="en-US"/>
              </w:rPr>
              <w:t>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учебно-исследовательской и проектной</w:t>
            </w:r>
            <w:r w:rsidR="0079551F">
              <w:rPr>
                <w:rFonts w:eastAsiaTheme="minorHAnsi"/>
                <w:lang w:eastAsia="en-US"/>
              </w:rPr>
              <w:t xml:space="preserve"> </w:t>
            </w:r>
            <w:r w:rsidRPr="000B7C8D">
              <w:rPr>
                <w:rFonts w:eastAsiaTheme="minorHAnsi"/>
                <w:lang w:eastAsia="en-US"/>
              </w:rPr>
              <w:t>деятельности, навыками разрешения проблем; способность и готовность к</w:t>
            </w:r>
            <w:r w:rsidR="0079551F">
              <w:rPr>
                <w:rFonts w:eastAsiaTheme="minorHAnsi"/>
                <w:lang w:eastAsia="en-US"/>
              </w:rPr>
              <w:t xml:space="preserve"> </w:t>
            </w:r>
            <w:r w:rsidRPr="000B7C8D">
              <w:rPr>
                <w:rFonts w:eastAsiaTheme="minorHAnsi"/>
                <w:lang w:eastAsia="en-US"/>
              </w:rPr>
              <w:t>самостоятельному поиску методов решения практических задач, применению</w:t>
            </w:r>
            <w:r w:rsidR="0079551F">
              <w:rPr>
                <w:rFonts w:eastAsiaTheme="minorHAnsi"/>
                <w:lang w:eastAsia="en-US"/>
              </w:rPr>
              <w:t xml:space="preserve"> </w:t>
            </w:r>
            <w:r w:rsidRPr="000B7C8D">
              <w:rPr>
                <w:rFonts w:eastAsiaTheme="minorHAnsi"/>
                <w:lang w:eastAsia="en-US"/>
              </w:rPr>
              <w:t>различных методов познания;</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самостоятельной информационно-познавательной</w:t>
            </w:r>
            <w:r w:rsidR="0079551F">
              <w:rPr>
                <w:rFonts w:eastAsiaTheme="minorHAnsi"/>
                <w:lang w:eastAsia="en-US"/>
              </w:rPr>
              <w:t xml:space="preserve"> </w:t>
            </w:r>
            <w:r w:rsidRPr="000B7C8D">
              <w:rPr>
                <w:rFonts w:eastAsiaTheme="minorHAnsi"/>
                <w:lang w:eastAsia="en-US"/>
              </w:rPr>
              <w:t>деятельности, включая умение ориентироваться в различных источниках</w:t>
            </w:r>
            <w:r w:rsidR="0079551F">
              <w:rPr>
                <w:rFonts w:eastAsiaTheme="minorHAnsi"/>
                <w:lang w:eastAsia="en-US"/>
              </w:rPr>
              <w:t xml:space="preserve"> </w:t>
            </w:r>
            <w:r w:rsidRPr="000B7C8D">
              <w:rPr>
                <w:rFonts w:eastAsiaTheme="minorHAnsi"/>
                <w:lang w:eastAsia="en-US"/>
              </w:rPr>
              <w:t xml:space="preserve">информации, критически оценивать и </w:t>
            </w:r>
            <w:r>
              <w:rPr>
                <w:rFonts w:eastAsiaTheme="minorHAnsi"/>
                <w:lang w:eastAsia="en-US"/>
              </w:rPr>
              <w:lastRenderedPageBreak/>
              <w:t>интерпретировать информацию, по</w:t>
            </w:r>
            <w:r w:rsidRPr="000B7C8D">
              <w:rPr>
                <w:rFonts w:eastAsiaTheme="minorHAnsi"/>
                <w:lang w:eastAsia="en-US"/>
              </w:rPr>
              <w:t>лучаемую из различных источников;</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lastRenderedPageBreak/>
              <w:t xml:space="preserve">владение языковыми средствами: умение ясно, логично и точно </w:t>
            </w:r>
            <w:proofErr w:type="spellStart"/>
            <w:r w:rsidRPr="000B7C8D">
              <w:rPr>
                <w:rFonts w:eastAsiaTheme="minorHAnsi"/>
                <w:lang w:eastAsia="en-US"/>
              </w:rPr>
              <w:t>излагатьсвою</w:t>
            </w:r>
            <w:proofErr w:type="spellEnd"/>
            <w:r w:rsidRPr="000B7C8D">
              <w:rPr>
                <w:rFonts w:eastAsiaTheme="minorHAnsi"/>
                <w:lang w:eastAsia="en-US"/>
              </w:rPr>
              <w:t xml:space="preserve"> точку зрения, использовать адекватные языковые средства;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навыками познавательной рефлексии как осознания </w:t>
            </w:r>
            <w:proofErr w:type="spellStart"/>
            <w:r w:rsidRPr="000B7C8D">
              <w:rPr>
                <w:rFonts w:eastAsiaTheme="minorHAnsi"/>
                <w:lang w:eastAsia="en-US"/>
              </w:rPr>
              <w:t>совершаемыхдействий</w:t>
            </w:r>
            <w:proofErr w:type="spellEnd"/>
            <w:r w:rsidRPr="000B7C8D">
              <w:rPr>
                <w:rFonts w:eastAsiaTheme="minorHAnsi"/>
                <w:lang w:eastAsia="en-US"/>
              </w:rPr>
              <w:t xml:space="preserve"> и мыслительных процессов, их результатов и оснований, </w:t>
            </w:r>
            <w:proofErr w:type="spellStart"/>
            <w:r w:rsidRPr="000B7C8D">
              <w:rPr>
                <w:rFonts w:eastAsiaTheme="minorHAnsi"/>
                <w:lang w:eastAsia="en-US"/>
              </w:rPr>
              <w:t>границсвоего</w:t>
            </w:r>
            <w:proofErr w:type="spellEnd"/>
            <w:r w:rsidRPr="000B7C8D">
              <w:rPr>
                <w:rFonts w:eastAsiaTheme="minorHAnsi"/>
                <w:lang w:eastAsia="en-US"/>
              </w:rPr>
              <w:t xml:space="preserve"> знания и незнания, новых познавательных задач и средств </w:t>
            </w:r>
            <w:proofErr w:type="spellStart"/>
            <w:r w:rsidRPr="000B7C8D">
              <w:rPr>
                <w:rFonts w:eastAsiaTheme="minorHAnsi"/>
                <w:lang w:eastAsia="en-US"/>
              </w:rPr>
              <w:t>дляихдостижения</w:t>
            </w:r>
            <w:proofErr w:type="spellEnd"/>
            <w:r w:rsidRPr="000B7C8D">
              <w:rPr>
                <w:rFonts w:eastAsiaTheme="minorHAnsi"/>
                <w:lang w:eastAsia="en-US"/>
              </w:rPr>
              <w:t>;</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целеустремленность в поисках и принятии решений, сообразительность </w:t>
            </w:r>
            <w:proofErr w:type="spellStart"/>
            <w:r w:rsidRPr="000B7C8D">
              <w:rPr>
                <w:rFonts w:eastAsiaTheme="minorHAnsi"/>
                <w:lang w:eastAsia="en-US"/>
              </w:rPr>
              <w:t>иинтуиция</w:t>
            </w:r>
            <w:proofErr w:type="spellEnd"/>
            <w:r w:rsidRPr="000B7C8D">
              <w:rPr>
                <w:rFonts w:eastAsiaTheme="minorHAnsi"/>
                <w:lang w:eastAsia="en-US"/>
              </w:rPr>
              <w:t>,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Личностные результаты </w:t>
            </w:r>
            <w:r>
              <w:rPr>
                <w:b/>
                <w:bCs/>
                <w:i/>
                <w:iCs/>
              </w:rP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математике как универсальном </w:t>
            </w:r>
            <w:proofErr w:type="spellStart"/>
            <w:r w:rsidRPr="000B7C8D">
              <w:rPr>
                <w:rFonts w:eastAsiaTheme="minorHAnsi"/>
                <w:lang w:eastAsia="en-US"/>
              </w:rPr>
              <w:t>языкенауки</w:t>
            </w:r>
            <w:proofErr w:type="spellEnd"/>
            <w:r w:rsidRPr="000B7C8D">
              <w:rPr>
                <w:rFonts w:eastAsiaTheme="minorHAnsi"/>
                <w:lang w:eastAsia="en-US"/>
              </w:rPr>
              <w:t xml:space="preserve">, средстве моделирования явлений </w:t>
            </w:r>
            <w:r>
              <w:rPr>
                <w:rFonts w:eastAsiaTheme="minorHAnsi"/>
                <w:lang w:eastAsia="en-US"/>
              </w:rPr>
              <w:t>и процессов, идеях и методах ма</w:t>
            </w:r>
            <w:r w:rsidRPr="000B7C8D">
              <w:rPr>
                <w:rFonts w:eastAsiaTheme="minorHAnsi"/>
                <w:lang w:eastAsia="en-US"/>
              </w:rPr>
              <w:t>тематики;</w:t>
            </w:r>
          </w:p>
        </w:tc>
        <w:tc>
          <w:tcPr>
            <w:tcW w:w="4161" w:type="dxa"/>
          </w:tcPr>
          <w:p w:rsidR="00EE4791" w:rsidRPr="005E2AC9" w:rsidRDefault="00EE4791" w:rsidP="00AE7E6C">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понимание значимости математики для научно-технического </w:t>
            </w:r>
            <w:proofErr w:type="spellStart"/>
            <w:r w:rsidRPr="000B7C8D">
              <w:rPr>
                <w:rFonts w:eastAsiaTheme="minorHAnsi"/>
                <w:lang w:eastAsia="en-US"/>
              </w:rPr>
              <w:t>прогресса</w:t>
            </w:r>
            <w:proofErr w:type="gramStart"/>
            <w:r w:rsidRPr="000B7C8D">
              <w:rPr>
                <w:rFonts w:eastAsiaTheme="minorHAnsi"/>
                <w:lang w:eastAsia="en-US"/>
              </w:rPr>
              <w:t>,с</w:t>
            </w:r>
            <w:proofErr w:type="gramEnd"/>
            <w:r w:rsidRPr="000B7C8D">
              <w:rPr>
                <w:rFonts w:eastAsiaTheme="minorHAnsi"/>
                <w:lang w:eastAsia="en-US"/>
              </w:rPr>
              <w:t>формированность</w:t>
            </w:r>
            <w:proofErr w:type="spellEnd"/>
            <w:r w:rsidRPr="000B7C8D">
              <w:rPr>
                <w:rFonts w:eastAsiaTheme="minorHAnsi"/>
                <w:lang w:eastAsia="en-US"/>
              </w:rPr>
              <w:t xml:space="preserve"> отношения к математике как к части </w:t>
            </w:r>
            <w:proofErr w:type="spellStart"/>
            <w:r w:rsidRPr="000B7C8D">
              <w:rPr>
                <w:rFonts w:eastAsiaTheme="minorHAnsi"/>
                <w:lang w:eastAsia="en-US"/>
              </w:rPr>
              <w:t>общечеловеческойкультуры</w:t>
            </w:r>
            <w:proofErr w:type="spellEnd"/>
            <w:r w:rsidRPr="000B7C8D">
              <w:rPr>
                <w:rFonts w:eastAsiaTheme="minorHAnsi"/>
                <w:lang w:eastAsia="en-US"/>
              </w:rPr>
              <w:t xml:space="preserve"> через знакомство с историей развития математики, </w:t>
            </w:r>
            <w:proofErr w:type="spellStart"/>
            <w:r w:rsidRPr="000B7C8D">
              <w:rPr>
                <w:rFonts w:eastAsiaTheme="minorHAnsi"/>
                <w:lang w:eastAsia="en-US"/>
              </w:rPr>
              <w:t>эволюциейматематических</w:t>
            </w:r>
            <w:proofErr w:type="spellEnd"/>
            <w:r w:rsidRPr="000B7C8D">
              <w:rPr>
                <w:rFonts w:eastAsiaTheme="minorHAnsi"/>
                <w:lang w:eastAsia="en-US"/>
              </w:rPr>
              <w:t xml:space="preserve"> идей;</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 xml:space="preserve">мической культуры, критичности мышления на уровне, необходимом </w:t>
            </w:r>
            <w:proofErr w:type="spellStart"/>
            <w:r w:rsidRPr="000B7C8D">
              <w:rPr>
                <w:rFonts w:eastAsiaTheme="minorHAnsi"/>
                <w:lang w:eastAsia="en-US"/>
              </w:rPr>
              <w:t>длябудущей</w:t>
            </w:r>
            <w:proofErr w:type="spellEnd"/>
            <w:r w:rsidRPr="000B7C8D">
              <w:rPr>
                <w:rFonts w:eastAsiaTheme="minorHAnsi"/>
                <w:lang w:eastAsia="en-US"/>
              </w:rPr>
              <w:t xml:space="preserve"> профессиональной деятельности, для продолжения образования </w:t>
            </w:r>
            <w:proofErr w:type="spellStart"/>
            <w:r w:rsidRPr="000B7C8D">
              <w:rPr>
                <w:rFonts w:eastAsiaTheme="minorHAnsi"/>
                <w:lang w:eastAsia="en-US"/>
              </w:rPr>
              <w:t>исамообразования</w:t>
            </w:r>
            <w:proofErr w:type="spellEnd"/>
            <w:r w:rsidRPr="000B7C8D">
              <w:rPr>
                <w:rFonts w:eastAsiaTheme="minorHAnsi"/>
                <w:lang w:eastAsia="en-US"/>
              </w:rPr>
              <w:t>;</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 xml:space="preserve">вседневной жизни, для освоения смежных </w:t>
            </w:r>
            <w:proofErr w:type="spellStart"/>
            <w:r w:rsidRPr="000B7C8D">
              <w:rPr>
                <w:rFonts w:eastAsiaTheme="minorHAnsi"/>
                <w:lang w:eastAsia="en-US"/>
              </w:rPr>
              <w:t>естественно-научных</w:t>
            </w:r>
            <w:proofErr w:type="spellEnd"/>
            <w:r w:rsidRPr="000B7C8D">
              <w:rPr>
                <w:rFonts w:eastAsiaTheme="minorHAnsi"/>
                <w:lang w:eastAsia="en-US"/>
              </w:rPr>
              <w:t xml:space="preserve"> дисциплин </w:t>
            </w:r>
            <w:proofErr w:type="spellStart"/>
            <w:r w:rsidRPr="000B7C8D">
              <w:rPr>
                <w:rFonts w:eastAsiaTheme="minorHAnsi"/>
                <w:lang w:eastAsia="en-US"/>
              </w:rPr>
              <w:t>идисциплин</w:t>
            </w:r>
            <w:proofErr w:type="spellEnd"/>
            <w:r w:rsidRPr="000B7C8D">
              <w:rPr>
                <w:rFonts w:eastAsiaTheme="minorHAnsi"/>
                <w:lang w:eastAsia="en-US"/>
              </w:rPr>
              <w:t xml:space="preserve"> профессионального цикла, для получения образования в </w:t>
            </w:r>
            <w:proofErr w:type="spellStart"/>
            <w:r w:rsidRPr="000B7C8D">
              <w:rPr>
                <w:rFonts w:eastAsiaTheme="minorHAnsi"/>
                <w:lang w:eastAsia="en-US"/>
              </w:rPr>
              <w:t>областях</w:t>
            </w:r>
            <w:proofErr w:type="gramStart"/>
            <w:r w:rsidRPr="000B7C8D">
              <w:rPr>
                <w:rFonts w:eastAsiaTheme="minorHAnsi"/>
                <w:lang w:eastAsia="en-US"/>
              </w:rPr>
              <w:t>,н</w:t>
            </w:r>
            <w:proofErr w:type="gramEnd"/>
            <w:r w:rsidRPr="000B7C8D">
              <w:rPr>
                <w:rFonts w:eastAsiaTheme="minorHAnsi"/>
                <w:lang w:eastAsia="en-US"/>
              </w:rPr>
              <w:t>е</w:t>
            </w:r>
            <w:proofErr w:type="spellEnd"/>
            <w:r w:rsidRPr="000B7C8D">
              <w:rPr>
                <w:rFonts w:eastAsiaTheme="minorHAnsi"/>
                <w:lang w:eastAsia="en-US"/>
              </w:rPr>
              <w:t xml:space="preserve"> требующих углубленной математической подготовки;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готовность и способность к образованию, в том числе </w:t>
            </w:r>
            <w:proofErr w:type="spellStart"/>
            <w:r w:rsidRPr="000B7C8D">
              <w:rPr>
                <w:rFonts w:eastAsiaTheme="minorHAnsi"/>
                <w:lang w:eastAsia="en-US"/>
              </w:rPr>
              <w:t>самообразованию</w:t>
            </w:r>
            <w:proofErr w:type="gramStart"/>
            <w:r w:rsidRPr="000B7C8D">
              <w:rPr>
                <w:rFonts w:eastAsiaTheme="minorHAnsi"/>
                <w:lang w:eastAsia="en-US"/>
              </w:rPr>
              <w:t>,н</w:t>
            </w:r>
            <w:proofErr w:type="gramEnd"/>
            <w:r w:rsidRPr="000B7C8D">
              <w:rPr>
                <w:rFonts w:eastAsiaTheme="minorHAnsi"/>
                <w:lang w:eastAsia="en-US"/>
              </w:rPr>
              <w:t>а</w:t>
            </w:r>
            <w:proofErr w:type="spellEnd"/>
            <w:r w:rsidRPr="000B7C8D">
              <w:rPr>
                <w:rFonts w:eastAsiaTheme="minorHAnsi"/>
                <w:lang w:eastAsia="en-US"/>
              </w:rPr>
              <w:t xml:space="preserve">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 xml:space="preserve">готовность и способность к </w:t>
            </w:r>
            <w:proofErr w:type="gramStart"/>
            <w:r w:rsidRPr="000B7C8D">
              <w:rPr>
                <w:rFonts w:eastAsiaTheme="minorHAnsi"/>
                <w:lang w:eastAsia="en-US"/>
              </w:rPr>
              <w:t>самостоятельной</w:t>
            </w:r>
            <w:proofErr w:type="gramEnd"/>
            <w:r w:rsidRPr="000B7C8D">
              <w:rPr>
                <w:rFonts w:eastAsiaTheme="minorHAnsi"/>
                <w:lang w:eastAsia="en-US"/>
              </w:rPr>
              <w:t xml:space="preserve"> творческой и </w:t>
            </w:r>
            <w:proofErr w:type="spellStart"/>
            <w:r w:rsidRPr="000B7C8D">
              <w:rPr>
                <w:rFonts w:eastAsiaTheme="minorHAnsi"/>
                <w:lang w:eastAsia="en-US"/>
              </w:rPr>
              <w:t>ответственнойдеятельности</w:t>
            </w:r>
            <w:proofErr w:type="spellEnd"/>
            <w:r w:rsidRPr="000B7C8D">
              <w:rPr>
                <w:rFonts w:eastAsiaTheme="minorHAnsi"/>
                <w:lang w:eastAsia="en-US"/>
              </w:rPr>
              <w:t>;</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 xml:space="preserve">готовность к коллективной работе, сотрудничеству со сверстниками в </w:t>
            </w:r>
            <w:proofErr w:type="spellStart"/>
            <w:proofErr w:type="gramStart"/>
            <w:r w:rsidRPr="000B7C8D">
              <w:rPr>
                <w:rFonts w:eastAsiaTheme="minorHAnsi"/>
                <w:lang w:eastAsia="en-US"/>
              </w:rPr>
              <w:t>обра-зовательной</w:t>
            </w:r>
            <w:proofErr w:type="spellEnd"/>
            <w:proofErr w:type="gramEnd"/>
            <w:r w:rsidRPr="000B7C8D">
              <w:rPr>
                <w:rFonts w:eastAsiaTheme="minorHAnsi"/>
                <w:lang w:eastAsia="en-US"/>
              </w:rPr>
              <w:t xml:space="preserve">, общественно полезной, учебно-исследовательской, проектной </w:t>
            </w:r>
            <w:proofErr w:type="spellStart"/>
            <w:r w:rsidRPr="000B7C8D">
              <w:rPr>
                <w:rFonts w:eastAsiaTheme="minorHAnsi"/>
                <w:lang w:eastAsia="en-US"/>
              </w:rPr>
              <w:t>идругих</w:t>
            </w:r>
            <w:proofErr w:type="spellEnd"/>
            <w:r w:rsidRPr="000B7C8D">
              <w:rPr>
                <w:rFonts w:eastAsiaTheme="minorHAnsi"/>
                <w:lang w:eastAsia="en-US"/>
              </w:rPr>
              <w:t xml:space="preserve"> видах 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bl>
    <w:p w:rsidR="003A4CC6" w:rsidRPr="004F029D" w:rsidRDefault="003A4CC6" w:rsidP="003A4CC6">
      <w:pPr>
        <w:autoSpaceDE w:val="0"/>
        <w:autoSpaceDN w:val="0"/>
        <w:adjustRightInd w:val="0"/>
        <w:rPr>
          <w:sz w:val="20"/>
          <w:szCs w:val="20"/>
        </w:rPr>
      </w:pPr>
      <w:r>
        <w:t>*</w:t>
      </w:r>
      <w:r w:rsidRPr="004F029D">
        <w:rPr>
          <w:bCs/>
          <w:i/>
          <w:iCs/>
          <w:sz w:val="20"/>
          <w:szCs w:val="20"/>
        </w:rPr>
        <w:t xml:space="preserve">Личностные результаты проверяются в ходе </w:t>
      </w:r>
      <w:proofErr w:type="spellStart"/>
      <w:r w:rsidRPr="004F029D">
        <w:rPr>
          <w:bCs/>
          <w:i/>
          <w:iCs/>
          <w:sz w:val="20"/>
          <w:szCs w:val="20"/>
        </w:rPr>
        <w:t>неперсонифицированного</w:t>
      </w:r>
      <w:proofErr w:type="spellEnd"/>
      <w:r w:rsidRPr="004F029D">
        <w:rPr>
          <w:bCs/>
          <w:i/>
          <w:iCs/>
          <w:sz w:val="20"/>
          <w:szCs w:val="20"/>
        </w:rPr>
        <w:t xml:space="preserve"> внутреннего мониторинга качества образования, проводимого в соответствии с графиком ПОО</w:t>
      </w:r>
    </w:p>
    <w:p w:rsidR="00CA7880" w:rsidRDefault="003A4CC6" w:rsidP="003A4CC6">
      <w:pPr>
        <w:autoSpaceDE w:val="0"/>
        <w:autoSpaceDN w:val="0"/>
        <w:adjustRightInd w:val="0"/>
        <w:jc w:val="center"/>
        <w:rPr>
          <w:rFonts w:eastAsiaTheme="minorHAnsi"/>
          <w:b/>
          <w:lang w:eastAsia="en-US"/>
        </w:rPr>
        <w:sectPr w:rsidR="00CA7880" w:rsidSect="00C028C3">
          <w:pgSz w:w="11906" w:h="16838"/>
          <w:pgMar w:top="1134" w:right="850" w:bottom="1812" w:left="1701" w:header="708" w:footer="708" w:gutter="0"/>
          <w:cols w:space="708"/>
          <w:docGrid w:linePitch="360"/>
        </w:sectPr>
      </w:pPr>
      <w:r>
        <w:br w:type="page"/>
      </w:r>
    </w:p>
    <w:p w:rsidR="003D73B5" w:rsidRPr="0022107E" w:rsidRDefault="00E27226" w:rsidP="003D73B5">
      <w:pPr>
        <w:jc w:val="center"/>
        <w:rPr>
          <w:b/>
          <w:bCs/>
        </w:rPr>
      </w:pPr>
      <w:r>
        <w:rPr>
          <w:b/>
          <w:bCs/>
          <w:color w:val="333333"/>
        </w:rPr>
        <w:lastRenderedPageBreak/>
        <w:t>7</w:t>
      </w:r>
      <w:r w:rsidR="003D73B5" w:rsidRPr="0022107E">
        <w:rPr>
          <w:b/>
          <w:bCs/>
          <w:color w:val="333333"/>
        </w:rPr>
        <w:t>.</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24D" w:rsidRDefault="00EF424D" w:rsidP="00043AE7">
      <w:r>
        <w:separator/>
      </w:r>
    </w:p>
  </w:endnote>
  <w:endnote w:type="continuationSeparator" w:id="0">
    <w:p w:rsidR="00EF424D" w:rsidRDefault="00EF424D" w:rsidP="00043A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05325"/>
      <w:docPartObj>
        <w:docPartGallery w:val="Page Numbers (Bottom of Page)"/>
        <w:docPartUnique/>
      </w:docPartObj>
    </w:sdtPr>
    <w:sdtContent>
      <w:p w:rsidR="00EF424D" w:rsidRDefault="00EF424D">
        <w:pPr>
          <w:pStyle w:val="af0"/>
          <w:jc w:val="right"/>
        </w:pPr>
        <w:fldSimple w:instr=" PAGE   \* MERGEFORMAT ">
          <w:r w:rsidR="00B23FC4">
            <w:rPr>
              <w:noProof/>
            </w:rPr>
            <w:t>26</w:t>
          </w:r>
        </w:fldSimple>
      </w:p>
    </w:sdtContent>
  </w:sdt>
  <w:p w:rsidR="00EF424D" w:rsidRDefault="00EF424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24D" w:rsidRDefault="00EF424D" w:rsidP="00043AE7">
      <w:r>
        <w:separator/>
      </w:r>
    </w:p>
  </w:footnote>
  <w:footnote w:type="continuationSeparator" w:id="0">
    <w:p w:rsidR="00EF424D" w:rsidRDefault="00EF424D" w:rsidP="00043A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A95631"/>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B00573"/>
    <w:multiLevelType w:val="hybridMultilevel"/>
    <w:tmpl w:val="7578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061DA"/>
    <w:multiLevelType w:val="hybridMultilevel"/>
    <w:tmpl w:val="FBDEFC8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99E4855"/>
    <w:multiLevelType w:val="hybridMultilevel"/>
    <w:tmpl w:val="92A426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4">
    <w:nsid w:val="2B005F49"/>
    <w:multiLevelType w:val="hybridMultilevel"/>
    <w:tmpl w:val="6B04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467CBB"/>
    <w:multiLevelType w:val="hybridMultilevel"/>
    <w:tmpl w:val="EAA08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3AB2969"/>
    <w:multiLevelType w:val="hybridMultilevel"/>
    <w:tmpl w:val="9F1A385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1">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8E49C9"/>
    <w:multiLevelType w:val="hybridMultilevel"/>
    <w:tmpl w:val="BAAE56B8"/>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cs="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cs="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cs="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27">
    <w:nsid w:val="5EDE2ED1"/>
    <w:multiLevelType w:val="hybridMultilevel"/>
    <w:tmpl w:val="1E36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D80BAF"/>
    <w:multiLevelType w:val="hybridMultilevel"/>
    <w:tmpl w:val="6D2EE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5D32AE"/>
    <w:multiLevelType w:val="hybridMultilevel"/>
    <w:tmpl w:val="EE1C5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6255EF"/>
    <w:multiLevelType w:val="hybridMultilevel"/>
    <w:tmpl w:val="54B2BA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1">
    <w:nsid w:val="70827454"/>
    <w:multiLevelType w:val="hybridMultilevel"/>
    <w:tmpl w:val="1FE0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nsid w:val="764D4148"/>
    <w:multiLevelType w:val="hybridMultilevel"/>
    <w:tmpl w:val="5A0E260C"/>
    <w:lvl w:ilvl="0" w:tplc="08CE4BA4">
      <w:start w:val="5"/>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6"/>
  </w:num>
  <w:num w:numId="5">
    <w:abstractNumId w:val="0"/>
  </w:num>
  <w:num w:numId="6">
    <w:abstractNumId w:val="23"/>
  </w:num>
  <w:num w:numId="7">
    <w:abstractNumId w:val="12"/>
  </w:num>
  <w:num w:numId="8">
    <w:abstractNumId w:val="19"/>
  </w:num>
  <w:num w:numId="9">
    <w:abstractNumId w:val="35"/>
  </w:num>
  <w:num w:numId="10">
    <w:abstractNumId w:val="33"/>
  </w:num>
  <w:num w:numId="11">
    <w:abstractNumId w:val="8"/>
  </w:num>
  <w:num w:numId="12">
    <w:abstractNumId w:val="15"/>
  </w:num>
  <w:num w:numId="13">
    <w:abstractNumId w:val="18"/>
  </w:num>
  <w:num w:numId="14">
    <w:abstractNumId w:val="21"/>
  </w:num>
  <w:num w:numId="15">
    <w:abstractNumId w:val="10"/>
  </w:num>
  <w:num w:numId="16">
    <w:abstractNumId w:val="22"/>
  </w:num>
  <w:num w:numId="17">
    <w:abstractNumId w:val="3"/>
  </w:num>
  <w:num w:numId="18">
    <w:abstractNumId w:val="32"/>
  </w:num>
  <w:num w:numId="19">
    <w:abstractNumId w:val="9"/>
  </w:num>
  <w:num w:numId="20">
    <w:abstractNumId w:val="24"/>
  </w:num>
  <w:num w:numId="21">
    <w:abstractNumId w:val="11"/>
  </w:num>
  <w:num w:numId="22">
    <w:abstractNumId w:val="25"/>
  </w:num>
  <w:num w:numId="23">
    <w:abstractNumId w:val="1"/>
  </w:num>
  <w:num w:numId="24">
    <w:abstractNumId w:val="5"/>
  </w:num>
  <w:num w:numId="25">
    <w:abstractNumId w:val="2"/>
  </w:num>
  <w:num w:numId="26">
    <w:abstractNumId w:val="29"/>
  </w:num>
  <w:num w:numId="27">
    <w:abstractNumId w:val="13"/>
  </w:num>
  <w:num w:numId="28">
    <w:abstractNumId w:val="31"/>
  </w:num>
  <w:num w:numId="29">
    <w:abstractNumId w:val="7"/>
  </w:num>
  <w:num w:numId="30">
    <w:abstractNumId w:val="26"/>
  </w:num>
  <w:num w:numId="31">
    <w:abstractNumId w:val="27"/>
  </w:num>
  <w:num w:numId="32">
    <w:abstractNumId w:val="20"/>
  </w:num>
  <w:num w:numId="33">
    <w:abstractNumId w:val="14"/>
  </w:num>
  <w:num w:numId="34">
    <w:abstractNumId w:val="30"/>
  </w:num>
  <w:num w:numId="35">
    <w:abstractNumId w:val="28"/>
  </w:num>
  <w:num w:numId="36">
    <w:abstractNumId w:val="17"/>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26144"/>
    <w:rsid w:val="00031A3F"/>
    <w:rsid w:val="00032DE3"/>
    <w:rsid w:val="00043AE7"/>
    <w:rsid w:val="00044D03"/>
    <w:rsid w:val="00054A69"/>
    <w:rsid w:val="00056C20"/>
    <w:rsid w:val="00072091"/>
    <w:rsid w:val="00075E74"/>
    <w:rsid w:val="00076FAC"/>
    <w:rsid w:val="00077AD6"/>
    <w:rsid w:val="000827E7"/>
    <w:rsid w:val="00084ABA"/>
    <w:rsid w:val="00087C97"/>
    <w:rsid w:val="000A1E34"/>
    <w:rsid w:val="000A6D9B"/>
    <w:rsid w:val="000B16DD"/>
    <w:rsid w:val="000D2EE6"/>
    <w:rsid w:val="00101878"/>
    <w:rsid w:val="001032D5"/>
    <w:rsid w:val="001109DD"/>
    <w:rsid w:val="00111139"/>
    <w:rsid w:val="001210E3"/>
    <w:rsid w:val="00126D45"/>
    <w:rsid w:val="00126F99"/>
    <w:rsid w:val="001356D1"/>
    <w:rsid w:val="00135CE6"/>
    <w:rsid w:val="00136050"/>
    <w:rsid w:val="001426BD"/>
    <w:rsid w:val="001539D3"/>
    <w:rsid w:val="00170B0F"/>
    <w:rsid w:val="00181AE4"/>
    <w:rsid w:val="00191244"/>
    <w:rsid w:val="0019217E"/>
    <w:rsid w:val="001A6E7F"/>
    <w:rsid w:val="001B2117"/>
    <w:rsid w:val="001D0966"/>
    <w:rsid w:val="001D3B8C"/>
    <w:rsid w:val="002012FD"/>
    <w:rsid w:val="00206242"/>
    <w:rsid w:val="002104D1"/>
    <w:rsid w:val="0021551D"/>
    <w:rsid w:val="00250CB9"/>
    <w:rsid w:val="00253FB2"/>
    <w:rsid w:val="002540B3"/>
    <w:rsid w:val="002549DC"/>
    <w:rsid w:val="00260F58"/>
    <w:rsid w:val="00262255"/>
    <w:rsid w:val="0026449D"/>
    <w:rsid w:val="00266503"/>
    <w:rsid w:val="00271BC9"/>
    <w:rsid w:val="002744B8"/>
    <w:rsid w:val="00282C34"/>
    <w:rsid w:val="00294FFB"/>
    <w:rsid w:val="0029763D"/>
    <w:rsid w:val="002A4DA2"/>
    <w:rsid w:val="002A61D8"/>
    <w:rsid w:val="002B0F92"/>
    <w:rsid w:val="002B34AF"/>
    <w:rsid w:val="002B43B5"/>
    <w:rsid w:val="002B73A6"/>
    <w:rsid w:val="002C5417"/>
    <w:rsid w:val="002D5E9F"/>
    <w:rsid w:val="002E50E6"/>
    <w:rsid w:val="002F3469"/>
    <w:rsid w:val="00300502"/>
    <w:rsid w:val="00306BB1"/>
    <w:rsid w:val="00313D3B"/>
    <w:rsid w:val="003141AF"/>
    <w:rsid w:val="003229C4"/>
    <w:rsid w:val="00326249"/>
    <w:rsid w:val="00327138"/>
    <w:rsid w:val="00344AD7"/>
    <w:rsid w:val="00346515"/>
    <w:rsid w:val="003531C8"/>
    <w:rsid w:val="00365865"/>
    <w:rsid w:val="00367871"/>
    <w:rsid w:val="0037275F"/>
    <w:rsid w:val="003A1964"/>
    <w:rsid w:val="003A441D"/>
    <w:rsid w:val="003A4CC6"/>
    <w:rsid w:val="003B0C25"/>
    <w:rsid w:val="003B1B7D"/>
    <w:rsid w:val="003B54E7"/>
    <w:rsid w:val="003B60AC"/>
    <w:rsid w:val="003D73B5"/>
    <w:rsid w:val="003E0898"/>
    <w:rsid w:val="003F35DB"/>
    <w:rsid w:val="0041371E"/>
    <w:rsid w:val="00414D70"/>
    <w:rsid w:val="00422712"/>
    <w:rsid w:val="00433F62"/>
    <w:rsid w:val="00437358"/>
    <w:rsid w:val="0044669A"/>
    <w:rsid w:val="004578BC"/>
    <w:rsid w:val="00460B14"/>
    <w:rsid w:val="00465567"/>
    <w:rsid w:val="00473A8A"/>
    <w:rsid w:val="00482F24"/>
    <w:rsid w:val="004947D6"/>
    <w:rsid w:val="0049584B"/>
    <w:rsid w:val="004A19A1"/>
    <w:rsid w:val="004A31CE"/>
    <w:rsid w:val="004B0EA8"/>
    <w:rsid w:val="004B1EF1"/>
    <w:rsid w:val="004C5C04"/>
    <w:rsid w:val="004D1DEF"/>
    <w:rsid w:val="004E17BF"/>
    <w:rsid w:val="004E1AE0"/>
    <w:rsid w:val="004E4AFF"/>
    <w:rsid w:val="00501405"/>
    <w:rsid w:val="00514818"/>
    <w:rsid w:val="00516D5E"/>
    <w:rsid w:val="0052072E"/>
    <w:rsid w:val="00524D28"/>
    <w:rsid w:val="00526C68"/>
    <w:rsid w:val="00536D60"/>
    <w:rsid w:val="005420FF"/>
    <w:rsid w:val="00543094"/>
    <w:rsid w:val="005546CA"/>
    <w:rsid w:val="00555CBB"/>
    <w:rsid w:val="00562CC2"/>
    <w:rsid w:val="0056668C"/>
    <w:rsid w:val="00570BEA"/>
    <w:rsid w:val="005823C0"/>
    <w:rsid w:val="00591610"/>
    <w:rsid w:val="005A0A43"/>
    <w:rsid w:val="005A12BD"/>
    <w:rsid w:val="005C20DC"/>
    <w:rsid w:val="005D6BB6"/>
    <w:rsid w:val="005E112F"/>
    <w:rsid w:val="005F1ABB"/>
    <w:rsid w:val="005F4184"/>
    <w:rsid w:val="0061010A"/>
    <w:rsid w:val="006157F4"/>
    <w:rsid w:val="0061608F"/>
    <w:rsid w:val="00623253"/>
    <w:rsid w:val="00630851"/>
    <w:rsid w:val="0063114B"/>
    <w:rsid w:val="006512FC"/>
    <w:rsid w:val="00667AFB"/>
    <w:rsid w:val="0067604D"/>
    <w:rsid w:val="006821A8"/>
    <w:rsid w:val="00691316"/>
    <w:rsid w:val="006A115E"/>
    <w:rsid w:val="006A323A"/>
    <w:rsid w:val="006A733E"/>
    <w:rsid w:val="006B0081"/>
    <w:rsid w:val="006B318F"/>
    <w:rsid w:val="006B5787"/>
    <w:rsid w:val="006C345F"/>
    <w:rsid w:val="006D022C"/>
    <w:rsid w:val="006D201A"/>
    <w:rsid w:val="006D26F4"/>
    <w:rsid w:val="006F2AB8"/>
    <w:rsid w:val="00703A90"/>
    <w:rsid w:val="00712679"/>
    <w:rsid w:val="00740B82"/>
    <w:rsid w:val="0074441A"/>
    <w:rsid w:val="00744ABC"/>
    <w:rsid w:val="0075330C"/>
    <w:rsid w:val="00760B4A"/>
    <w:rsid w:val="007628F2"/>
    <w:rsid w:val="007629FF"/>
    <w:rsid w:val="007718A8"/>
    <w:rsid w:val="00772579"/>
    <w:rsid w:val="0079551F"/>
    <w:rsid w:val="007A0DDA"/>
    <w:rsid w:val="007B4642"/>
    <w:rsid w:val="007B6840"/>
    <w:rsid w:val="007C396D"/>
    <w:rsid w:val="007C70D2"/>
    <w:rsid w:val="007D2E2D"/>
    <w:rsid w:val="007D6672"/>
    <w:rsid w:val="007E3278"/>
    <w:rsid w:val="007E4DD3"/>
    <w:rsid w:val="007F0EF9"/>
    <w:rsid w:val="007F535F"/>
    <w:rsid w:val="00800E00"/>
    <w:rsid w:val="0080641C"/>
    <w:rsid w:val="0081158A"/>
    <w:rsid w:val="0081159A"/>
    <w:rsid w:val="008157BD"/>
    <w:rsid w:val="00837137"/>
    <w:rsid w:val="00844CA1"/>
    <w:rsid w:val="008602F1"/>
    <w:rsid w:val="00871FDF"/>
    <w:rsid w:val="00873BF8"/>
    <w:rsid w:val="008769B8"/>
    <w:rsid w:val="00877C5B"/>
    <w:rsid w:val="008862F5"/>
    <w:rsid w:val="00886905"/>
    <w:rsid w:val="00890952"/>
    <w:rsid w:val="00893AF9"/>
    <w:rsid w:val="00896CFC"/>
    <w:rsid w:val="008B4AAE"/>
    <w:rsid w:val="008B5A33"/>
    <w:rsid w:val="008C2041"/>
    <w:rsid w:val="008E7946"/>
    <w:rsid w:val="009065F7"/>
    <w:rsid w:val="0091161E"/>
    <w:rsid w:val="00917081"/>
    <w:rsid w:val="00937A3A"/>
    <w:rsid w:val="00947185"/>
    <w:rsid w:val="00951021"/>
    <w:rsid w:val="00952683"/>
    <w:rsid w:val="00952838"/>
    <w:rsid w:val="009557F2"/>
    <w:rsid w:val="009609E2"/>
    <w:rsid w:val="00967758"/>
    <w:rsid w:val="00967EBC"/>
    <w:rsid w:val="00970C24"/>
    <w:rsid w:val="00977BAF"/>
    <w:rsid w:val="00977DA3"/>
    <w:rsid w:val="00977F51"/>
    <w:rsid w:val="00982CDC"/>
    <w:rsid w:val="0098435F"/>
    <w:rsid w:val="0099036A"/>
    <w:rsid w:val="00990F2E"/>
    <w:rsid w:val="009A0306"/>
    <w:rsid w:val="009A192D"/>
    <w:rsid w:val="009A19D8"/>
    <w:rsid w:val="009A2DB0"/>
    <w:rsid w:val="009A5962"/>
    <w:rsid w:val="009A6FFD"/>
    <w:rsid w:val="009B74A6"/>
    <w:rsid w:val="009C32E5"/>
    <w:rsid w:val="009C47C2"/>
    <w:rsid w:val="009C5D4D"/>
    <w:rsid w:val="009D22BA"/>
    <w:rsid w:val="009D5E99"/>
    <w:rsid w:val="009E2839"/>
    <w:rsid w:val="009E55F5"/>
    <w:rsid w:val="009E62D3"/>
    <w:rsid w:val="009F60CA"/>
    <w:rsid w:val="00A07C59"/>
    <w:rsid w:val="00A17A03"/>
    <w:rsid w:val="00A241DD"/>
    <w:rsid w:val="00A4278F"/>
    <w:rsid w:val="00A44728"/>
    <w:rsid w:val="00A51B57"/>
    <w:rsid w:val="00A65336"/>
    <w:rsid w:val="00A65EDA"/>
    <w:rsid w:val="00A72EAB"/>
    <w:rsid w:val="00A75023"/>
    <w:rsid w:val="00A76A6E"/>
    <w:rsid w:val="00A906D1"/>
    <w:rsid w:val="00A94E31"/>
    <w:rsid w:val="00AA1590"/>
    <w:rsid w:val="00AA2318"/>
    <w:rsid w:val="00AA3BA2"/>
    <w:rsid w:val="00AB499A"/>
    <w:rsid w:val="00AD2A93"/>
    <w:rsid w:val="00AE7E6C"/>
    <w:rsid w:val="00AF1DD4"/>
    <w:rsid w:val="00AF6516"/>
    <w:rsid w:val="00B17F6F"/>
    <w:rsid w:val="00B22515"/>
    <w:rsid w:val="00B23FC4"/>
    <w:rsid w:val="00B249B9"/>
    <w:rsid w:val="00B4069A"/>
    <w:rsid w:val="00B4265A"/>
    <w:rsid w:val="00B44F69"/>
    <w:rsid w:val="00B508F8"/>
    <w:rsid w:val="00B51912"/>
    <w:rsid w:val="00B644D2"/>
    <w:rsid w:val="00B66F73"/>
    <w:rsid w:val="00B760CE"/>
    <w:rsid w:val="00B914FF"/>
    <w:rsid w:val="00B974FF"/>
    <w:rsid w:val="00BB073D"/>
    <w:rsid w:val="00BB17A4"/>
    <w:rsid w:val="00BC03CB"/>
    <w:rsid w:val="00BC13B0"/>
    <w:rsid w:val="00BC612C"/>
    <w:rsid w:val="00BC790A"/>
    <w:rsid w:val="00BE0EEE"/>
    <w:rsid w:val="00BE1715"/>
    <w:rsid w:val="00BE6741"/>
    <w:rsid w:val="00BF1104"/>
    <w:rsid w:val="00BF5075"/>
    <w:rsid w:val="00C028C3"/>
    <w:rsid w:val="00C2123B"/>
    <w:rsid w:val="00C24241"/>
    <w:rsid w:val="00C378F1"/>
    <w:rsid w:val="00C61C20"/>
    <w:rsid w:val="00C62C41"/>
    <w:rsid w:val="00C70EF1"/>
    <w:rsid w:val="00C82C59"/>
    <w:rsid w:val="00C92960"/>
    <w:rsid w:val="00CA3CC1"/>
    <w:rsid w:val="00CA7880"/>
    <w:rsid w:val="00CB6EB5"/>
    <w:rsid w:val="00CC17A9"/>
    <w:rsid w:val="00CE7A8D"/>
    <w:rsid w:val="00CF408B"/>
    <w:rsid w:val="00CF4FE4"/>
    <w:rsid w:val="00D26C81"/>
    <w:rsid w:val="00D30240"/>
    <w:rsid w:val="00D57D75"/>
    <w:rsid w:val="00D67B9A"/>
    <w:rsid w:val="00D80CB5"/>
    <w:rsid w:val="00D86508"/>
    <w:rsid w:val="00D87705"/>
    <w:rsid w:val="00D91FBB"/>
    <w:rsid w:val="00D933F3"/>
    <w:rsid w:val="00DB0DC5"/>
    <w:rsid w:val="00DC3B89"/>
    <w:rsid w:val="00DD03E0"/>
    <w:rsid w:val="00DD2F82"/>
    <w:rsid w:val="00DD4D47"/>
    <w:rsid w:val="00DF79E8"/>
    <w:rsid w:val="00E02E2A"/>
    <w:rsid w:val="00E25BE1"/>
    <w:rsid w:val="00E27226"/>
    <w:rsid w:val="00E3031A"/>
    <w:rsid w:val="00E3090A"/>
    <w:rsid w:val="00E30A1B"/>
    <w:rsid w:val="00E34905"/>
    <w:rsid w:val="00E34DE6"/>
    <w:rsid w:val="00E42E18"/>
    <w:rsid w:val="00E45F3B"/>
    <w:rsid w:val="00E578C2"/>
    <w:rsid w:val="00E63B0A"/>
    <w:rsid w:val="00E766EE"/>
    <w:rsid w:val="00E9309E"/>
    <w:rsid w:val="00E9758E"/>
    <w:rsid w:val="00EA5E5A"/>
    <w:rsid w:val="00EB68B3"/>
    <w:rsid w:val="00EC0EDF"/>
    <w:rsid w:val="00EE01ED"/>
    <w:rsid w:val="00EE13D4"/>
    <w:rsid w:val="00EE4791"/>
    <w:rsid w:val="00EF235D"/>
    <w:rsid w:val="00EF424D"/>
    <w:rsid w:val="00F05277"/>
    <w:rsid w:val="00F12E1D"/>
    <w:rsid w:val="00F22543"/>
    <w:rsid w:val="00F3146E"/>
    <w:rsid w:val="00F40651"/>
    <w:rsid w:val="00F446C3"/>
    <w:rsid w:val="00F46CA8"/>
    <w:rsid w:val="00F51E0A"/>
    <w:rsid w:val="00F55773"/>
    <w:rsid w:val="00F55789"/>
    <w:rsid w:val="00F63FD1"/>
    <w:rsid w:val="00F640E3"/>
    <w:rsid w:val="00F67550"/>
    <w:rsid w:val="00F7197D"/>
    <w:rsid w:val="00F769DE"/>
    <w:rsid w:val="00F814B3"/>
    <w:rsid w:val="00F8597F"/>
    <w:rsid w:val="00FB5605"/>
    <w:rsid w:val="00FC5680"/>
    <w:rsid w:val="00FD1319"/>
    <w:rsid w:val="00FE496D"/>
    <w:rsid w:val="00FF020A"/>
    <w:rsid w:val="00FF47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F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semiHidden/>
    <w:unhideWhenUsed/>
    <w:rsid w:val="00B644D2"/>
    <w:pPr>
      <w:spacing w:after="120"/>
    </w:pPr>
  </w:style>
  <w:style w:type="character" w:customStyle="1" w:styleId="aa">
    <w:name w:val="Основной текст Знак"/>
    <w:basedOn w:val="a0"/>
    <w:link w:val="a9"/>
    <w:uiPriority w:val="99"/>
    <w:semiHidden/>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character" w:styleId="ad">
    <w:name w:val="Hyperlink"/>
    <w:basedOn w:val="a0"/>
    <w:uiPriority w:val="99"/>
    <w:unhideWhenUsed/>
    <w:rsid w:val="00253FB2"/>
    <w:rPr>
      <w:color w:val="0000FF" w:themeColor="hyperlink"/>
      <w:u w:val="single"/>
    </w:rPr>
  </w:style>
  <w:style w:type="paragraph" w:styleId="ae">
    <w:name w:val="header"/>
    <w:basedOn w:val="a"/>
    <w:link w:val="af"/>
    <w:uiPriority w:val="99"/>
    <w:semiHidden/>
    <w:unhideWhenUsed/>
    <w:rsid w:val="00043AE7"/>
    <w:pPr>
      <w:tabs>
        <w:tab w:val="center" w:pos="4677"/>
        <w:tab w:val="right" w:pos="9355"/>
      </w:tabs>
    </w:pPr>
  </w:style>
  <w:style w:type="character" w:customStyle="1" w:styleId="af">
    <w:name w:val="Верхний колонтитул Знак"/>
    <w:basedOn w:val="a0"/>
    <w:link w:val="ae"/>
    <w:uiPriority w:val="99"/>
    <w:semiHidden/>
    <w:rsid w:val="00043AE7"/>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043AE7"/>
    <w:pPr>
      <w:tabs>
        <w:tab w:val="center" w:pos="4677"/>
        <w:tab w:val="right" w:pos="9355"/>
      </w:tabs>
    </w:pPr>
  </w:style>
  <w:style w:type="character" w:customStyle="1" w:styleId="af1">
    <w:name w:val="Нижний колонтитул Знак"/>
    <w:basedOn w:val="a0"/>
    <w:link w:val="af0"/>
    <w:uiPriority w:val="99"/>
    <w:rsid w:val="00043AE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9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www.fci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97336-4EB1-40FD-B0F3-DB58E9434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31</Pages>
  <Words>8533</Words>
  <Characters>48640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57</cp:revision>
  <cp:lastPrinted>2016-05-30T07:59:00Z</cp:lastPrinted>
  <dcterms:created xsi:type="dcterms:W3CDTF">2017-05-02T07:05:00Z</dcterms:created>
  <dcterms:modified xsi:type="dcterms:W3CDTF">2022-08-17T04:37:00Z</dcterms:modified>
</cp:coreProperties>
</file>